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203" w:rsidRPr="00D06CFE" w:rsidRDefault="000F3203" w:rsidP="000F3203">
      <w:pPr>
        <w:shd w:val="clear" w:color="auto" w:fill="FFFFFF"/>
        <w:spacing w:after="0" w:line="240" w:lineRule="auto"/>
        <w:jc w:val="center"/>
        <w:outlineLvl w:val="0"/>
        <w:rPr>
          <w:rFonts w:ascii="Gungsuh" w:eastAsia="Gungsuh" w:hAnsi="Gungsuh" w:cs="Times New Roman"/>
          <w:b/>
          <w:kern w:val="36"/>
          <w:sz w:val="40"/>
          <w:szCs w:val="40"/>
        </w:rPr>
      </w:pPr>
      <w:r w:rsidRPr="00D06CFE">
        <w:rPr>
          <w:rFonts w:ascii="Gungsuh" w:eastAsia="Gungsuh" w:hAnsi="Gungsuh" w:cs="Times New Roman"/>
          <w:b/>
          <w:kern w:val="36"/>
          <w:sz w:val="40"/>
          <w:szCs w:val="40"/>
        </w:rPr>
        <w:t>Картотека сюжетно-ролевых игр для дошкольников</w:t>
      </w:r>
    </w:p>
    <w:p w:rsidR="000F3203" w:rsidRPr="004633EB" w:rsidRDefault="000F3203" w:rsidP="000F3203">
      <w:pPr>
        <w:shd w:val="clear" w:color="auto" w:fill="FFFFFF"/>
        <w:spacing w:after="0" w:line="240" w:lineRule="auto"/>
        <w:jc w:val="center"/>
        <w:outlineLvl w:val="3"/>
        <w:rPr>
          <w:rFonts w:ascii="Times New Roman" w:eastAsia="Times New Roman" w:hAnsi="Times New Roman" w:cs="Times New Roman"/>
          <w:b/>
          <w:color w:val="002060"/>
          <w:sz w:val="28"/>
          <w:szCs w:val="28"/>
          <w:u w:val="single"/>
        </w:rPr>
      </w:pPr>
      <w:r w:rsidRPr="004633EB">
        <w:rPr>
          <w:rFonts w:ascii="Times New Roman" w:eastAsia="Times New Roman" w:hAnsi="Times New Roman" w:cs="Times New Roman"/>
          <w:b/>
          <w:color w:val="333333"/>
          <w:sz w:val="28"/>
          <w:szCs w:val="28"/>
          <w:u w:val="single"/>
        </w:rPr>
        <w:t>«Дом, семья»</w:t>
      </w:r>
    </w:p>
    <w:p w:rsidR="000F3203" w:rsidRPr="00162C0A" w:rsidRDefault="000F3203" w:rsidP="000F3203">
      <w:pPr>
        <w:shd w:val="clear" w:color="auto" w:fill="FFFFFF"/>
        <w:spacing w:after="0" w:line="240" w:lineRule="auto"/>
        <w:jc w:val="both"/>
        <w:rPr>
          <w:rFonts w:ascii="Times New Roman" w:eastAsia="Times New Roman" w:hAnsi="Times New Roman" w:cs="Times New Roman"/>
          <w:color w:val="333333"/>
          <w:sz w:val="24"/>
          <w:szCs w:val="24"/>
        </w:rPr>
      </w:pPr>
      <w:r w:rsidRPr="00162C0A">
        <w:rPr>
          <w:rFonts w:ascii="Times New Roman" w:eastAsia="Times New Roman" w:hAnsi="Times New Roman" w:cs="Times New Roman"/>
          <w:b/>
          <w:bCs/>
          <w:color w:val="333333"/>
          <w:sz w:val="24"/>
          <w:szCs w:val="24"/>
        </w:rPr>
        <w:t>Задачи:</w:t>
      </w:r>
      <w:r w:rsidRPr="00162C0A">
        <w:rPr>
          <w:rFonts w:ascii="Times New Roman" w:eastAsia="Times New Roman" w:hAnsi="Times New Roman" w:cs="Times New Roman"/>
          <w:color w:val="333333"/>
          <w:sz w:val="24"/>
          <w:szCs w:val="24"/>
        </w:rPr>
        <w:t xml:space="preserve"> Побуждать детей творчески воспроизводить в играх быт семьи. Совершенствовать умение самостоятельно создавать для задуманного сюжета игровую обстановку. Раскрывать нравственную сущность деятельности взрослых людей: ответственное отношение к своим обязанностям, взаимопомощь и коллективный характер труда.</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Роли:</w:t>
      </w:r>
      <w:r w:rsidRPr="00162C0A">
        <w:rPr>
          <w:rFonts w:ascii="Times New Roman" w:eastAsia="Times New Roman" w:hAnsi="Times New Roman" w:cs="Times New Roman"/>
          <w:color w:val="333333"/>
          <w:sz w:val="24"/>
          <w:szCs w:val="24"/>
        </w:rPr>
        <w:t xml:space="preserve"> мама, папа, дети, бабушка, дедушка.</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проблемные ситуации:</w:t>
      </w:r>
      <w:r w:rsidRPr="00162C0A">
        <w:rPr>
          <w:rFonts w:ascii="Times New Roman" w:eastAsia="Times New Roman" w:hAnsi="Times New Roman" w:cs="Times New Roman"/>
          <w:color w:val="333333"/>
          <w:sz w:val="24"/>
          <w:szCs w:val="24"/>
        </w:rPr>
        <w:t xml:space="preserve"> «Когда мамы и папы нет дома» (забота о младших, выполнение посильной домашней работы), «Мы готовимся к празднику» (совместные дела с семьей), «Встречаем гостей» (правила приема гостей, поведение в гостях), «Наш выходной день» и др. Вносить в игру элементы труда: стирка кукольного белья, починка одежды, уборка помещения. По ходу игры подбирать, менять игрушки, предметы, конструировать игровую обстановку с помощью разнообразного подсобного материала, использовать собственные самоделки, применять природный материал.</w:t>
      </w:r>
      <w:r w:rsidRPr="00162C0A">
        <w:rPr>
          <w:rFonts w:ascii="Times New Roman" w:eastAsia="Times New Roman" w:hAnsi="Times New Roman" w:cs="Times New Roman"/>
          <w:color w:val="333333"/>
          <w:sz w:val="24"/>
          <w:szCs w:val="24"/>
        </w:rPr>
        <w:br/>
        <w:t xml:space="preserve">Предварительная работа: Чтение рассказа В. Осеевой «Волшебное слово» и </w:t>
      </w:r>
      <w:bookmarkStart w:id="0" w:name="cut"/>
      <w:bookmarkEnd w:id="0"/>
      <w:r w:rsidRPr="00162C0A">
        <w:rPr>
          <w:rFonts w:ascii="Times New Roman" w:eastAsia="Times New Roman" w:hAnsi="Times New Roman" w:cs="Times New Roman"/>
          <w:color w:val="333333"/>
          <w:sz w:val="24"/>
          <w:szCs w:val="24"/>
        </w:rPr>
        <w:t>последующая беседа. Задание детям: узнать дома о труде родителей. Беседа о труде родителей с использованием иллюстрированного материала. Создание альбома «Наши папы и мамы трудятся». Рассматривание семейных фотографий. Инсценировка стихотворения С. Михалкова «А что у вас?». Составление детьми рассказов на тему «Как я живу дома». Беседа на тему «Как я помогаю взрослым» с участием Петрушки. Изготовление с детьми атрибутов к игре.</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Игровой материал:</w:t>
      </w:r>
      <w:r w:rsidRPr="00162C0A">
        <w:rPr>
          <w:rFonts w:ascii="Times New Roman" w:eastAsia="Times New Roman" w:hAnsi="Times New Roman" w:cs="Times New Roman"/>
          <w:color w:val="333333"/>
          <w:sz w:val="24"/>
          <w:szCs w:val="24"/>
        </w:rPr>
        <w:t xml:space="preserve"> предметы домашнего обихода, куклы.</w:t>
      </w:r>
    </w:p>
    <w:p w:rsidR="000F3203" w:rsidRPr="004633EB" w:rsidRDefault="000F3203" w:rsidP="000F3203">
      <w:pPr>
        <w:shd w:val="clear" w:color="auto" w:fill="FFFFFF"/>
        <w:spacing w:after="0" w:line="240" w:lineRule="auto"/>
        <w:jc w:val="center"/>
        <w:outlineLvl w:val="3"/>
        <w:rPr>
          <w:rFonts w:ascii="Times New Roman" w:eastAsia="Times New Roman" w:hAnsi="Times New Roman" w:cs="Times New Roman"/>
          <w:b/>
          <w:color w:val="333333"/>
          <w:sz w:val="28"/>
          <w:szCs w:val="28"/>
          <w:u w:val="single"/>
        </w:rPr>
      </w:pPr>
      <w:r w:rsidRPr="004633EB">
        <w:rPr>
          <w:rFonts w:ascii="Times New Roman" w:eastAsia="Times New Roman" w:hAnsi="Times New Roman" w:cs="Times New Roman"/>
          <w:b/>
          <w:color w:val="333333"/>
          <w:sz w:val="28"/>
          <w:szCs w:val="28"/>
          <w:u w:val="single"/>
        </w:rPr>
        <w:t>«Детский сад»</w:t>
      </w:r>
    </w:p>
    <w:p w:rsidR="000F3203" w:rsidRPr="00162C0A" w:rsidRDefault="000F3203" w:rsidP="000F3203">
      <w:pPr>
        <w:shd w:val="clear" w:color="auto" w:fill="FFFFFF"/>
        <w:spacing w:after="0" w:line="240" w:lineRule="auto"/>
        <w:jc w:val="both"/>
        <w:rPr>
          <w:rFonts w:ascii="Times New Roman" w:eastAsia="Times New Roman" w:hAnsi="Times New Roman" w:cs="Times New Roman"/>
          <w:color w:val="333333"/>
          <w:sz w:val="24"/>
          <w:szCs w:val="24"/>
        </w:rPr>
      </w:pPr>
      <w:r w:rsidRPr="00162C0A">
        <w:rPr>
          <w:rFonts w:ascii="Times New Roman" w:eastAsia="Times New Roman" w:hAnsi="Times New Roman" w:cs="Times New Roman"/>
          <w:b/>
          <w:bCs/>
          <w:color w:val="333333"/>
          <w:sz w:val="24"/>
          <w:szCs w:val="24"/>
        </w:rPr>
        <w:t>Задачи:</w:t>
      </w:r>
      <w:r w:rsidRPr="00162C0A">
        <w:rPr>
          <w:rFonts w:ascii="Times New Roman" w:eastAsia="Times New Roman" w:hAnsi="Times New Roman" w:cs="Times New Roman"/>
          <w:color w:val="333333"/>
          <w:sz w:val="24"/>
          <w:szCs w:val="24"/>
        </w:rPr>
        <w:t xml:space="preserve"> расширить и закрепить представления детей о содержании трудовых действий сотрудников детского сада.</w:t>
      </w:r>
      <w:r w:rsidRPr="00162C0A">
        <w:rPr>
          <w:rFonts w:ascii="Times New Roman" w:eastAsia="Times New Roman" w:hAnsi="Times New Roman" w:cs="Times New Roman"/>
          <w:color w:val="333333"/>
          <w:sz w:val="24"/>
          <w:szCs w:val="24"/>
        </w:rPr>
        <w:br/>
      </w:r>
      <w:proofErr w:type="gramStart"/>
      <w:r w:rsidRPr="00162C0A">
        <w:rPr>
          <w:rFonts w:ascii="Times New Roman" w:eastAsia="Times New Roman" w:hAnsi="Times New Roman" w:cs="Times New Roman"/>
          <w:b/>
          <w:bCs/>
          <w:color w:val="333333"/>
          <w:sz w:val="24"/>
          <w:szCs w:val="24"/>
        </w:rPr>
        <w:t>Роли:</w:t>
      </w:r>
      <w:r w:rsidRPr="00162C0A">
        <w:rPr>
          <w:rFonts w:ascii="Times New Roman" w:eastAsia="Times New Roman" w:hAnsi="Times New Roman" w:cs="Times New Roman"/>
          <w:color w:val="333333"/>
          <w:sz w:val="24"/>
          <w:szCs w:val="24"/>
        </w:rPr>
        <w:t xml:space="preserve"> воспитатель, младший воспитатель, логопед, заведующая, повар, музыкальный руководитель, физкультурный руководитель, медсестра, врач, дети, родители.</w:t>
      </w:r>
      <w:proofErr w:type="gramEnd"/>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действия:</w:t>
      </w:r>
      <w:r w:rsidRPr="00162C0A">
        <w:rPr>
          <w:rFonts w:ascii="Times New Roman" w:eastAsia="Times New Roman" w:hAnsi="Times New Roman" w:cs="Times New Roman"/>
          <w:color w:val="333333"/>
          <w:sz w:val="24"/>
          <w:szCs w:val="24"/>
        </w:rPr>
        <w:t xml:space="preserve"> Воспитатель принимает детей, беседует с родителями, проводит утреннюю зарядку, занятия, организует игры… Младший воспитатель следит за порядком в группе, оказывает помощь воспитателю в подготовке к занятиям, получает еду… Логопед занимается с детьми постановками звуков, развитием речи… Муз</w:t>
      </w:r>
      <w:proofErr w:type="gramStart"/>
      <w:r w:rsidRPr="00162C0A">
        <w:rPr>
          <w:rFonts w:ascii="Times New Roman" w:eastAsia="Times New Roman" w:hAnsi="Times New Roman" w:cs="Times New Roman"/>
          <w:color w:val="333333"/>
          <w:sz w:val="24"/>
          <w:szCs w:val="24"/>
        </w:rPr>
        <w:t>.</w:t>
      </w:r>
      <w:proofErr w:type="gramEnd"/>
      <w:r w:rsidRPr="00162C0A">
        <w:rPr>
          <w:rFonts w:ascii="Times New Roman" w:eastAsia="Times New Roman" w:hAnsi="Times New Roman" w:cs="Times New Roman"/>
          <w:color w:val="333333"/>
          <w:sz w:val="24"/>
          <w:szCs w:val="24"/>
        </w:rPr>
        <w:t xml:space="preserve"> </w:t>
      </w:r>
      <w:proofErr w:type="gramStart"/>
      <w:r w:rsidRPr="00162C0A">
        <w:rPr>
          <w:rFonts w:ascii="Times New Roman" w:eastAsia="Times New Roman" w:hAnsi="Times New Roman" w:cs="Times New Roman"/>
          <w:color w:val="333333"/>
          <w:sz w:val="24"/>
          <w:szCs w:val="24"/>
        </w:rPr>
        <w:t>р</w:t>
      </w:r>
      <w:proofErr w:type="gramEnd"/>
      <w:r w:rsidRPr="00162C0A">
        <w:rPr>
          <w:rFonts w:ascii="Times New Roman" w:eastAsia="Times New Roman" w:hAnsi="Times New Roman" w:cs="Times New Roman"/>
          <w:color w:val="333333"/>
          <w:sz w:val="24"/>
          <w:szCs w:val="24"/>
        </w:rPr>
        <w:t>уководитель проводит муз. занятие. Врач осматривает детей, слушает, делает назначения. Медсестра взвешивает, измеряет детей, делает прививки, уколы, дает таблетки, проверяет чистоту групп, кухни. Повар готовит еду, выдает ее помощникам воспитателя.</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ситуации:</w:t>
      </w:r>
      <w:r w:rsidRPr="00162C0A">
        <w:rPr>
          <w:rFonts w:ascii="Times New Roman" w:eastAsia="Times New Roman" w:hAnsi="Times New Roman" w:cs="Times New Roman"/>
          <w:color w:val="333333"/>
          <w:sz w:val="24"/>
          <w:szCs w:val="24"/>
        </w:rPr>
        <w:t xml:space="preserve"> «Утренний прием», «Наши занятия», «На прогулке», «На музыкальном занятии», «На физкультурном занятии», «Осмотр врача», «Обед в д/саду» и др.</w:t>
      </w:r>
      <w:r w:rsidRPr="00162C0A">
        <w:rPr>
          <w:rFonts w:ascii="Times New Roman" w:eastAsia="Times New Roman" w:hAnsi="Times New Roman" w:cs="Times New Roman"/>
          <w:color w:val="333333"/>
          <w:sz w:val="24"/>
          <w:szCs w:val="24"/>
        </w:rPr>
        <w:br/>
        <w:t>Предварительная работа: Наблюдение за работой воспитателя, помощн</w:t>
      </w:r>
      <w:bookmarkStart w:id="1" w:name="_GoBack"/>
      <w:bookmarkEnd w:id="1"/>
      <w:r w:rsidRPr="00162C0A">
        <w:rPr>
          <w:rFonts w:ascii="Times New Roman" w:eastAsia="Times New Roman" w:hAnsi="Times New Roman" w:cs="Times New Roman"/>
          <w:color w:val="333333"/>
          <w:sz w:val="24"/>
          <w:szCs w:val="24"/>
        </w:rPr>
        <w:t>ика воспитателя. Беседа с детьми о работе воспитателя, помощника воспитателя, повара, медсестры и др. работников д/сада. Экскурсия-осмотр музыкального (физкультурного) зала с последующей беседой о работе муз</w:t>
      </w:r>
      <w:proofErr w:type="gramStart"/>
      <w:r w:rsidRPr="00162C0A">
        <w:rPr>
          <w:rFonts w:ascii="Times New Roman" w:eastAsia="Times New Roman" w:hAnsi="Times New Roman" w:cs="Times New Roman"/>
          <w:color w:val="333333"/>
          <w:sz w:val="24"/>
          <w:szCs w:val="24"/>
        </w:rPr>
        <w:t>.</w:t>
      </w:r>
      <w:proofErr w:type="gramEnd"/>
      <w:r w:rsidRPr="00162C0A">
        <w:rPr>
          <w:rFonts w:ascii="Times New Roman" w:eastAsia="Times New Roman" w:hAnsi="Times New Roman" w:cs="Times New Roman"/>
          <w:color w:val="333333"/>
          <w:sz w:val="24"/>
          <w:szCs w:val="24"/>
        </w:rPr>
        <w:t xml:space="preserve"> </w:t>
      </w:r>
      <w:proofErr w:type="gramStart"/>
      <w:r w:rsidRPr="00162C0A">
        <w:rPr>
          <w:rFonts w:ascii="Times New Roman" w:eastAsia="Times New Roman" w:hAnsi="Times New Roman" w:cs="Times New Roman"/>
          <w:color w:val="333333"/>
          <w:sz w:val="24"/>
          <w:szCs w:val="24"/>
        </w:rPr>
        <w:t>р</w:t>
      </w:r>
      <w:proofErr w:type="gramEnd"/>
      <w:r w:rsidRPr="00162C0A">
        <w:rPr>
          <w:rFonts w:ascii="Times New Roman" w:eastAsia="Times New Roman" w:hAnsi="Times New Roman" w:cs="Times New Roman"/>
          <w:color w:val="333333"/>
          <w:sz w:val="24"/>
          <w:szCs w:val="24"/>
        </w:rPr>
        <w:t>уководителя (физ. рук.). Экскурсия-осмотр мед</w:t>
      </w:r>
      <w:proofErr w:type="gramStart"/>
      <w:r w:rsidRPr="00162C0A">
        <w:rPr>
          <w:rFonts w:ascii="Times New Roman" w:eastAsia="Times New Roman" w:hAnsi="Times New Roman" w:cs="Times New Roman"/>
          <w:color w:val="333333"/>
          <w:sz w:val="24"/>
          <w:szCs w:val="24"/>
        </w:rPr>
        <w:t>.</w:t>
      </w:r>
      <w:proofErr w:type="gramEnd"/>
      <w:r w:rsidRPr="00162C0A">
        <w:rPr>
          <w:rFonts w:ascii="Times New Roman" w:eastAsia="Times New Roman" w:hAnsi="Times New Roman" w:cs="Times New Roman"/>
          <w:color w:val="333333"/>
          <w:sz w:val="24"/>
          <w:szCs w:val="24"/>
        </w:rPr>
        <w:t xml:space="preserve"> </w:t>
      </w:r>
      <w:proofErr w:type="gramStart"/>
      <w:r w:rsidRPr="00162C0A">
        <w:rPr>
          <w:rFonts w:ascii="Times New Roman" w:eastAsia="Times New Roman" w:hAnsi="Times New Roman" w:cs="Times New Roman"/>
          <w:color w:val="333333"/>
          <w:sz w:val="24"/>
          <w:szCs w:val="24"/>
        </w:rPr>
        <w:t>к</w:t>
      </w:r>
      <w:proofErr w:type="gramEnd"/>
      <w:r w:rsidRPr="00162C0A">
        <w:rPr>
          <w:rFonts w:ascii="Times New Roman" w:eastAsia="Times New Roman" w:hAnsi="Times New Roman" w:cs="Times New Roman"/>
          <w:color w:val="333333"/>
          <w:sz w:val="24"/>
          <w:szCs w:val="24"/>
        </w:rPr>
        <w:t xml:space="preserve">абинета, наблюдение за работой врача, беседы из личного опыта детей. Осмотр кухни, беседа о техническом оборудовании, </w:t>
      </w:r>
      <w:r w:rsidRPr="00162C0A">
        <w:rPr>
          <w:rFonts w:ascii="Times New Roman" w:eastAsia="Times New Roman" w:hAnsi="Times New Roman" w:cs="Times New Roman"/>
          <w:color w:val="333333"/>
          <w:sz w:val="24"/>
          <w:szCs w:val="24"/>
        </w:rPr>
        <w:lastRenderedPageBreak/>
        <w:t xml:space="preserve">облегчающем труд работников кухни. Игра-драматизация по стихотворению </w:t>
      </w:r>
      <w:proofErr w:type="spellStart"/>
      <w:r w:rsidRPr="00162C0A">
        <w:rPr>
          <w:rFonts w:ascii="Times New Roman" w:eastAsia="Times New Roman" w:hAnsi="Times New Roman" w:cs="Times New Roman"/>
          <w:color w:val="333333"/>
          <w:sz w:val="24"/>
          <w:szCs w:val="24"/>
        </w:rPr>
        <w:t>Н.Забилы</w:t>
      </w:r>
      <w:proofErr w:type="spellEnd"/>
      <w:r w:rsidRPr="00162C0A">
        <w:rPr>
          <w:rFonts w:ascii="Times New Roman" w:eastAsia="Times New Roman" w:hAnsi="Times New Roman" w:cs="Times New Roman"/>
          <w:color w:val="333333"/>
          <w:sz w:val="24"/>
          <w:szCs w:val="24"/>
        </w:rPr>
        <w:t xml:space="preserve"> «</w:t>
      </w:r>
      <w:proofErr w:type="spellStart"/>
      <w:r w:rsidRPr="00162C0A">
        <w:rPr>
          <w:rFonts w:ascii="Times New Roman" w:eastAsia="Times New Roman" w:hAnsi="Times New Roman" w:cs="Times New Roman"/>
          <w:color w:val="333333"/>
          <w:sz w:val="24"/>
          <w:szCs w:val="24"/>
        </w:rPr>
        <w:t>Ясочкин</w:t>
      </w:r>
      <w:proofErr w:type="spellEnd"/>
      <w:r w:rsidRPr="00162C0A">
        <w:rPr>
          <w:rFonts w:ascii="Times New Roman" w:eastAsia="Times New Roman" w:hAnsi="Times New Roman" w:cs="Times New Roman"/>
          <w:color w:val="333333"/>
          <w:sz w:val="24"/>
          <w:szCs w:val="24"/>
        </w:rPr>
        <w:t xml:space="preserve"> садик» с использованием игрушек. Составление детьми рассказов на тему «Мой самый лучший день в детском саду». Чтение рассказа Н. Артюховой «Компот» и беседа о труде дежурных. Показ с помощью Петрушки сценок на темы «Наша жизнь в детском саду», «Хороший и плохой поступок». Подбор и изготовление игрушек для ролей муз</w:t>
      </w:r>
      <w:proofErr w:type="gramStart"/>
      <w:r w:rsidRPr="00162C0A">
        <w:rPr>
          <w:rFonts w:ascii="Times New Roman" w:eastAsia="Times New Roman" w:hAnsi="Times New Roman" w:cs="Times New Roman"/>
          <w:color w:val="333333"/>
          <w:sz w:val="24"/>
          <w:szCs w:val="24"/>
        </w:rPr>
        <w:t>.</w:t>
      </w:r>
      <w:proofErr w:type="gramEnd"/>
      <w:r w:rsidRPr="00162C0A">
        <w:rPr>
          <w:rFonts w:ascii="Times New Roman" w:eastAsia="Times New Roman" w:hAnsi="Times New Roman" w:cs="Times New Roman"/>
          <w:color w:val="333333"/>
          <w:sz w:val="24"/>
          <w:szCs w:val="24"/>
        </w:rPr>
        <w:t xml:space="preserve"> </w:t>
      </w:r>
      <w:proofErr w:type="gramStart"/>
      <w:r w:rsidRPr="00162C0A">
        <w:rPr>
          <w:rFonts w:ascii="Times New Roman" w:eastAsia="Times New Roman" w:hAnsi="Times New Roman" w:cs="Times New Roman"/>
          <w:color w:val="333333"/>
          <w:sz w:val="24"/>
          <w:szCs w:val="24"/>
        </w:rPr>
        <w:t>р</w:t>
      </w:r>
      <w:proofErr w:type="gramEnd"/>
      <w:r w:rsidRPr="00162C0A">
        <w:rPr>
          <w:rFonts w:ascii="Times New Roman" w:eastAsia="Times New Roman" w:hAnsi="Times New Roman" w:cs="Times New Roman"/>
          <w:color w:val="333333"/>
          <w:sz w:val="24"/>
          <w:szCs w:val="24"/>
        </w:rPr>
        <w:t xml:space="preserve">аботника, повара, помощника воспитателя, медсестры. </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Игровой материал:</w:t>
      </w:r>
      <w:r w:rsidRPr="00162C0A">
        <w:rPr>
          <w:rFonts w:ascii="Times New Roman" w:eastAsia="Times New Roman" w:hAnsi="Times New Roman" w:cs="Times New Roman"/>
          <w:color w:val="333333"/>
          <w:sz w:val="24"/>
          <w:szCs w:val="24"/>
        </w:rPr>
        <w:t xml:space="preserve"> тетрадь для записи детей, куклы, мебель, посуда кухонная и столовая, наборы для уборки, мед. инструменты, одежда для</w:t>
      </w:r>
      <w:r>
        <w:rPr>
          <w:rFonts w:ascii="Times New Roman" w:eastAsia="Times New Roman" w:hAnsi="Times New Roman" w:cs="Times New Roman"/>
          <w:color w:val="333333"/>
          <w:sz w:val="24"/>
          <w:szCs w:val="24"/>
        </w:rPr>
        <w:t xml:space="preserve"> повара, врача, медсестры и </w:t>
      </w:r>
      <w:proofErr w:type="spellStart"/>
      <w:proofErr w:type="gramStart"/>
      <w:r>
        <w:rPr>
          <w:rFonts w:ascii="Times New Roman" w:eastAsia="Times New Roman" w:hAnsi="Times New Roman" w:cs="Times New Roman"/>
          <w:color w:val="333333"/>
          <w:sz w:val="24"/>
          <w:szCs w:val="24"/>
        </w:rPr>
        <w:t>др</w:t>
      </w:r>
      <w:proofErr w:type="spellEnd"/>
      <w:proofErr w:type="gramEnd"/>
    </w:p>
    <w:p w:rsidR="000F3203" w:rsidRPr="004633EB" w:rsidRDefault="000F3203" w:rsidP="000F3203">
      <w:pPr>
        <w:shd w:val="clear" w:color="auto" w:fill="FFFFFF"/>
        <w:spacing w:after="0" w:line="240" w:lineRule="auto"/>
        <w:jc w:val="center"/>
        <w:outlineLvl w:val="3"/>
        <w:rPr>
          <w:rFonts w:ascii="Times New Roman" w:eastAsia="Times New Roman" w:hAnsi="Times New Roman" w:cs="Times New Roman"/>
          <w:b/>
          <w:color w:val="333333"/>
          <w:sz w:val="28"/>
          <w:szCs w:val="28"/>
          <w:u w:val="single"/>
        </w:rPr>
      </w:pPr>
      <w:r w:rsidRPr="004633EB">
        <w:rPr>
          <w:rFonts w:ascii="Times New Roman" w:eastAsia="Times New Roman" w:hAnsi="Times New Roman" w:cs="Times New Roman"/>
          <w:b/>
          <w:color w:val="333333"/>
          <w:sz w:val="28"/>
          <w:szCs w:val="28"/>
          <w:u w:val="single"/>
        </w:rPr>
        <w:t>«Школа»</w:t>
      </w:r>
    </w:p>
    <w:p w:rsidR="000F3203" w:rsidRPr="00162C0A" w:rsidRDefault="000F3203" w:rsidP="000F3203">
      <w:pPr>
        <w:shd w:val="clear" w:color="auto" w:fill="FFFFFF"/>
        <w:spacing w:after="0" w:line="240" w:lineRule="auto"/>
        <w:jc w:val="both"/>
        <w:rPr>
          <w:rFonts w:ascii="Times New Roman" w:eastAsia="Times New Roman" w:hAnsi="Times New Roman" w:cs="Times New Roman"/>
          <w:color w:val="333333"/>
          <w:sz w:val="24"/>
          <w:szCs w:val="24"/>
        </w:rPr>
      </w:pPr>
      <w:r w:rsidRPr="00162C0A">
        <w:rPr>
          <w:rFonts w:ascii="Times New Roman" w:eastAsia="Times New Roman" w:hAnsi="Times New Roman" w:cs="Times New Roman"/>
          <w:b/>
          <w:bCs/>
          <w:color w:val="333333"/>
          <w:sz w:val="24"/>
          <w:szCs w:val="24"/>
        </w:rPr>
        <w:t>Задачи:</w:t>
      </w:r>
      <w:r w:rsidRPr="00162C0A">
        <w:rPr>
          <w:rFonts w:ascii="Times New Roman" w:eastAsia="Times New Roman" w:hAnsi="Times New Roman" w:cs="Times New Roman"/>
          <w:color w:val="333333"/>
          <w:sz w:val="24"/>
          <w:szCs w:val="24"/>
        </w:rPr>
        <w:t xml:space="preserve"> Расширять знания детей о школе. Помогать детям в овладении выразительными средствами реализации роли (интонация, мимика, жесты). Самостоятельно создавать для задуманного игровую обстановку. Способствовать формированию умения творчески развивать сюжеты игры. </w:t>
      </w:r>
      <w:proofErr w:type="gramStart"/>
      <w:r w:rsidRPr="00162C0A">
        <w:rPr>
          <w:rFonts w:ascii="Times New Roman" w:eastAsia="Times New Roman" w:hAnsi="Times New Roman" w:cs="Times New Roman"/>
          <w:color w:val="333333"/>
          <w:sz w:val="24"/>
          <w:szCs w:val="24"/>
        </w:rPr>
        <w:t>Помогать детям усвоить</w:t>
      </w:r>
      <w:proofErr w:type="gramEnd"/>
      <w:r w:rsidRPr="00162C0A">
        <w:rPr>
          <w:rFonts w:ascii="Times New Roman" w:eastAsia="Times New Roman" w:hAnsi="Times New Roman" w:cs="Times New Roman"/>
          <w:color w:val="333333"/>
          <w:sz w:val="24"/>
          <w:szCs w:val="24"/>
        </w:rPr>
        <w:t xml:space="preserve"> некоторые моральные нормы. Воспитывать справедливые отношения. Упрочить формы вежливого обращения. Воспитывать дружбу, умение жить и работать в коллективе. </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Роли:</w:t>
      </w:r>
      <w:r w:rsidRPr="00162C0A">
        <w:rPr>
          <w:rFonts w:ascii="Times New Roman" w:eastAsia="Times New Roman" w:hAnsi="Times New Roman" w:cs="Times New Roman"/>
          <w:color w:val="333333"/>
          <w:sz w:val="24"/>
          <w:szCs w:val="24"/>
        </w:rPr>
        <w:t xml:space="preserve"> ученики, учитель, директор школы, завуч, техничка. </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действия:</w:t>
      </w:r>
      <w:r w:rsidRPr="00162C0A">
        <w:rPr>
          <w:rFonts w:ascii="Times New Roman" w:eastAsia="Times New Roman" w:hAnsi="Times New Roman" w:cs="Times New Roman"/>
          <w:color w:val="333333"/>
          <w:sz w:val="24"/>
          <w:szCs w:val="24"/>
        </w:rPr>
        <w:t xml:space="preserve"> Учитель ведет уроки, ученики отвечают на вопросы, рассказывают, считают. Директор (завуч) присутствует на уроке, делает записи в своей тетради (воспитатель в роли директора может вызвать к себе в кабинет учителя, дать советы), завуч составляет расписание уроков. Техничка следит за чистотой в помещении, дает звонок. Учить строить игру по предварительному коллективно составленному плану-сюжету. </w:t>
      </w:r>
      <w:proofErr w:type="gramStart"/>
      <w:r w:rsidRPr="00162C0A">
        <w:rPr>
          <w:rFonts w:ascii="Times New Roman" w:eastAsia="Times New Roman" w:hAnsi="Times New Roman" w:cs="Times New Roman"/>
          <w:color w:val="333333"/>
          <w:sz w:val="24"/>
          <w:szCs w:val="24"/>
        </w:rPr>
        <w:t>Выступая как равноправный партнер или выполняя</w:t>
      </w:r>
      <w:proofErr w:type="gramEnd"/>
      <w:r w:rsidRPr="00162C0A">
        <w:rPr>
          <w:rFonts w:ascii="Times New Roman" w:eastAsia="Times New Roman" w:hAnsi="Times New Roman" w:cs="Times New Roman"/>
          <w:color w:val="333333"/>
          <w:sz w:val="24"/>
          <w:szCs w:val="24"/>
        </w:rPr>
        <w:t xml:space="preserve"> главную (второстепенную) роль, косвенно влиять на изменение игровой среды, вести коррекцию игровых отношений. Поощрять сооружение взаимосвязанных построек (школа, улица, парк), правильно распределять при этом обязанности каждого участника коллективной деятельности. </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Предварительная работа:</w:t>
      </w:r>
      <w:r w:rsidRPr="00162C0A">
        <w:rPr>
          <w:rFonts w:ascii="Times New Roman" w:eastAsia="Times New Roman" w:hAnsi="Times New Roman" w:cs="Times New Roman"/>
          <w:color w:val="333333"/>
          <w:sz w:val="24"/>
          <w:szCs w:val="24"/>
        </w:rPr>
        <w:t xml:space="preserve"> Экскурсия в школу (осмотр школьного здания и пришкольного участка, осмотр класса). Беседа с учительницей 1 класса. Беседа с детьми о проведенной экскурсии. Беседа о школьных принадлежностях с использованием иллюстрированного материала. Загадки о школе, школьных принадлежностях. Чтение детям произведений </w:t>
      </w:r>
      <w:proofErr w:type="spellStart"/>
      <w:r w:rsidRPr="00162C0A">
        <w:rPr>
          <w:rFonts w:ascii="Times New Roman" w:eastAsia="Times New Roman" w:hAnsi="Times New Roman" w:cs="Times New Roman"/>
          <w:color w:val="333333"/>
          <w:sz w:val="24"/>
          <w:szCs w:val="24"/>
        </w:rPr>
        <w:t>С.Маршака</w:t>
      </w:r>
      <w:proofErr w:type="spellEnd"/>
      <w:r w:rsidRPr="00162C0A">
        <w:rPr>
          <w:rFonts w:ascii="Times New Roman" w:eastAsia="Times New Roman" w:hAnsi="Times New Roman" w:cs="Times New Roman"/>
          <w:color w:val="333333"/>
          <w:sz w:val="24"/>
          <w:szCs w:val="24"/>
        </w:rPr>
        <w:t xml:space="preserve"> «Первое сентября», Алексина «Первый день», В. Воронковой «Подружки идут в школу», Э. </w:t>
      </w:r>
      <w:proofErr w:type="spellStart"/>
      <w:r w:rsidRPr="00162C0A">
        <w:rPr>
          <w:rFonts w:ascii="Times New Roman" w:eastAsia="Times New Roman" w:hAnsi="Times New Roman" w:cs="Times New Roman"/>
          <w:color w:val="333333"/>
          <w:sz w:val="24"/>
          <w:szCs w:val="24"/>
        </w:rPr>
        <w:t>Мошковской</w:t>
      </w:r>
      <w:proofErr w:type="spellEnd"/>
      <w:r w:rsidRPr="00162C0A">
        <w:rPr>
          <w:rFonts w:ascii="Times New Roman" w:eastAsia="Times New Roman" w:hAnsi="Times New Roman" w:cs="Times New Roman"/>
          <w:color w:val="333333"/>
          <w:sz w:val="24"/>
          <w:szCs w:val="24"/>
        </w:rPr>
        <w:t xml:space="preserve"> «Мы играем в школу». Заучивание стихотворений А. Александровой «В школу», В. Берестов «Считалочка». Встреча с выпускниками детского сада (организация досуга). </w:t>
      </w:r>
      <w:proofErr w:type="gramStart"/>
      <w:r w:rsidRPr="00162C0A">
        <w:rPr>
          <w:rFonts w:ascii="Times New Roman" w:eastAsia="Times New Roman" w:hAnsi="Times New Roman" w:cs="Times New Roman"/>
          <w:color w:val="333333"/>
          <w:sz w:val="24"/>
          <w:szCs w:val="24"/>
        </w:rPr>
        <w:t>Изготовление атрибутов к игре (портфели, тетради, книжки-малышки, расписание…)</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Игровой материал:</w:t>
      </w:r>
      <w:r w:rsidRPr="00162C0A">
        <w:rPr>
          <w:rFonts w:ascii="Times New Roman" w:eastAsia="Times New Roman" w:hAnsi="Times New Roman" w:cs="Times New Roman"/>
          <w:color w:val="333333"/>
          <w:sz w:val="24"/>
          <w:szCs w:val="24"/>
        </w:rPr>
        <w:t xml:space="preserve"> портфели, книги, тетради, ручки, карандаши, указка, карты, школьная доска, стол и стул учителя, глобус, журнал для учителя, </w:t>
      </w:r>
      <w:r w:rsidRPr="00162C0A">
        <w:rPr>
          <w:rFonts w:ascii="Times New Roman" w:eastAsia="Times New Roman" w:hAnsi="Times New Roman" w:cs="Times New Roman"/>
          <w:color w:val="333333"/>
          <w:sz w:val="24"/>
          <w:szCs w:val="24"/>
        </w:rPr>
        <w:br/>
        <w:t>повязки для дежурных.</w:t>
      </w:r>
      <w:proofErr w:type="gramEnd"/>
    </w:p>
    <w:p w:rsidR="000F3203" w:rsidRPr="004633EB" w:rsidRDefault="000F3203" w:rsidP="000F3203">
      <w:pPr>
        <w:shd w:val="clear" w:color="auto" w:fill="FFFFFF"/>
        <w:spacing w:after="0" w:line="240" w:lineRule="auto"/>
        <w:jc w:val="center"/>
        <w:outlineLvl w:val="3"/>
        <w:rPr>
          <w:rFonts w:ascii="Times New Roman" w:eastAsia="Times New Roman" w:hAnsi="Times New Roman" w:cs="Times New Roman"/>
          <w:b/>
          <w:color w:val="333333"/>
          <w:sz w:val="28"/>
          <w:szCs w:val="28"/>
          <w:u w:val="single"/>
        </w:rPr>
      </w:pPr>
      <w:r w:rsidRPr="004633EB">
        <w:rPr>
          <w:rFonts w:ascii="Times New Roman" w:eastAsia="Times New Roman" w:hAnsi="Times New Roman" w:cs="Times New Roman"/>
          <w:b/>
          <w:color w:val="333333"/>
          <w:sz w:val="28"/>
          <w:szCs w:val="28"/>
          <w:u w:val="single"/>
        </w:rPr>
        <w:t>«Поликлиника»</w:t>
      </w:r>
    </w:p>
    <w:p w:rsidR="000F3203" w:rsidRPr="00D06CFE" w:rsidRDefault="000F3203" w:rsidP="000F3203">
      <w:pPr>
        <w:shd w:val="clear" w:color="auto" w:fill="FFFFFF"/>
        <w:spacing w:after="0" w:line="240" w:lineRule="auto"/>
        <w:jc w:val="both"/>
        <w:rPr>
          <w:rFonts w:ascii="Times New Roman" w:eastAsia="Times New Roman" w:hAnsi="Times New Roman" w:cs="Times New Roman"/>
          <w:color w:val="333333"/>
          <w:sz w:val="24"/>
          <w:szCs w:val="24"/>
        </w:rPr>
      </w:pPr>
      <w:r w:rsidRPr="00162C0A">
        <w:rPr>
          <w:rFonts w:ascii="Times New Roman" w:eastAsia="Times New Roman" w:hAnsi="Times New Roman" w:cs="Times New Roman"/>
          <w:b/>
          <w:bCs/>
          <w:color w:val="333333"/>
          <w:sz w:val="24"/>
          <w:szCs w:val="24"/>
        </w:rPr>
        <w:t>Задачи:</w:t>
      </w:r>
      <w:r w:rsidRPr="00162C0A">
        <w:rPr>
          <w:rFonts w:ascii="Times New Roman" w:eastAsia="Times New Roman" w:hAnsi="Times New Roman" w:cs="Times New Roman"/>
          <w:color w:val="333333"/>
          <w:sz w:val="24"/>
          <w:szCs w:val="24"/>
        </w:rPr>
        <w:t xml:space="preserve"> Вызвать у детей интерес к профессии врача. Воспитывать чуткое, внимательное отношение к больному, доброту, отзывчивость, культуру общения. </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Роли:</w:t>
      </w:r>
      <w:r w:rsidRPr="00162C0A">
        <w:rPr>
          <w:rFonts w:ascii="Times New Roman" w:eastAsia="Times New Roman" w:hAnsi="Times New Roman" w:cs="Times New Roman"/>
          <w:color w:val="333333"/>
          <w:sz w:val="24"/>
          <w:szCs w:val="24"/>
        </w:rPr>
        <w:t xml:space="preserve"> врач, медсестра, работник регистратуры, санитарка, больные. </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действия:</w:t>
      </w:r>
      <w:r w:rsidRPr="00162C0A">
        <w:rPr>
          <w:rFonts w:ascii="Times New Roman" w:eastAsia="Times New Roman" w:hAnsi="Times New Roman" w:cs="Times New Roman"/>
          <w:color w:val="333333"/>
          <w:sz w:val="24"/>
          <w:szCs w:val="24"/>
        </w:rPr>
        <w:t xml:space="preserve"> Больной идет в регистратуру, берет талон к врачу, идет на прием. Врач принимает больных, внимательно выслушивает их жалобы, задает вопросы, прослушивает фонендоскопом, измеряет давление, смотрит горло, делает назначение. Медсестра выписывает рецепт, врач подписывает. Больной идет в </w:t>
      </w:r>
      <w:r w:rsidRPr="00162C0A">
        <w:rPr>
          <w:rFonts w:ascii="Times New Roman" w:eastAsia="Times New Roman" w:hAnsi="Times New Roman" w:cs="Times New Roman"/>
          <w:color w:val="333333"/>
          <w:sz w:val="24"/>
          <w:szCs w:val="24"/>
        </w:rPr>
        <w:lastRenderedPageBreak/>
        <w:t xml:space="preserve">процедурный кабинет. Медсестра делает уколы, перевязывает ранки, смазывает мазью и т.д. Санитарка убирает кабинет, меняет полотенце. </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ситуации:</w:t>
      </w:r>
      <w:r w:rsidRPr="00162C0A">
        <w:rPr>
          <w:rFonts w:ascii="Times New Roman" w:eastAsia="Times New Roman" w:hAnsi="Times New Roman" w:cs="Times New Roman"/>
          <w:color w:val="333333"/>
          <w:sz w:val="24"/>
          <w:szCs w:val="24"/>
        </w:rPr>
        <w:t xml:space="preserve"> «На приеме у </w:t>
      </w:r>
      <w:proofErr w:type="spellStart"/>
      <w:r w:rsidRPr="00162C0A">
        <w:rPr>
          <w:rFonts w:ascii="Times New Roman" w:eastAsia="Times New Roman" w:hAnsi="Times New Roman" w:cs="Times New Roman"/>
          <w:color w:val="333333"/>
          <w:sz w:val="24"/>
          <w:szCs w:val="24"/>
        </w:rPr>
        <w:t>лорврача</w:t>
      </w:r>
      <w:proofErr w:type="spellEnd"/>
      <w:r w:rsidRPr="00162C0A">
        <w:rPr>
          <w:rFonts w:ascii="Times New Roman" w:eastAsia="Times New Roman" w:hAnsi="Times New Roman" w:cs="Times New Roman"/>
          <w:color w:val="333333"/>
          <w:sz w:val="24"/>
          <w:szCs w:val="24"/>
        </w:rPr>
        <w:t xml:space="preserve">», «На приеме у хирурга», «На приеме у окулиста» и др. </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Предварительная работа:</w:t>
      </w:r>
      <w:r w:rsidRPr="00162C0A">
        <w:rPr>
          <w:rFonts w:ascii="Times New Roman" w:eastAsia="Times New Roman" w:hAnsi="Times New Roman" w:cs="Times New Roman"/>
          <w:color w:val="333333"/>
          <w:sz w:val="24"/>
          <w:szCs w:val="24"/>
        </w:rPr>
        <w:t xml:space="preserve"> Экскурсия в медицинский кабинет д/с. Наблюдение за работой врача (прослушивает фонендоскопом, смотрит горло, задает вопросы). Слушание сказки К. Чуковского «Доктор Айболит» в грамзаписи. Экскурсия к детской поликлинике. Чтение лит</w:t>
      </w:r>
      <w:proofErr w:type="gramStart"/>
      <w:r w:rsidRPr="00162C0A">
        <w:rPr>
          <w:rFonts w:ascii="Times New Roman" w:eastAsia="Times New Roman" w:hAnsi="Times New Roman" w:cs="Times New Roman"/>
          <w:color w:val="333333"/>
          <w:sz w:val="24"/>
          <w:szCs w:val="24"/>
        </w:rPr>
        <w:t>.</w:t>
      </w:r>
      <w:proofErr w:type="gramEnd"/>
      <w:r w:rsidRPr="00162C0A">
        <w:rPr>
          <w:rFonts w:ascii="Times New Roman" w:eastAsia="Times New Roman" w:hAnsi="Times New Roman" w:cs="Times New Roman"/>
          <w:color w:val="333333"/>
          <w:sz w:val="24"/>
          <w:szCs w:val="24"/>
        </w:rPr>
        <w:t xml:space="preserve"> </w:t>
      </w:r>
      <w:proofErr w:type="gramStart"/>
      <w:r w:rsidRPr="00162C0A">
        <w:rPr>
          <w:rFonts w:ascii="Times New Roman" w:eastAsia="Times New Roman" w:hAnsi="Times New Roman" w:cs="Times New Roman"/>
          <w:color w:val="333333"/>
          <w:sz w:val="24"/>
          <w:szCs w:val="24"/>
        </w:rPr>
        <w:t>п</w:t>
      </w:r>
      <w:proofErr w:type="gramEnd"/>
      <w:r w:rsidRPr="00162C0A">
        <w:rPr>
          <w:rFonts w:ascii="Times New Roman" w:eastAsia="Times New Roman" w:hAnsi="Times New Roman" w:cs="Times New Roman"/>
          <w:color w:val="333333"/>
          <w:sz w:val="24"/>
          <w:szCs w:val="24"/>
        </w:rPr>
        <w:t xml:space="preserve">роизведений: Я. Забила «Ясочка простудилась», Э. Успенский «Играли в больницу», </w:t>
      </w:r>
      <w:proofErr w:type="spellStart"/>
      <w:r w:rsidRPr="00162C0A">
        <w:rPr>
          <w:rFonts w:ascii="Times New Roman" w:eastAsia="Times New Roman" w:hAnsi="Times New Roman" w:cs="Times New Roman"/>
          <w:color w:val="333333"/>
          <w:sz w:val="24"/>
          <w:szCs w:val="24"/>
        </w:rPr>
        <w:t>В.Маяковский</w:t>
      </w:r>
      <w:proofErr w:type="spellEnd"/>
      <w:r w:rsidRPr="00162C0A">
        <w:rPr>
          <w:rFonts w:ascii="Times New Roman" w:eastAsia="Times New Roman" w:hAnsi="Times New Roman" w:cs="Times New Roman"/>
          <w:color w:val="333333"/>
          <w:sz w:val="24"/>
          <w:szCs w:val="24"/>
        </w:rPr>
        <w:t xml:space="preserve"> «Кем быть?». </w:t>
      </w:r>
      <w:proofErr w:type="gramStart"/>
      <w:r w:rsidRPr="00162C0A">
        <w:rPr>
          <w:rFonts w:ascii="Times New Roman" w:eastAsia="Times New Roman" w:hAnsi="Times New Roman" w:cs="Times New Roman"/>
          <w:color w:val="333333"/>
          <w:sz w:val="24"/>
          <w:szCs w:val="24"/>
        </w:rPr>
        <w:t>Рассматривание медицинских инструментов (фонендоскоп, шпатель, термометр, тонометр, пинцет и др.) Дидактическая игра «Ясочка простудилась».</w:t>
      </w:r>
      <w:proofErr w:type="gramEnd"/>
      <w:r w:rsidRPr="00162C0A">
        <w:rPr>
          <w:rFonts w:ascii="Times New Roman" w:eastAsia="Times New Roman" w:hAnsi="Times New Roman" w:cs="Times New Roman"/>
          <w:color w:val="333333"/>
          <w:sz w:val="24"/>
          <w:szCs w:val="24"/>
        </w:rPr>
        <w:t xml:space="preserve"> Беседа с детьми о работе врача, медсестры. Рассматривание иллюстраций о враче, мед</w:t>
      </w:r>
      <w:proofErr w:type="gramStart"/>
      <w:r w:rsidRPr="00162C0A">
        <w:rPr>
          <w:rFonts w:ascii="Times New Roman" w:eastAsia="Times New Roman" w:hAnsi="Times New Roman" w:cs="Times New Roman"/>
          <w:color w:val="333333"/>
          <w:sz w:val="24"/>
          <w:szCs w:val="24"/>
        </w:rPr>
        <w:t>.</w:t>
      </w:r>
      <w:proofErr w:type="gramEnd"/>
      <w:r w:rsidRPr="00162C0A">
        <w:rPr>
          <w:rFonts w:ascii="Times New Roman" w:eastAsia="Times New Roman" w:hAnsi="Times New Roman" w:cs="Times New Roman"/>
          <w:color w:val="333333"/>
          <w:sz w:val="24"/>
          <w:szCs w:val="24"/>
        </w:rPr>
        <w:t xml:space="preserve"> </w:t>
      </w:r>
      <w:proofErr w:type="gramStart"/>
      <w:r w:rsidRPr="00162C0A">
        <w:rPr>
          <w:rFonts w:ascii="Times New Roman" w:eastAsia="Times New Roman" w:hAnsi="Times New Roman" w:cs="Times New Roman"/>
          <w:color w:val="333333"/>
          <w:sz w:val="24"/>
          <w:szCs w:val="24"/>
        </w:rPr>
        <w:t>с</w:t>
      </w:r>
      <w:proofErr w:type="gramEnd"/>
      <w:r w:rsidRPr="00162C0A">
        <w:rPr>
          <w:rFonts w:ascii="Times New Roman" w:eastAsia="Times New Roman" w:hAnsi="Times New Roman" w:cs="Times New Roman"/>
          <w:color w:val="333333"/>
          <w:sz w:val="24"/>
          <w:szCs w:val="24"/>
        </w:rPr>
        <w:t>естре. Лепка «Подарок для больной Ясочки». Изготовление с детьми атрибутов к игре с привлечением родителей (халаты, шапки, рецепты, мед</w:t>
      </w:r>
      <w:proofErr w:type="gramStart"/>
      <w:r w:rsidRPr="00162C0A">
        <w:rPr>
          <w:rFonts w:ascii="Times New Roman" w:eastAsia="Times New Roman" w:hAnsi="Times New Roman" w:cs="Times New Roman"/>
          <w:color w:val="333333"/>
          <w:sz w:val="24"/>
          <w:szCs w:val="24"/>
        </w:rPr>
        <w:t>.</w:t>
      </w:r>
      <w:proofErr w:type="gramEnd"/>
      <w:r w:rsidRPr="00162C0A">
        <w:rPr>
          <w:rFonts w:ascii="Times New Roman" w:eastAsia="Times New Roman" w:hAnsi="Times New Roman" w:cs="Times New Roman"/>
          <w:color w:val="333333"/>
          <w:sz w:val="24"/>
          <w:szCs w:val="24"/>
        </w:rPr>
        <w:t xml:space="preserve"> </w:t>
      </w:r>
      <w:proofErr w:type="gramStart"/>
      <w:r w:rsidRPr="00162C0A">
        <w:rPr>
          <w:rFonts w:ascii="Times New Roman" w:eastAsia="Times New Roman" w:hAnsi="Times New Roman" w:cs="Times New Roman"/>
          <w:color w:val="333333"/>
          <w:sz w:val="24"/>
          <w:szCs w:val="24"/>
        </w:rPr>
        <w:t>к</w:t>
      </w:r>
      <w:proofErr w:type="gramEnd"/>
      <w:r w:rsidRPr="00162C0A">
        <w:rPr>
          <w:rFonts w:ascii="Times New Roman" w:eastAsia="Times New Roman" w:hAnsi="Times New Roman" w:cs="Times New Roman"/>
          <w:color w:val="333333"/>
          <w:sz w:val="24"/>
          <w:szCs w:val="24"/>
        </w:rPr>
        <w:t xml:space="preserve">арточки, талоны и т.д.) </w:t>
      </w:r>
      <w:r w:rsidRPr="00162C0A">
        <w:rPr>
          <w:rFonts w:ascii="Times New Roman" w:eastAsia="Times New Roman" w:hAnsi="Times New Roman" w:cs="Times New Roman"/>
          <w:color w:val="333333"/>
          <w:sz w:val="24"/>
          <w:szCs w:val="24"/>
        </w:rPr>
        <w:br/>
      </w:r>
      <w:proofErr w:type="gramStart"/>
      <w:r w:rsidRPr="00162C0A">
        <w:rPr>
          <w:rFonts w:ascii="Times New Roman" w:eastAsia="Times New Roman" w:hAnsi="Times New Roman" w:cs="Times New Roman"/>
          <w:b/>
          <w:bCs/>
          <w:color w:val="333333"/>
          <w:sz w:val="24"/>
          <w:szCs w:val="24"/>
        </w:rPr>
        <w:t>Игровой материал:</w:t>
      </w:r>
      <w:r w:rsidRPr="00162C0A">
        <w:rPr>
          <w:rFonts w:ascii="Times New Roman" w:eastAsia="Times New Roman" w:hAnsi="Times New Roman" w:cs="Times New Roman"/>
          <w:color w:val="333333"/>
          <w:sz w:val="24"/>
          <w:szCs w:val="24"/>
        </w:rPr>
        <w:t xml:space="preserve"> халаты, шапки, карандаш и бумага для рецептов, фонендоскоп, тонометр, градусник, вата, бинт, пинцет, ножницы, губка, шприц, мази, таблетки, порошки и т.д.</w:t>
      </w:r>
      <w:proofErr w:type="gramEnd"/>
    </w:p>
    <w:p w:rsidR="000F3203" w:rsidRPr="004633EB" w:rsidRDefault="000F3203" w:rsidP="000F3203">
      <w:pPr>
        <w:shd w:val="clear" w:color="auto" w:fill="FFFFFF"/>
        <w:spacing w:after="0" w:line="240" w:lineRule="auto"/>
        <w:jc w:val="center"/>
        <w:outlineLvl w:val="3"/>
        <w:rPr>
          <w:rFonts w:ascii="Times New Roman" w:eastAsia="Times New Roman" w:hAnsi="Times New Roman" w:cs="Times New Roman"/>
          <w:b/>
          <w:color w:val="333333"/>
          <w:sz w:val="28"/>
          <w:szCs w:val="28"/>
          <w:u w:val="single"/>
        </w:rPr>
      </w:pPr>
      <w:r w:rsidRPr="004633EB">
        <w:rPr>
          <w:rFonts w:ascii="Times New Roman" w:eastAsia="Times New Roman" w:hAnsi="Times New Roman" w:cs="Times New Roman"/>
          <w:b/>
          <w:color w:val="333333"/>
          <w:sz w:val="28"/>
          <w:szCs w:val="28"/>
          <w:u w:val="single"/>
        </w:rPr>
        <w:t>«Больница»</w:t>
      </w:r>
    </w:p>
    <w:p w:rsidR="000F3203" w:rsidRPr="00D06CFE" w:rsidRDefault="000F3203" w:rsidP="000F3203">
      <w:pPr>
        <w:shd w:val="clear" w:color="auto" w:fill="FFFFFF"/>
        <w:spacing w:after="0" w:line="240" w:lineRule="auto"/>
        <w:jc w:val="both"/>
        <w:rPr>
          <w:rFonts w:ascii="Times New Roman" w:eastAsia="Times New Roman" w:hAnsi="Times New Roman" w:cs="Times New Roman"/>
          <w:color w:val="333333"/>
          <w:sz w:val="24"/>
          <w:szCs w:val="24"/>
        </w:rPr>
      </w:pPr>
      <w:r w:rsidRPr="00162C0A">
        <w:rPr>
          <w:rFonts w:ascii="Times New Roman" w:eastAsia="Times New Roman" w:hAnsi="Times New Roman" w:cs="Times New Roman"/>
          <w:b/>
          <w:bCs/>
          <w:color w:val="333333"/>
          <w:sz w:val="24"/>
          <w:szCs w:val="24"/>
        </w:rPr>
        <w:t>Задачи:</w:t>
      </w:r>
      <w:r w:rsidRPr="00162C0A">
        <w:rPr>
          <w:rFonts w:ascii="Times New Roman" w:eastAsia="Times New Roman" w:hAnsi="Times New Roman" w:cs="Times New Roman"/>
          <w:color w:val="333333"/>
          <w:sz w:val="24"/>
          <w:szCs w:val="24"/>
        </w:rPr>
        <w:t xml:space="preserve"> вызвать у детей интерес к профессиям врача, медсестры; воспитывать чуткое, внимательное отношение к больному, доброту, отзывчивость, культуру общения. </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Роли:</w:t>
      </w:r>
      <w:r w:rsidRPr="00162C0A">
        <w:rPr>
          <w:rFonts w:ascii="Times New Roman" w:eastAsia="Times New Roman" w:hAnsi="Times New Roman" w:cs="Times New Roman"/>
          <w:color w:val="333333"/>
          <w:sz w:val="24"/>
          <w:szCs w:val="24"/>
        </w:rPr>
        <w:t xml:space="preserve"> врачи, медсестры, больные, санитарки. </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действия:</w:t>
      </w:r>
      <w:r w:rsidRPr="00162C0A">
        <w:rPr>
          <w:rFonts w:ascii="Times New Roman" w:eastAsia="Times New Roman" w:hAnsi="Times New Roman" w:cs="Times New Roman"/>
          <w:color w:val="333333"/>
          <w:sz w:val="24"/>
          <w:szCs w:val="24"/>
        </w:rPr>
        <w:t xml:space="preserve"> Больной поступает в приемный покой. Медсестра регистрирует его, проводит в палату. Врач осматривает больных, внимательно выслушивает их жалобы, задает вопросы, прослушивает фонендоскопом, измеряет давление, смотрит горло, делает назначение. Медсестра выдает лекарства больным, измеряет температуру, в процедурном кабинете делает уколы, перевязки, обрабатывает раны и т.д. Санитарка убирает в палате, меняет белье. Больных посещают родные, друзья. </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Предварительная работа:</w:t>
      </w:r>
      <w:r w:rsidRPr="00162C0A">
        <w:rPr>
          <w:rFonts w:ascii="Times New Roman" w:eastAsia="Times New Roman" w:hAnsi="Times New Roman" w:cs="Times New Roman"/>
          <w:color w:val="333333"/>
          <w:sz w:val="24"/>
          <w:szCs w:val="24"/>
        </w:rPr>
        <w:t xml:space="preserve"> Экскурсия в медицинский кабинет д/с. Наблюдение за работой врача (прослушивает фонендоскопом, смотрит горло, задает вопросы). Слушание сказки К. Чуковского «Доктор Айболит» в грамзаписи. Экскурсия к детской больнице. Чтение лит</w:t>
      </w:r>
      <w:proofErr w:type="gramStart"/>
      <w:r w:rsidRPr="00162C0A">
        <w:rPr>
          <w:rFonts w:ascii="Times New Roman" w:eastAsia="Times New Roman" w:hAnsi="Times New Roman" w:cs="Times New Roman"/>
          <w:color w:val="333333"/>
          <w:sz w:val="24"/>
          <w:szCs w:val="24"/>
        </w:rPr>
        <w:t>.</w:t>
      </w:r>
      <w:proofErr w:type="gramEnd"/>
      <w:r w:rsidRPr="00162C0A">
        <w:rPr>
          <w:rFonts w:ascii="Times New Roman" w:eastAsia="Times New Roman" w:hAnsi="Times New Roman" w:cs="Times New Roman"/>
          <w:color w:val="333333"/>
          <w:sz w:val="24"/>
          <w:szCs w:val="24"/>
        </w:rPr>
        <w:t xml:space="preserve"> </w:t>
      </w:r>
      <w:proofErr w:type="gramStart"/>
      <w:r w:rsidRPr="00162C0A">
        <w:rPr>
          <w:rFonts w:ascii="Times New Roman" w:eastAsia="Times New Roman" w:hAnsi="Times New Roman" w:cs="Times New Roman"/>
          <w:color w:val="333333"/>
          <w:sz w:val="24"/>
          <w:szCs w:val="24"/>
        </w:rPr>
        <w:t>п</w:t>
      </w:r>
      <w:proofErr w:type="gramEnd"/>
      <w:r w:rsidRPr="00162C0A">
        <w:rPr>
          <w:rFonts w:ascii="Times New Roman" w:eastAsia="Times New Roman" w:hAnsi="Times New Roman" w:cs="Times New Roman"/>
          <w:color w:val="333333"/>
          <w:sz w:val="24"/>
          <w:szCs w:val="24"/>
        </w:rPr>
        <w:t xml:space="preserve">роизведений: Я. Забила «Ясочка простудилась», </w:t>
      </w:r>
      <w:proofErr w:type="spellStart"/>
      <w:r w:rsidRPr="00162C0A">
        <w:rPr>
          <w:rFonts w:ascii="Times New Roman" w:eastAsia="Times New Roman" w:hAnsi="Times New Roman" w:cs="Times New Roman"/>
          <w:color w:val="333333"/>
          <w:sz w:val="24"/>
          <w:szCs w:val="24"/>
        </w:rPr>
        <w:t>Э.Успенский</w:t>
      </w:r>
      <w:proofErr w:type="spellEnd"/>
      <w:r w:rsidRPr="00162C0A">
        <w:rPr>
          <w:rFonts w:ascii="Times New Roman" w:eastAsia="Times New Roman" w:hAnsi="Times New Roman" w:cs="Times New Roman"/>
          <w:color w:val="333333"/>
          <w:sz w:val="24"/>
          <w:szCs w:val="24"/>
        </w:rPr>
        <w:t xml:space="preserve"> «Играли в больницу», В. Маяковский «Кем быть?». Рассматривание медицинских инструментов (фонендоскоп, шпатель, термометр, тонометр, пинцет и др.). Дидактическая игра «Ясочка простудилась». Беседа с детьми о работе врача, медсестры. Рассматривание иллюстраций о враче, мед</w:t>
      </w:r>
      <w:proofErr w:type="gramStart"/>
      <w:r w:rsidRPr="00162C0A">
        <w:rPr>
          <w:rFonts w:ascii="Times New Roman" w:eastAsia="Times New Roman" w:hAnsi="Times New Roman" w:cs="Times New Roman"/>
          <w:color w:val="333333"/>
          <w:sz w:val="24"/>
          <w:szCs w:val="24"/>
        </w:rPr>
        <w:t>.</w:t>
      </w:r>
      <w:proofErr w:type="gramEnd"/>
      <w:r w:rsidRPr="00162C0A">
        <w:rPr>
          <w:rFonts w:ascii="Times New Roman" w:eastAsia="Times New Roman" w:hAnsi="Times New Roman" w:cs="Times New Roman"/>
          <w:color w:val="333333"/>
          <w:sz w:val="24"/>
          <w:szCs w:val="24"/>
        </w:rPr>
        <w:t xml:space="preserve"> </w:t>
      </w:r>
      <w:proofErr w:type="gramStart"/>
      <w:r w:rsidRPr="00162C0A">
        <w:rPr>
          <w:rFonts w:ascii="Times New Roman" w:eastAsia="Times New Roman" w:hAnsi="Times New Roman" w:cs="Times New Roman"/>
          <w:color w:val="333333"/>
          <w:sz w:val="24"/>
          <w:szCs w:val="24"/>
        </w:rPr>
        <w:t>с</w:t>
      </w:r>
      <w:proofErr w:type="gramEnd"/>
      <w:r w:rsidRPr="00162C0A">
        <w:rPr>
          <w:rFonts w:ascii="Times New Roman" w:eastAsia="Times New Roman" w:hAnsi="Times New Roman" w:cs="Times New Roman"/>
          <w:color w:val="333333"/>
          <w:sz w:val="24"/>
          <w:szCs w:val="24"/>
        </w:rPr>
        <w:t>естре. Лепка «Подарок для больной Ясочки». Изготовление с детьми атрибутов к игре с привлечением родителей (халаты, шапки, рецепты, мед</w:t>
      </w:r>
      <w:proofErr w:type="gramStart"/>
      <w:r w:rsidRPr="00162C0A">
        <w:rPr>
          <w:rFonts w:ascii="Times New Roman" w:eastAsia="Times New Roman" w:hAnsi="Times New Roman" w:cs="Times New Roman"/>
          <w:color w:val="333333"/>
          <w:sz w:val="24"/>
          <w:szCs w:val="24"/>
        </w:rPr>
        <w:t>.</w:t>
      </w:r>
      <w:proofErr w:type="gramEnd"/>
      <w:r w:rsidRPr="00162C0A">
        <w:rPr>
          <w:rFonts w:ascii="Times New Roman" w:eastAsia="Times New Roman" w:hAnsi="Times New Roman" w:cs="Times New Roman"/>
          <w:color w:val="333333"/>
          <w:sz w:val="24"/>
          <w:szCs w:val="24"/>
        </w:rPr>
        <w:t xml:space="preserve"> </w:t>
      </w:r>
      <w:proofErr w:type="gramStart"/>
      <w:r w:rsidRPr="00162C0A">
        <w:rPr>
          <w:rFonts w:ascii="Times New Roman" w:eastAsia="Times New Roman" w:hAnsi="Times New Roman" w:cs="Times New Roman"/>
          <w:color w:val="333333"/>
          <w:sz w:val="24"/>
          <w:szCs w:val="24"/>
        </w:rPr>
        <w:t>к</w:t>
      </w:r>
      <w:proofErr w:type="gramEnd"/>
      <w:r w:rsidRPr="00162C0A">
        <w:rPr>
          <w:rFonts w:ascii="Times New Roman" w:eastAsia="Times New Roman" w:hAnsi="Times New Roman" w:cs="Times New Roman"/>
          <w:color w:val="333333"/>
          <w:sz w:val="24"/>
          <w:szCs w:val="24"/>
        </w:rPr>
        <w:t xml:space="preserve">арточки, талоны и т.д.) </w:t>
      </w:r>
      <w:r w:rsidRPr="00162C0A">
        <w:rPr>
          <w:rFonts w:ascii="Times New Roman" w:eastAsia="Times New Roman" w:hAnsi="Times New Roman" w:cs="Times New Roman"/>
          <w:color w:val="333333"/>
          <w:sz w:val="24"/>
          <w:szCs w:val="24"/>
        </w:rPr>
        <w:br/>
      </w:r>
      <w:proofErr w:type="gramStart"/>
      <w:r w:rsidRPr="00162C0A">
        <w:rPr>
          <w:rFonts w:ascii="Times New Roman" w:eastAsia="Times New Roman" w:hAnsi="Times New Roman" w:cs="Times New Roman"/>
          <w:b/>
          <w:bCs/>
          <w:color w:val="333333"/>
          <w:sz w:val="24"/>
          <w:szCs w:val="24"/>
        </w:rPr>
        <w:t>Игровой материал:</w:t>
      </w:r>
      <w:r w:rsidRPr="00162C0A">
        <w:rPr>
          <w:rFonts w:ascii="Times New Roman" w:eastAsia="Times New Roman" w:hAnsi="Times New Roman" w:cs="Times New Roman"/>
          <w:color w:val="333333"/>
          <w:sz w:val="24"/>
          <w:szCs w:val="24"/>
        </w:rPr>
        <w:t xml:space="preserve"> халаты, шапки, карандаш и бумага для рецептов, фонендоскоп, тонометр, градусник, вата, бинт, пинцет, ножницы, губка, шприц, мази, таблетки, порошки и т.д.</w:t>
      </w:r>
      <w:proofErr w:type="gramEnd"/>
    </w:p>
    <w:p w:rsidR="000F3203" w:rsidRPr="004633EB" w:rsidRDefault="000F3203" w:rsidP="000F3203">
      <w:pPr>
        <w:shd w:val="clear" w:color="auto" w:fill="FFFFFF"/>
        <w:spacing w:after="0" w:line="240" w:lineRule="auto"/>
        <w:jc w:val="center"/>
        <w:outlineLvl w:val="3"/>
        <w:rPr>
          <w:rFonts w:ascii="Times New Roman" w:eastAsia="Times New Roman" w:hAnsi="Times New Roman" w:cs="Times New Roman"/>
          <w:b/>
          <w:color w:val="333333"/>
          <w:sz w:val="28"/>
          <w:szCs w:val="28"/>
          <w:u w:val="single"/>
        </w:rPr>
      </w:pPr>
      <w:r w:rsidRPr="004633EB">
        <w:rPr>
          <w:rFonts w:ascii="Times New Roman" w:eastAsia="Times New Roman" w:hAnsi="Times New Roman" w:cs="Times New Roman"/>
          <w:b/>
          <w:color w:val="333333"/>
          <w:sz w:val="28"/>
          <w:szCs w:val="28"/>
          <w:u w:val="single"/>
        </w:rPr>
        <w:t>«Скорая помощь»</w:t>
      </w:r>
    </w:p>
    <w:p w:rsidR="000F3203" w:rsidRPr="00162C0A" w:rsidRDefault="000F3203" w:rsidP="000F3203">
      <w:pPr>
        <w:shd w:val="clear" w:color="auto" w:fill="FFFFFF"/>
        <w:spacing w:after="0" w:line="240" w:lineRule="auto"/>
        <w:jc w:val="both"/>
        <w:rPr>
          <w:rFonts w:ascii="Times New Roman" w:eastAsia="Times New Roman" w:hAnsi="Times New Roman" w:cs="Times New Roman"/>
          <w:color w:val="333333"/>
          <w:sz w:val="24"/>
          <w:szCs w:val="24"/>
        </w:rPr>
      </w:pPr>
      <w:r w:rsidRPr="00162C0A">
        <w:rPr>
          <w:rFonts w:ascii="Times New Roman" w:eastAsia="Times New Roman" w:hAnsi="Times New Roman" w:cs="Times New Roman"/>
          <w:b/>
          <w:bCs/>
          <w:color w:val="333333"/>
          <w:sz w:val="24"/>
          <w:szCs w:val="24"/>
        </w:rPr>
        <w:t>Задачи:</w:t>
      </w:r>
      <w:r w:rsidRPr="00162C0A">
        <w:rPr>
          <w:rFonts w:ascii="Times New Roman" w:eastAsia="Times New Roman" w:hAnsi="Times New Roman" w:cs="Times New Roman"/>
          <w:color w:val="333333"/>
          <w:sz w:val="24"/>
          <w:szCs w:val="24"/>
        </w:rPr>
        <w:t xml:space="preserve"> вызвать интерес к профессиям врача, медсестры; воспитывать чуткое, внимательное отношение к больному, доброту, отзывчивость, культуру общения. </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Роли:</w:t>
      </w:r>
      <w:r w:rsidRPr="00162C0A">
        <w:rPr>
          <w:rFonts w:ascii="Times New Roman" w:eastAsia="Times New Roman" w:hAnsi="Times New Roman" w:cs="Times New Roman"/>
          <w:color w:val="333333"/>
          <w:sz w:val="24"/>
          <w:szCs w:val="24"/>
        </w:rPr>
        <w:t xml:space="preserve"> врач, медсестра, водитель скорой помощи, больной. </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действия:</w:t>
      </w:r>
      <w:r w:rsidRPr="00162C0A">
        <w:rPr>
          <w:rFonts w:ascii="Times New Roman" w:eastAsia="Times New Roman" w:hAnsi="Times New Roman" w:cs="Times New Roman"/>
          <w:color w:val="333333"/>
          <w:sz w:val="24"/>
          <w:szCs w:val="24"/>
        </w:rPr>
        <w:t xml:space="preserve"> Больной звонит по телефону 03 и вызывает скорую помощь: называет ФИО, сообщает возраст, адрес, жалобы. Скорая помощь приезжает. Врач с медсестрой идут к больному. Врач осматривает больного, внимательно </w:t>
      </w:r>
      <w:r w:rsidRPr="00162C0A">
        <w:rPr>
          <w:rFonts w:ascii="Times New Roman" w:eastAsia="Times New Roman" w:hAnsi="Times New Roman" w:cs="Times New Roman"/>
          <w:color w:val="333333"/>
          <w:sz w:val="24"/>
          <w:szCs w:val="24"/>
        </w:rPr>
        <w:lastRenderedPageBreak/>
        <w:t xml:space="preserve">выслушивает его жалобы, задает вопросы, прослушивает фонендоскопом, измеряет давление, смотрит горло. Медсестра измеряет температуру, выполняет указания врача: дает лекарство, делает уколы, обрабатывает и перевязывает рану и т.д. Если больной очень плохо себя чувствует, его забирают и везут в больницу. </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Предварительная работа:</w:t>
      </w:r>
      <w:r w:rsidRPr="00162C0A">
        <w:rPr>
          <w:rFonts w:ascii="Times New Roman" w:eastAsia="Times New Roman" w:hAnsi="Times New Roman" w:cs="Times New Roman"/>
          <w:color w:val="333333"/>
          <w:sz w:val="24"/>
          <w:szCs w:val="24"/>
        </w:rPr>
        <w:t xml:space="preserve"> Экскурсия в медицинский кабинет д/с. Наблюдение за работой врача (прослушивает фонендоскопом, смотрит горло, задает вопросы). Слушание сказки К. Чуковского «Доктор Айболит» в грамзаписи. Экскурсия к детской больнице. Наблюдение за машиной скорой помощи. Чтение лит</w:t>
      </w:r>
      <w:proofErr w:type="gramStart"/>
      <w:r w:rsidRPr="00162C0A">
        <w:rPr>
          <w:rFonts w:ascii="Times New Roman" w:eastAsia="Times New Roman" w:hAnsi="Times New Roman" w:cs="Times New Roman"/>
          <w:color w:val="333333"/>
          <w:sz w:val="24"/>
          <w:szCs w:val="24"/>
        </w:rPr>
        <w:t>.</w:t>
      </w:r>
      <w:proofErr w:type="gramEnd"/>
      <w:r w:rsidRPr="00162C0A">
        <w:rPr>
          <w:rFonts w:ascii="Times New Roman" w:eastAsia="Times New Roman" w:hAnsi="Times New Roman" w:cs="Times New Roman"/>
          <w:color w:val="333333"/>
          <w:sz w:val="24"/>
          <w:szCs w:val="24"/>
        </w:rPr>
        <w:t xml:space="preserve"> </w:t>
      </w:r>
      <w:proofErr w:type="gramStart"/>
      <w:r w:rsidRPr="00162C0A">
        <w:rPr>
          <w:rFonts w:ascii="Times New Roman" w:eastAsia="Times New Roman" w:hAnsi="Times New Roman" w:cs="Times New Roman"/>
          <w:color w:val="333333"/>
          <w:sz w:val="24"/>
          <w:szCs w:val="24"/>
        </w:rPr>
        <w:t>п</w:t>
      </w:r>
      <w:proofErr w:type="gramEnd"/>
      <w:r w:rsidRPr="00162C0A">
        <w:rPr>
          <w:rFonts w:ascii="Times New Roman" w:eastAsia="Times New Roman" w:hAnsi="Times New Roman" w:cs="Times New Roman"/>
          <w:color w:val="333333"/>
          <w:sz w:val="24"/>
          <w:szCs w:val="24"/>
        </w:rPr>
        <w:t xml:space="preserve">роизведений: Я. Забила «Ясочка простудилась», </w:t>
      </w:r>
      <w:proofErr w:type="spellStart"/>
      <w:r w:rsidRPr="00162C0A">
        <w:rPr>
          <w:rFonts w:ascii="Times New Roman" w:eastAsia="Times New Roman" w:hAnsi="Times New Roman" w:cs="Times New Roman"/>
          <w:color w:val="333333"/>
          <w:sz w:val="24"/>
          <w:szCs w:val="24"/>
        </w:rPr>
        <w:t>Э.Успенский</w:t>
      </w:r>
      <w:proofErr w:type="spellEnd"/>
      <w:r w:rsidRPr="00162C0A">
        <w:rPr>
          <w:rFonts w:ascii="Times New Roman" w:eastAsia="Times New Roman" w:hAnsi="Times New Roman" w:cs="Times New Roman"/>
          <w:color w:val="333333"/>
          <w:sz w:val="24"/>
          <w:szCs w:val="24"/>
        </w:rPr>
        <w:t xml:space="preserve"> «Играли в больницу», В. Маяковский «Кем быть?». Рассматривание медицинских инструментов (фонендоскоп, шпатель, термометр, тонометр, пинцет и др.). Дидактическая игра «Ясочка простудилась». Беседа с детьми о работе врача, медсестры. Рассматривание иллюстраций о враче, мед</w:t>
      </w:r>
      <w:proofErr w:type="gramStart"/>
      <w:r w:rsidRPr="00162C0A">
        <w:rPr>
          <w:rFonts w:ascii="Times New Roman" w:eastAsia="Times New Roman" w:hAnsi="Times New Roman" w:cs="Times New Roman"/>
          <w:color w:val="333333"/>
          <w:sz w:val="24"/>
          <w:szCs w:val="24"/>
        </w:rPr>
        <w:t>.</w:t>
      </w:r>
      <w:proofErr w:type="gramEnd"/>
      <w:r w:rsidRPr="00162C0A">
        <w:rPr>
          <w:rFonts w:ascii="Times New Roman" w:eastAsia="Times New Roman" w:hAnsi="Times New Roman" w:cs="Times New Roman"/>
          <w:color w:val="333333"/>
          <w:sz w:val="24"/>
          <w:szCs w:val="24"/>
        </w:rPr>
        <w:t xml:space="preserve"> </w:t>
      </w:r>
      <w:proofErr w:type="gramStart"/>
      <w:r w:rsidRPr="00162C0A">
        <w:rPr>
          <w:rFonts w:ascii="Times New Roman" w:eastAsia="Times New Roman" w:hAnsi="Times New Roman" w:cs="Times New Roman"/>
          <w:color w:val="333333"/>
          <w:sz w:val="24"/>
          <w:szCs w:val="24"/>
        </w:rPr>
        <w:t>с</w:t>
      </w:r>
      <w:proofErr w:type="gramEnd"/>
      <w:r w:rsidRPr="00162C0A">
        <w:rPr>
          <w:rFonts w:ascii="Times New Roman" w:eastAsia="Times New Roman" w:hAnsi="Times New Roman" w:cs="Times New Roman"/>
          <w:color w:val="333333"/>
          <w:sz w:val="24"/>
          <w:szCs w:val="24"/>
        </w:rPr>
        <w:t>естре. Лепка «Подарок для больной Ясочки». Изготовление с детьми атрибутов к игре с привлечением родителей (халаты, шапки, рецепты, мед</w:t>
      </w:r>
      <w:proofErr w:type="gramStart"/>
      <w:r w:rsidRPr="00162C0A">
        <w:rPr>
          <w:rFonts w:ascii="Times New Roman" w:eastAsia="Times New Roman" w:hAnsi="Times New Roman" w:cs="Times New Roman"/>
          <w:color w:val="333333"/>
          <w:sz w:val="24"/>
          <w:szCs w:val="24"/>
        </w:rPr>
        <w:t>.</w:t>
      </w:r>
      <w:proofErr w:type="gramEnd"/>
      <w:r w:rsidRPr="00162C0A">
        <w:rPr>
          <w:rFonts w:ascii="Times New Roman" w:eastAsia="Times New Roman" w:hAnsi="Times New Roman" w:cs="Times New Roman"/>
          <w:color w:val="333333"/>
          <w:sz w:val="24"/>
          <w:szCs w:val="24"/>
        </w:rPr>
        <w:t xml:space="preserve"> </w:t>
      </w:r>
      <w:proofErr w:type="gramStart"/>
      <w:r w:rsidRPr="00162C0A">
        <w:rPr>
          <w:rFonts w:ascii="Times New Roman" w:eastAsia="Times New Roman" w:hAnsi="Times New Roman" w:cs="Times New Roman"/>
          <w:color w:val="333333"/>
          <w:sz w:val="24"/>
          <w:szCs w:val="24"/>
        </w:rPr>
        <w:t>к</w:t>
      </w:r>
      <w:proofErr w:type="gramEnd"/>
      <w:r w:rsidRPr="00162C0A">
        <w:rPr>
          <w:rFonts w:ascii="Times New Roman" w:eastAsia="Times New Roman" w:hAnsi="Times New Roman" w:cs="Times New Roman"/>
          <w:color w:val="333333"/>
          <w:sz w:val="24"/>
          <w:szCs w:val="24"/>
        </w:rPr>
        <w:t xml:space="preserve">арточки и т.д.) </w:t>
      </w:r>
      <w:r w:rsidRPr="00162C0A">
        <w:rPr>
          <w:rFonts w:ascii="Times New Roman" w:eastAsia="Times New Roman" w:hAnsi="Times New Roman" w:cs="Times New Roman"/>
          <w:color w:val="333333"/>
          <w:sz w:val="24"/>
          <w:szCs w:val="24"/>
        </w:rPr>
        <w:br/>
      </w:r>
      <w:proofErr w:type="gramStart"/>
      <w:r w:rsidRPr="00162C0A">
        <w:rPr>
          <w:rFonts w:ascii="Times New Roman" w:eastAsia="Times New Roman" w:hAnsi="Times New Roman" w:cs="Times New Roman"/>
          <w:b/>
          <w:bCs/>
          <w:color w:val="333333"/>
          <w:sz w:val="24"/>
          <w:szCs w:val="24"/>
        </w:rPr>
        <w:t>Игровой материал:</w:t>
      </w:r>
      <w:r w:rsidRPr="00162C0A">
        <w:rPr>
          <w:rFonts w:ascii="Times New Roman" w:eastAsia="Times New Roman" w:hAnsi="Times New Roman" w:cs="Times New Roman"/>
          <w:color w:val="333333"/>
          <w:sz w:val="24"/>
          <w:szCs w:val="24"/>
        </w:rPr>
        <w:t xml:space="preserve"> телефон, халаты, шапки, карандаш и бумага для рецептов, фонендоскоп, тонометр, градусник, вата, бинт, пинцет, ножницы, губка, шприц, мази, таблетки, порошки и т.д.</w:t>
      </w:r>
      <w:proofErr w:type="gramEnd"/>
    </w:p>
    <w:p w:rsidR="000F3203" w:rsidRPr="004633EB" w:rsidRDefault="000F3203" w:rsidP="000F3203">
      <w:pPr>
        <w:shd w:val="clear" w:color="auto" w:fill="FFFFFF"/>
        <w:spacing w:after="0" w:line="240" w:lineRule="auto"/>
        <w:jc w:val="center"/>
        <w:outlineLvl w:val="3"/>
        <w:rPr>
          <w:rFonts w:ascii="Times New Roman" w:eastAsia="Times New Roman" w:hAnsi="Times New Roman" w:cs="Times New Roman"/>
          <w:b/>
          <w:color w:val="333333"/>
          <w:sz w:val="28"/>
          <w:szCs w:val="28"/>
          <w:u w:val="single"/>
        </w:rPr>
      </w:pPr>
      <w:r w:rsidRPr="004633EB">
        <w:rPr>
          <w:rFonts w:ascii="Times New Roman" w:eastAsia="Times New Roman" w:hAnsi="Times New Roman" w:cs="Times New Roman"/>
          <w:b/>
          <w:color w:val="333333"/>
          <w:sz w:val="28"/>
          <w:szCs w:val="28"/>
          <w:u w:val="single"/>
        </w:rPr>
        <w:t>«Аптека»</w:t>
      </w:r>
    </w:p>
    <w:p w:rsidR="000F3203" w:rsidRPr="00D06CFE" w:rsidRDefault="000F3203" w:rsidP="000F3203">
      <w:pPr>
        <w:shd w:val="clear" w:color="auto" w:fill="FFFFFF"/>
        <w:spacing w:after="0" w:line="240" w:lineRule="auto"/>
        <w:jc w:val="both"/>
        <w:rPr>
          <w:rFonts w:ascii="Times New Roman" w:eastAsia="Times New Roman" w:hAnsi="Times New Roman" w:cs="Times New Roman"/>
          <w:color w:val="333333"/>
          <w:sz w:val="24"/>
          <w:szCs w:val="24"/>
        </w:rPr>
      </w:pPr>
      <w:r w:rsidRPr="00162C0A">
        <w:rPr>
          <w:rFonts w:ascii="Times New Roman" w:eastAsia="Times New Roman" w:hAnsi="Times New Roman" w:cs="Times New Roman"/>
          <w:b/>
          <w:bCs/>
          <w:color w:val="333333"/>
          <w:sz w:val="24"/>
          <w:szCs w:val="24"/>
        </w:rPr>
        <w:t>Задачи:</w:t>
      </w:r>
      <w:r w:rsidRPr="00162C0A">
        <w:rPr>
          <w:rFonts w:ascii="Times New Roman" w:eastAsia="Times New Roman" w:hAnsi="Times New Roman" w:cs="Times New Roman"/>
          <w:color w:val="333333"/>
          <w:sz w:val="24"/>
          <w:szCs w:val="24"/>
        </w:rPr>
        <w:t xml:space="preserve"> вызвать у детей интерес к профессии фармацевта; воспитывать чуткое, внимательное отношение к больному, доброту, отзывчивость, культуру общения.</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Роли:</w:t>
      </w:r>
      <w:r w:rsidRPr="00162C0A">
        <w:rPr>
          <w:rFonts w:ascii="Times New Roman" w:eastAsia="Times New Roman" w:hAnsi="Times New Roman" w:cs="Times New Roman"/>
          <w:color w:val="333333"/>
          <w:sz w:val="24"/>
          <w:szCs w:val="24"/>
        </w:rPr>
        <w:t xml:space="preserve"> водитель, работники аптеки (фармацевты)</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действия:</w:t>
      </w:r>
      <w:r w:rsidRPr="00162C0A">
        <w:rPr>
          <w:rFonts w:ascii="Times New Roman" w:eastAsia="Times New Roman" w:hAnsi="Times New Roman" w:cs="Times New Roman"/>
          <w:color w:val="333333"/>
          <w:sz w:val="24"/>
          <w:szCs w:val="24"/>
        </w:rPr>
        <w:t xml:space="preserve"> Водитель привозит в аптеку лекарства. Работники аптеки раскладывают их на полки. Люди приходят в аптеку за лекарствами. В рецептурном отделе отпускают лекарства по рецептам врачей. Здесь делают микстуры, мази, капли. Некоторые посетители говорят о своих проблемах и спрашивают, какое лекарство лучше купить, аптекарь советует. В </w:t>
      </w:r>
      <w:proofErr w:type="spellStart"/>
      <w:r w:rsidRPr="00162C0A">
        <w:rPr>
          <w:rFonts w:ascii="Times New Roman" w:eastAsia="Times New Roman" w:hAnsi="Times New Roman" w:cs="Times New Roman"/>
          <w:color w:val="333333"/>
          <w:sz w:val="24"/>
          <w:szCs w:val="24"/>
        </w:rPr>
        <w:t>фитоотделе</w:t>
      </w:r>
      <w:proofErr w:type="spellEnd"/>
      <w:r w:rsidRPr="00162C0A">
        <w:rPr>
          <w:rFonts w:ascii="Times New Roman" w:eastAsia="Times New Roman" w:hAnsi="Times New Roman" w:cs="Times New Roman"/>
          <w:color w:val="333333"/>
          <w:sz w:val="24"/>
          <w:szCs w:val="24"/>
        </w:rPr>
        <w:t xml:space="preserve"> продают лекарственные травы, сборы.</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Предварительная работа:</w:t>
      </w:r>
      <w:r w:rsidRPr="00162C0A">
        <w:rPr>
          <w:rFonts w:ascii="Times New Roman" w:eastAsia="Times New Roman" w:hAnsi="Times New Roman" w:cs="Times New Roman"/>
          <w:color w:val="333333"/>
          <w:sz w:val="24"/>
          <w:szCs w:val="24"/>
        </w:rPr>
        <w:t xml:space="preserve"> Экскурсия в медицинский кабинет д/</w:t>
      </w:r>
      <w:proofErr w:type="gramStart"/>
      <w:r w:rsidRPr="00162C0A">
        <w:rPr>
          <w:rFonts w:ascii="Times New Roman" w:eastAsia="Times New Roman" w:hAnsi="Times New Roman" w:cs="Times New Roman"/>
          <w:color w:val="333333"/>
          <w:sz w:val="24"/>
          <w:szCs w:val="24"/>
        </w:rPr>
        <w:t>с</w:t>
      </w:r>
      <w:proofErr w:type="gramEnd"/>
      <w:r w:rsidRPr="00162C0A">
        <w:rPr>
          <w:rFonts w:ascii="Times New Roman" w:eastAsia="Times New Roman" w:hAnsi="Times New Roman" w:cs="Times New Roman"/>
          <w:color w:val="333333"/>
          <w:sz w:val="24"/>
          <w:szCs w:val="24"/>
        </w:rPr>
        <w:t>. Экскурсия в аптеку. Беседа с детьми о проведенной экскурсии. Слушание сказки К. Чуковского «Доктор Айболит» в грамзаписи. Чтение лит</w:t>
      </w:r>
      <w:proofErr w:type="gramStart"/>
      <w:r w:rsidRPr="00162C0A">
        <w:rPr>
          <w:rFonts w:ascii="Times New Roman" w:eastAsia="Times New Roman" w:hAnsi="Times New Roman" w:cs="Times New Roman"/>
          <w:color w:val="333333"/>
          <w:sz w:val="24"/>
          <w:szCs w:val="24"/>
        </w:rPr>
        <w:t>.</w:t>
      </w:r>
      <w:proofErr w:type="gramEnd"/>
      <w:r w:rsidRPr="00162C0A">
        <w:rPr>
          <w:rFonts w:ascii="Times New Roman" w:eastAsia="Times New Roman" w:hAnsi="Times New Roman" w:cs="Times New Roman"/>
          <w:color w:val="333333"/>
          <w:sz w:val="24"/>
          <w:szCs w:val="24"/>
        </w:rPr>
        <w:t xml:space="preserve"> </w:t>
      </w:r>
      <w:proofErr w:type="gramStart"/>
      <w:r w:rsidRPr="00162C0A">
        <w:rPr>
          <w:rFonts w:ascii="Times New Roman" w:eastAsia="Times New Roman" w:hAnsi="Times New Roman" w:cs="Times New Roman"/>
          <w:color w:val="333333"/>
          <w:sz w:val="24"/>
          <w:szCs w:val="24"/>
        </w:rPr>
        <w:t>п</w:t>
      </w:r>
      <w:proofErr w:type="gramEnd"/>
      <w:r w:rsidRPr="00162C0A">
        <w:rPr>
          <w:rFonts w:ascii="Times New Roman" w:eastAsia="Times New Roman" w:hAnsi="Times New Roman" w:cs="Times New Roman"/>
          <w:color w:val="333333"/>
          <w:sz w:val="24"/>
          <w:szCs w:val="24"/>
        </w:rPr>
        <w:t xml:space="preserve">роизведений: Я. Забила «Ясочка простудилась», Э. Успенский «Играли в больницу», В. Маяковский «Кем быть?». Рассматривание медицинских инструментов (фонендоскоп, шпатель, термометр, тонометр, пинцет и др.). Дидактическая игра «Ясочка простудилась». Рассматривание набора открыток «Лекарственные растения». Рассматривание лекарственных растений на участке детского сада, на лугу, в лесу. Загадки о лекарственных растениях. Изготовление с детьми атрибутов к игре с привлечением родителей (халаты, шапки, рецепты, микстуры.) </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Игровой материал:</w:t>
      </w:r>
      <w:r w:rsidRPr="00162C0A">
        <w:rPr>
          <w:rFonts w:ascii="Times New Roman" w:eastAsia="Times New Roman" w:hAnsi="Times New Roman" w:cs="Times New Roman"/>
          <w:color w:val="333333"/>
          <w:sz w:val="24"/>
          <w:szCs w:val="24"/>
        </w:rPr>
        <w:t xml:space="preserve"> халаты, шапки, рецепты, мед</w:t>
      </w:r>
      <w:proofErr w:type="gramStart"/>
      <w:r w:rsidRPr="00162C0A">
        <w:rPr>
          <w:rFonts w:ascii="Times New Roman" w:eastAsia="Times New Roman" w:hAnsi="Times New Roman" w:cs="Times New Roman"/>
          <w:color w:val="333333"/>
          <w:sz w:val="24"/>
          <w:szCs w:val="24"/>
        </w:rPr>
        <w:t>.</w:t>
      </w:r>
      <w:proofErr w:type="gramEnd"/>
      <w:r w:rsidRPr="00162C0A">
        <w:rPr>
          <w:rFonts w:ascii="Times New Roman" w:eastAsia="Times New Roman" w:hAnsi="Times New Roman" w:cs="Times New Roman"/>
          <w:color w:val="333333"/>
          <w:sz w:val="24"/>
          <w:szCs w:val="24"/>
        </w:rPr>
        <w:t xml:space="preserve"> </w:t>
      </w:r>
      <w:proofErr w:type="gramStart"/>
      <w:r w:rsidRPr="00162C0A">
        <w:rPr>
          <w:rFonts w:ascii="Times New Roman" w:eastAsia="Times New Roman" w:hAnsi="Times New Roman" w:cs="Times New Roman"/>
          <w:color w:val="333333"/>
          <w:sz w:val="24"/>
          <w:szCs w:val="24"/>
        </w:rPr>
        <w:t>и</w:t>
      </w:r>
      <w:proofErr w:type="gramEnd"/>
      <w:r w:rsidRPr="00162C0A">
        <w:rPr>
          <w:rFonts w:ascii="Times New Roman" w:eastAsia="Times New Roman" w:hAnsi="Times New Roman" w:cs="Times New Roman"/>
          <w:color w:val="333333"/>
          <w:sz w:val="24"/>
          <w:szCs w:val="24"/>
        </w:rPr>
        <w:t>нструменты (пинцет, шпатель, пипетка, фонендоскоп, тонометр, градусник, шприц и т.д.), вата, бинт, мази, таблетки, порошки, лек. травы.</w:t>
      </w:r>
    </w:p>
    <w:p w:rsidR="000F3203" w:rsidRPr="004633EB" w:rsidRDefault="000F3203" w:rsidP="000F3203">
      <w:pPr>
        <w:shd w:val="clear" w:color="auto" w:fill="FFFFFF"/>
        <w:spacing w:after="0" w:line="240" w:lineRule="auto"/>
        <w:jc w:val="center"/>
        <w:outlineLvl w:val="3"/>
        <w:rPr>
          <w:rFonts w:ascii="Times New Roman" w:eastAsia="Times New Roman" w:hAnsi="Times New Roman" w:cs="Times New Roman"/>
          <w:b/>
          <w:color w:val="333333"/>
          <w:sz w:val="28"/>
          <w:szCs w:val="28"/>
          <w:u w:val="single"/>
        </w:rPr>
      </w:pPr>
      <w:r w:rsidRPr="004633EB">
        <w:rPr>
          <w:rFonts w:ascii="Times New Roman" w:eastAsia="Times New Roman" w:hAnsi="Times New Roman" w:cs="Times New Roman"/>
          <w:b/>
          <w:color w:val="333333"/>
          <w:sz w:val="28"/>
          <w:szCs w:val="28"/>
          <w:u w:val="single"/>
        </w:rPr>
        <w:t>«Ветеринарная лечебница»</w:t>
      </w:r>
    </w:p>
    <w:p w:rsidR="000F3203" w:rsidRPr="00162C0A" w:rsidRDefault="000F3203" w:rsidP="000F3203">
      <w:pPr>
        <w:shd w:val="clear" w:color="auto" w:fill="FFFFFF"/>
        <w:spacing w:after="0" w:line="240" w:lineRule="auto"/>
        <w:jc w:val="both"/>
        <w:rPr>
          <w:rFonts w:ascii="Times New Roman" w:eastAsia="Times New Roman" w:hAnsi="Times New Roman" w:cs="Times New Roman"/>
          <w:color w:val="333333"/>
          <w:sz w:val="24"/>
          <w:szCs w:val="24"/>
        </w:rPr>
      </w:pPr>
      <w:r w:rsidRPr="00162C0A">
        <w:rPr>
          <w:rFonts w:ascii="Times New Roman" w:eastAsia="Times New Roman" w:hAnsi="Times New Roman" w:cs="Times New Roman"/>
          <w:b/>
          <w:bCs/>
          <w:color w:val="333333"/>
          <w:sz w:val="24"/>
          <w:szCs w:val="24"/>
        </w:rPr>
        <w:t>Задачи:</w:t>
      </w:r>
      <w:r w:rsidRPr="00162C0A">
        <w:rPr>
          <w:rFonts w:ascii="Times New Roman" w:eastAsia="Times New Roman" w:hAnsi="Times New Roman" w:cs="Times New Roman"/>
          <w:color w:val="333333"/>
          <w:sz w:val="24"/>
          <w:szCs w:val="24"/>
        </w:rPr>
        <w:t xml:space="preserve"> вызвать у детей интерес к профессии ветеринарного врача; воспитывать чуткое, внимательное отношение к животным, доброту, отзывчивость, культуру общения.</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Роли:</w:t>
      </w:r>
      <w:r w:rsidRPr="00162C0A">
        <w:rPr>
          <w:rFonts w:ascii="Times New Roman" w:eastAsia="Times New Roman" w:hAnsi="Times New Roman" w:cs="Times New Roman"/>
          <w:color w:val="333333"/>
          <w:sz w:val="24"/>
          <w:szCs w:val="24"/>
        </w:rPr>
        <w:t xml:space="preserve"> ветеринарный врач, медсестра, санитарка, работник ветеринарной аптеки, люди с больными животными.</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действия:</w:t>
      </w:r>
      <w:r w:rsidRPr="00162C0A">
        <w:rPr>
          <w:rFonts w:ascii="Times New Roman" w:eastAsia="Times New Roman" w:hAnsi="Times New Roman" w:cs="Times New Roman"/>
          <w:color w:val="333333"/>
          <w:sz w:val="24"/>
          <w:szCs w:val="24"/>
        </w:rPr>
        <w:t xml:space="preserve"> В ветеринарную лечебницу приводят и приносят больных животных. Ветеринарный врач принимает больных, внимательно выслушивает жалобы их хозяина, задает вопросы, осматривает больное животное, прослушивает </w:t>
      </w:r>
      <w:r w:rsidRPr="00162C0A">
        <w:rPr>
          <w:rFonts w:ascii="Times New Roman" w:eastAsia="Times New Roman" w:hAnsi="Times New Roman" w:cs="Times New Roman"/>
          <w:color w:val="333333"/>
          <w:sz w:val="24"/>
          <w:szCs w:val="24"/>
        </w:rPr>
        <w:lastRenderedPageBreak/>
        <w:t>фонендоскопом, измеряет температуру, делает назначение. Медсестра выписывает рецепт. Животное относят в процедурный кабинет. Медсестра делает уколы, обрабатывает и перевязывает раны, смазывает мазью и т.д. Санитарка убирает кабинет, меняет полотенце. После приема хозяин больного животного идет в ветеринарную аптеку и покупает назначенное врачом лекарство для дальнейшего лечения дома.</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Предварительная работа:</w:t>
      </w:r>
      <w:r w:rsidRPr="00162C0A">
        <w:rPr>
          <w:rFonts w:ascii="Times New Roman" w:eastAsia="Times New Roman" w:hAnsi="Times New Roman" w:cs="Times New Roman"/>
          <w:color w:val="333333"/>
          <w:sz w:val="24"/>
          <w:szCs w:val="24"/>
        </w:rPr>
        <w:t xml:space="preserve"> Экскурсия в медицинский кабинет д/с. Наблюдение за работой врача (прослушивает фонендоскопом, смотрит горло, задает вопросы) Слушание сказки К. Чуковского «Доктор Айболит» в грамзаписи. Рассматривание с детьми иллюстраций к сказке К. Чуковского «Доктор Айболит». Чтение лит</w:t>
      </w:r>
      <w:proofErr w:type="gramStart"/>
      <w:r w:rsidRPr="00162C0A">
        <w:rPr>
          <w:rFonts w:ascii="Times New Roman" w:eastAsia="Times New Roman" w:hAnsi="Times New Roman" w:cs="Times New Roman"/>
          <w:color w:val="333333"/>
          <w:sz w:val="24"/>
          <w:szCs w:val="24"/>
        </w:rPr>
        <w:t>.</w:t>
      </w:r>
      <w:proofErr w:type="gramEnd"/>
      <w:r w:rsidRPr="00162C0A">
        <w:rPr>
          <w:rFonts w:ascii="Times New Roman" w:eastAsia="Times New Roman" w:hAnsi="Times New Roman" w:cs="Times New Roman"/>
          <w:color w:val="333333"/>
          <w:sz w:val="24"/>
          <w:szCs w:val="24"/>
        </w:rPr>
        <w:t xml:space="preserve"> </w:t>
      </w:r>
      <w:proofErr w:type="gramStart"/>
      <w:r w:rsidRPr="00162C0A">
        <w:rPr>
          <w:rFonts w:ascii="Times New Roman" w:eastAsia="Times New Roman" w:hAnsi="Times New Roman" w:cs="Times New Roman"/>
          <w:color w:val="333333"/>
          <w:sz w:val="24"/>
          <w:szCs w:val="24"/>
        </w:rPr>
        <w:t>п</w:t>
      </w:r>
      <w:proofErr w:type="gramEnd"/>
      <w:r w:rsidRPr="00162C0A">
        <w:rPr>
          <w:rFonts w:ascii="Times New Roman" w:eastAsia="Times New Roman" w:hAnsi="Times New Roman" w:cs="Times New Roman"/>
          <w:color w:val="333333"/>
          <w:sz w:val="24"/>
          <w:szCs w:val="24"/>
        </w:rPr>
        <w:t>роизведений: Э. Успенский «Играли в больницу», В. Маяковский «Кем быть?». Рассматривание медицинских инструментов: фонендоскоп, шпатель, термометр, пинцет и др. Дидактическая игра «Ясочка простудилась». Беседа с детьми о работе ветеринарного врача. Рисование «Мое любимое животное» Изготовление с детьми атрибутов к игре с привлечением родителей (халаты, шапки, рецепты и т.д.)</w:t>
      </w:r>
      <w:r w:rsidRPr="00162C0A">
        <w:rPr>
          <w:rFonts w:ascii="Times New Roman" w:eastAsia="Times New Roman" w:hAnsi="Times New Roman" w:cs="Times New Roman"/>
          <w:color w:val="333333"/>
          <w:sz w:val="24"/>
          <w:szCs w:val="24"/>
        </w:rPr>
        <w:br/>
      </w:r>
      <w:proofErr w:type="gramStart"/>
      <w:r w:rsidRPr="00162C0A">
        <w:rPr>
          <w:rFonts w:ascii="Times New Roman" w:eastAsia="Times New Roman" w:hAnsi="Times New Roman" w:cs="Times New Roman"/>
          <w:b/>
          <w:bCs/>
          <w:color w:val="333333"/>
          <w:sz w:val="24"/>
          <w:szCs w:val="24"/>
        </w:rPr>
        <w:t>Игровой материал:</w:t>
      </w:r>
      <w:r w:rsidRPr="00162C0A">
        <w:rPr>
          <w:rFonts w:ascii="Times New Roman" w:eastAsia="Times New Roman" w:hAnsi="Times New Roman" w:cs="Times New Roman"/>
          <w:color w:val="333333"/>
          <w:sz w:val="24"/>
          <w:szCs w:val="24"/>
        </w:rPr>
        <w:t xml:space="preserve"> животные, халаты, шапки, карандаш и бумага для рецептов, фонендоскоп, градусник, вата, бинт, пинцет, ножницы, губка, шприц, мази, таблетки, порошки и т.д.</w:t>
      </w:r>
      <w:proofErr w:type="gramEnd"/>
    </w:p>
    <w:p w:rsidR="000F3203" w:rsidRPr="004633EB" w:rsidRDefault="000F3203" w:rsidP="000F3203">
      <w:pPr>
        <w:shd w:val="clear" w:color="auto" w:fill="FFFFFF"/>
        <w:spacing w:after="0" w:line="240" w:lineRule="auto"/>
        <w:jc w:val="center"/>
        <w:outlineLvl w:val="3"/>
        <w:rPr>
          <w:rFonts w:ascii="Times New Roman" w:eastAsia="Times New Roman" w:hAnsi="Times New Roman" w:cs="Times New Roman"/>
          <w:b/>
          <w:color w:val="333333"/>
          <w:sz w:val="28"/>
          <w:szCs w:val="28"/>
          <w:u w:val="single"/>
        </w:rPr>
      </w:pPr>
      <w:r w:rsidRPr="004633EB">
        <w:rPr>
          <w:rFonts w:ascii="Times New Roman" w:eastAsia="Times New Roman" w:hAnsi="Times New Roman" w:cs="Times New Roman"/>
          <w:b/>
          <w:color w:val="333333"/>
          <w:sz w:val="28"/>
          <w:szCs w:val="28"/>
          <w:u w:val="single"/>
        </w:rPr>
        <w:t>«Зоопарк»</w:t>
      </w:r>
    </w:p>
    <w:p w:rsidR="000F3203" w:rsidRPr="00D06CFE" w:rsidRDefault="000F3203" w:rsidP="000F3203">
      <w:pPr>
        <w:shd w:val="clear" w:color="auto" w:fill="FFFFFF"/>
        <w:spacing w:after="0" w:line="240" w:lineRule="auto"/>
        <w:jc w:val="both"/>
        <w:rPr>
          <w:rFonts w:ascii="Times New Roman" w:eastAsia="Times New Roman" w:hAnsi="Times New Roman" w:cs="Times New Roman"/>
          <w:color w:val="333333"/>
          <w:sz w:val="24"/>
          <w:szCs w:val="24"/>
        </w:rPr>
      </w:pPr>
      <w:r w:rsidRPr="00162C0A">
        <w:rPr>
          <w:rFonts w:ascii="Times New Roman" w:eastAsia="Times New Roman" w:hAnsi="Times New Roman" w:cs="Times New Roman"/>
          <w:b/>
          <w:bCs/>
          <w:color w:val="333333"/>
          <w:sz w:val="24"/>
          <w:szCs w:val="24"/>
        </w:rPr>
        <w:t>Задачи:</w:t>
      </w:r>
      <w:r w:rsidRPr="00162C0A">
        <w:rPr>
          <w:rFonts w:ascii="Times New Roman" w:eastAsia="Times New Roman" w:hAnsi="Times New Roman" w:cs="Times New Roman"/>
          <w:color w:val="333333"/>
          <w:sz w:val="24"/>
          <w:szCs w:val="24"/>
        </w:rPr>
        <w:t xml:space="preserve"> расширять знания детей о диких животных: воспитывать доброту, отзывчивость, чуткое, внимательное отношение к животным, культуру поведения в общественных местах.</w:t>
      </w:r>
      <w:r w:rsidRPr="00162C0A">
        <w:rPr>
          <w:rFonts w:ascii="Times New Roman" w:eastAsia="Times New Roman" w:hAnsi="Times New Roman" w:cs="Times New Roman"/>
          <w:color w:val="333333"/>
          <w:sz w:val="24"/>
          <w:szCs w:val="24"/>
        </w:rPr>
        <w:br/>
      </w:r>
      <w:proofErr w:type="gramStart"/>
      <w:r w:rsidRPr="00162C0A">
        <w:rPr>
          <w:rFonts w:ascii="Times New Roman" w:eastAsia="Times New Roman" w:hAnsi="Times New Roman" w:cs="Times New Roman"/>
          <w:b/>
          <w:bCs/>
          <w:color w:val="333333"/>
          <w:sz w:val="24"/>
          <w:szCs w:val="24"/>
        </w:rPr>
        <w:t>Роли:</w:t>
      </w:r>
      <w:r w:rsidRPr="00162C0A">
        <w:rPr>
          <w:rFonts w:ascii="Times New Roman" w:eastAsia="Times New Roman" w:hAnsi="Times New Roman" w:cs="Times New Roman"/>
          <w:color w:val="333333"/>
          <w:sz w:val="24"/>
          <w:szCs w:val="24"/>
        </w:rPr>
        <w:t xml:space="preserve"> строители, водитель, грузчики, животные, работники зоопарка, ветеринарный врач, кассир, посетители зоопарка.</w:t>
      </w:r>
      <w:proofErr w:type="gramEnd"/>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действия:</w:t>
      </w:r>
      <w:r w:rsidRPr="00162C0A">
        <w:rPr>
          <w:rFonts w:ascii="Times New Roman" w:eastAsia="Times New Roman" w:hAnsi="Times New Roman" w:cs="Times New Roman"/>
          <w:color w:val="333333"/>
          <w:sz w:val="24"/>
          <w:szCs w:val="24"/>
        </w:rPr>
        <w:t xml:space="preserve"> Строители строят зоопарк. Водитель привозит животных. Грузчики разгружают, ставят клетки с животными на место. Работники зоопарка ухаживают за животными (кормят, поят, убирают в клетках). Ветеринарный врач осматривает животных (измеряет температуру, прослушивает фонендоскопом), лечит больных. Кассир продает билеты. Экскурсовод проводит экскурсию, рассказывает о животных, говорит о мерах безопасности. Посетители покупают билеты, слушают экскурсовода, смотрят животных.</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Предварительная работа:</w:t>
      </w:r>
      <w:r w:rsidRPr="00162C0A">
        <w:rPr>
          <w:rFonts w:ascii="Times New Roman" w:eastAsia="Times New Roman" w:hAnsi="Times New Roman" w:cs="Times New Roman"/>
          <w:color w:val="333333"/>
          <w:sz w:val="24"/>
          <w:szCs w:val="24"/>
        </w:rPr>
        <w:t xml:space="preserve"> Чтение литературных произведений о животных. Рассматривание иллюстраций о диких животных. Слушание сказки К. Чуковского «Доктор Айболит» в грамзаписи. Рассматривание с детьми иллюстраций к сказке К. Чуковского «Доктор Айболит». Рассказы детей «Как мы ходили в зоопарк» Рассказ воспитателя о работе ветеринарного врача в зоопарке. Беседа с детьми о правилах безопасного поведения в зоопарке. Рисование «Что я видел в зоопарке». Коллективная лепка «Зоопарк» Изготовление с детьми атрибутов к игре.</w:t>
      </w:r>
      <w:r w:rsidRPr="00162C0A">
        <w:rPr>
          <w:rFonts w:ascii="Times New Roman" w:eastAsia="Times New Roman" w:hAnsi="Times New Roman" w:cs="Times New Roman"/>
          <w:color w:val="333333"/>
          <w:sz w:val="24"/>
          <w:szCs w:val="24"/>
        </w:rPr>
        <w:br/>
      </w:r>
      <w:proofErr w:type="gramStart"/>
      <w:r w:rsidRPr="00162C0A">
        <w:rPr>
          <w:rFonts w:ascii="Times New Roman" w:eastAsia="Times New Roman" w:hAnsi="Times New Roman" w:cs="Times New Roman"/>
          <w:b/>
          <w:bCs/>
          <w:color w:val="333333"/>
          <w:sz w:val="24"/>
          <w:szCs w:val="24"/>
        </w:rPr>
        <w:t>Игровой материал:</w:t>
      </w:r>
      <w:r w:rsidRPr="00162C0A">
        <w:rPr>
          <w:rFonts w:ascii="Times New Roman" w:eastAsia="Times New Roman" w:hAnsi="Times New Roman" w:cs="Times New Roman"/>
          <w:color w:val="333333"/>
          <w:sz w:val="24"/>
          <w:szCs w:val="24"/>
        </w:rPr>
        <w:t xml:space="preserve"> крупный строительный материал, дикие животные (игрушки), посуда для кормления животных, инвентарь для уборки (ведра, метлы, совки), халаты, шапки, санитарная сумка (фонендоскоп, градусник, вата, бинт, пинцет, ножницы, шприц, мази, таблетки, порошки), касса, билеты, деньги.</w:t>
      </w:r>
      <w:proofErr w:type="gramEnd"/>
    </w:p>
    <w:p w:rsidR="000F3203" w:rsidRPr="004633EB" w:rsidRDefault="000F3203" w:rsidP="000F3203">
      <w:pPr>
        <w:shd w:val="clear" w:color="auto" w:fill="FFFFFF"/>
        <w:spacing w:after="0" w:line="240" w:lineRule="auto"/>
        <w:jc w:val="center"/>
        <w:outlineLvl w:val="3"/>
        <w:rPr>
          <w:rFonts w:ascii="Times New Roman" w:eastAsia="Times New Roman" w:hAnsi="Times New Roman" w:cs="Times New Roman"/>
          <w:b/>
          <w:color w:val="333333"/>
          <w:sz w:val="28"/>
          <w:szCs w:val="28"/>
          <w:u w:val="single"/>
        </w:rPr>
      </w:pPr>
      <w:r w:rsidRPr="004633EB">
        <w:rPr>
          <w:rFonts w:ascii="Times New Roman" w:eastAsia="Times New Roman" w:hAnsi="Times New Roman" w:cs="Times New Roman"/>
          <w:b/>
          <w:color w:val="333333"/>
          <w:sz w:val="28"/>
          <w:szCs w:val="28"/>
          <w:u w:val="single"/>
        </w:rPr>
        <w:t>«Магазин»</w:t>
      </w:r>
    </w:p>
    <w:p w:rsidR="000F3203" w:rsidRPr="00D06CFE" w:rsidRDefault="000F3203" w:rsidP="000F3203">
      <w:pPr>
        <w:shd w:val="clear" w:color="auto" w:fill="FFFFFF"/>
        <w:spacing w:after="0" w:line="240" w:lineRule="auto"/>
        <w:jc w:val="both"/>
        <w:rPr>
          <w:rFonts w:ascii="Times New Roman" w:eastAsia="Times New Roman" w:hAnsi="Times New Roman" w:cs="Times New Roman"/>
          <w:color w:val="333333"/>
          <w:sz w:val="24"/>
          <w:szCs w:val="24"/>
        </w:rPr>
      </w:pPr>
      <w:r w:rsidRPr="00162C0A">
        <w:rPr>
          <w:rFonts w:ascii="Times New Roman" w:eastAsia="Times New Roman" w:hAnsi="Times New Roman" w:cs="Times New Roman"/>
          <w:b/>
          <w:bCs/>
          <w:color w:val="333333"/>
          <w:sz w:val="24"/>
          <w:szCs w:val="24"/>
        </w:rPr>
        <w:t>Задачи:</w:t>
      </w:r>
      <w:r w:rsidRPr="00162C0A">
        <w:rPr>
          <w:rFonts w:ascii="Times New Roman" w:eastAsia="Times New Roman" w:hAnsi="Times New Roman" w:cs="Times New Roman"/>
          <w:color w:val="333333"/>
          <w:sz w:val="24"/>
          <w:szCs w:val="24"/>
        </w:rPr>
        <w:t xml:space="preserve"> вызвать у детей интерес к профессии продавца, формировать навыки культуры поведения в общественных местах, воспитывать дружеские взаимоотношения.</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Роли:</w:t>
      </w:r>
      <w:r w:rsidRPr="00162C0A">
        <w:rPr>
          <w:rFonts w:ascii="Times New Roman" w:eastAsia="Times New Roman" w:hAnsi="Times New Roman" w:cs="Times New Roman"/>
          <w:color w:val="333333"/>
          <w:sz w:val="24"/>
          <w:szCs w:val="24"/>
        </w:rPr>
        <w:t xml:space="preserve"> директор магазина, продавцы, кассир, покупатели, водитель, грузчик, уборщица.</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действия:</w:t>
      </w:r>
      <w:r w:rsidRPr="00162C0A">
        <w:rPr>
          <w:rFonts w:ascii="Times New Roman" w:eastAsia="Times New Roman" w:hAnsi="Times New Roman" w:cs="Times New Roman"/>
          <w:color w:val="333333"/>
          <w:sz w:val="24"/>
          <w:szCs w:val="24"/>
        </w:rPr>
        <w:t xml:space="preserve"> Водитель привозит на машине товар, грузчики разгружают, продавцы разлаживают товар на полках. Директор следит за порядком в магазине, </w:t>
      </w:r>
      <w:r w:rsidRPr="00162C0A">
        <w:rPr>
          <w:rFonts w:ascii="Times New Roman" w:eastAsia="Times New Roman" w:hAnsi="Times New Roman" w:cs="Times New Roman"/>
          <w:color w:val="333333"/>
          <w:sz w:val="24"/>
          <w:szCs w:val="24"/>
        </w:rPr>
        <w:lastRenderedPageBreak/>
        <w:t>заботится о том, чтобы в магазин во время завозился товар, звонит на базу, заказывает товар. Приходят покупатели. Продавцы предлагают товар, показывают, взвешивают. Покупатель оплачивает покупку в кассе, получает чек. Кассир получает деньги, пробивает чек, дает покупателю сдачу, чек. Уборщица убирает помещение.</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ситуации:</w:t>
      </w:r>
      <w:r w:rsidRPr="00162C0A">
        <w:rPr>
          <w:rFonts w:ascii="Times New Roman" w:eastAsia="Times New Roman" w:hAnsi="Times New Roman" w:cs="Times New Roman"/>
          <w:color w:val="333333"/>
          <w:sz w:val="24"/>
          <w:szCs w:val="24"/>
        </w:rPr>
        <w:t xml:space="preserve"> «В овощном магазине», «Одежда», «Продукты», «Ткани», «Сувениры», «Кулинария», «Книги», «Спорттовары».</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Предварительная работа:</w:t>
      </w:r>
      <w:r w:rsidRPr="00162C0A">
        <w:rPr>
          <w:rFonts w:ascii="Times New Roman" w:eastAsia="Times New Roman" w:hAnsi="Times New Roman" w:cs="Times New Roman"/>
          <w:color w:val="333333"/>
          <w:sz w:val="24"/>
          <w:szCs w:val="24"/>
        </w:rPr>
        <w:t xml:space="preserve"> Экскурсия в магазин. Наблюдение за разгрузкой товара в овощном магазине. Беседа с детьми о проведенных экскурсиях. Чтение литературных произведений: Б. Воронько «Сказка о необычных покупках» и др. Этическая беседа о поведении в общественных местах. </w:t>
      </w:r>
      <w:r w:rsidRPr="00162C0A">
        <w:rPr>
          <w:rFonts w:ascii="Times New Roman" w:eastAsia="Times New Roman" w:hAnsi="Times New Roman" w:cs="Times New Roman"/>
          <w:color w:val="333333"/>
          <w:sz w:val="24"/>
          <w:szCs w:val="24"/>
        </w:rPr>
        <w:br/>
        <w:t>Встреча детей с мамой, которая работает продавцом в магазине. Составление детьми рассказов на тему «Что мы умеем?»: «Как купить хлеб в булочной?», «Как перейти дорогу, чтобы попасть в магазин?», «Где продают тетради, карандаши?» и т.д. Изготовление с детьми атрибутов к игре (конфеты, деньги, кошельки, пластиковые карты, ценники и т.д.).</w:t>
      </w:r>
      <w:r w:rsidRPr="00162C0A">
        <w:rPr>
          <w:rFonts w:ascii="Times New Roman" w:eastAsia="Times New Roman" w:hAnsi="Times New Roman" w:cs="Times New Roman"/>
          <w:color w:val="333333"/>
          <w:sz w:val="24"/>
          <w:szCs w:val="24"/>
        </w:rPr>
        <w:br/>
      </w:r>
      <w:proofErr w:type="gramStart"/>
      <w:r w:rsidRPr="00162C0A">
        <w:rPr>
          <w:rFonts w:ascii="Times New Roman" w:eastAsia="Times New Roman" w:hAnsi="Times New Roman" w:cs="Times New Roman"/>
          <w:b/>
          <w:bCs/>
          <w:color w:val="333333"/>
          <w:sz w:val="24"/>
          <w:szCs w:val="24"/>
        </w:rPr>
        <w:t>Игровой материал:</w:t>
      </w:r>
      <w:r w:rsidRPr="00162C0A">
        <w:rPr>
          <w:rFonts w:ascii="Times New Roman" w:eastAsia="Times New Roman" w:hAnsi="Times New Roman" w:cs="Times New Roman"/>
          <w:color w:val="333333"/>
          <w:sz w:val="24"/>
          <w:szCs w:val="24"/>
        </w:rPr>
        <w:t xml:space="preserve"> весы, касса, халаты, шапочки, сумки, кошельки, ценники, товары по отделам, машина для перевозки товаров, оборудование для уборки.</w:t>
      </w:r>
      <w:proofErr w:type="gramEnd"/>
    </w:p>
    <w:p w:rsidR="000F3203" w:rsidRPr="004633EB" w:rsidRDefault="000F3203" w:rsidP="000F3203">
      <w:pPr>
        <w:shd w:val="clear" w:color="auto" w:fill="FFFFFF"/>
        <w:spacing w:after="0" w:line="240" w:lineRule="auto"/>
        <w:jc w:val="center"/>
        <w:outlineLvl w:val="3"/>
        <w:rPr>
          <w:rFonts w:ascii="Times New Roman" w:eastAsia="Times New Roman" w:hAnsi="Times New Roman" w:cs="Times New Roman"/>
          <w:b/>
          <w:color w:val="333333"/>
          <w:sz w:val="28"/>
          <w:szCs w:val="28"/>
          <w:u w:val="single"/>
        </w:rPr>
      </w:pPr>
      <w:r w:rsidRPr="004633EB">
        <w:rPr>
          <w:rFonts w:ascii="Times New Roman" w:eastAsia="Times New Roman" w:hAnsi="Times New Roman" w:cs="Times New Roman"/>
          <w:b/>
          <w:color w:val="333333"/>
          <w:sz w:val="28"/>
          <w:szCs w:val="28"/>
          <w:u w:val="single"/>
        </w:rPr>
        <w:t>«Швейное ателье»</w:t>
      </w:r>
    </w:p>
    <w:p w:rsidR="000F3203" w:rsidRPr="00162C0A" w:rsidRDefault="000F3203" w:rsidP="000F3203">
      <w:pPr>
        <w:shd w:val="clear" w:color="auto" w:fill="FFFFFF"/>
        <w:spacing w:after="0" w:line="240" w:lineRule="auto"/>
        <w:jc w:val="both"/>
        <w:rPr>
          <w:rFonts w:ascii="Times New Roman" w:eastAsia="Times New Roman" w:hAnsi="Times New Roman" w:cs="Times New Roman"/>
          <w:color w:val="333333"/>
          <w:sz w:val="24"/>
          <w:szCs w:val="24"/>
        </w:rPr>
      </w:pPr>
      <w:r w:rsidRPr="00162C0A">
        <w:rPr>
          <w:rFonts w:ascii="Times New Roman" w:eastAsia="Times New Roman" w:hAnsi="Times New Roman" w:cs="Times New Roman"/>
          <w:b/>
          <w:bCs/>
          <w:color w:val="333333"/>
          <w:sz w:val="24"/>
          <w:szCs w:val="24"/>
        </w:rPr>
        <w:t>Задачи:</w:t>
      </w:r>
      <w:r w:rsidRPr="00162C0A">
        <w:rPr>
          <w:rFonts w:ascii="Times New Roman" w:eastAsia="Times New Roman" w:hAnsi="Times New Roman" w:cs="Times New Roman"/>
          <w:color w:val="333333"/>
          <w:sz w:val="24"/>
          <w:szCs w:val="24"/>
        </w:rPr>
        <w:t xml:space="preserve"> расширить и закрепить знания детей о работе в швейном ателье, формировать первоначальное представление о том, что на изготовление каждой вещи затрачивается много труда, укреплять навыки общественного поведения, благодарить за оказанную помощь и заботу, развивать и укреплять дружеские взаимоотношения между детьми.</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Роли:</w:t>
      </w:r>
      <w:r w:rsidRPr="00162C0A">
        <w:rPr>
          <w:rFonts w:ascii="Times New Roman" w:eastAsia="Times New Roman" w:hAnsi="Times New Roman" w:cs="Times New Roman"/>
          <w:color w:val="333333"/>
          <w:sz w:val="24"/>
          <w:szCs w:val="24"/>
        </w:rPr>
        <w:t xml:space="preserve"> модельер, закройщик, швеи, вышивальщица, гладильщица, кладовщик, кассир-приемщик.</w:t>
      </w:r>
      <w:r w:rsidRPr="00162C0A">
        <w:rPr>
          <w:rFonts w:ascii="Times New Roman" w:eastAsia="Times New Roman" w:hAnsi="Times New Roman" w:cs="Times New Roman"/>
          <w:color w:val="333333"/>
          <w:sz w:val="24"/>
          <w:szCs w:val="24"/>
        </w:rPr>
        <w:br/>
      </w:r>
      <w:proofErr w:type="gramStart"/>
      <w:r w:rsidRPr="00162C0A">
        <w:rPr>
          <w:rFonts w:ascii="Times New Roman" w:eastAsia="Times New Roman" w:hAnsi="Times New Roman" w:cs="Times New Roman"/>
          <w:b/>
          <w:bCs/>
          <w:color w:val="333333"/>
          <w:sz w:val="24"/>
          <w:szCs w:val="24"/>
        </w:rPr>
        <w:t>Игровые действия:</w:t>
      </w:r>
      <w:r w:rsidRPr="00162C0A">
        <w:rPr>
          <w:rFonts w:ascii="Times New Roman" w:eastAsia="Times New Roman" w:hAnsi="Times New Roman" w:cs="Times New Roman"/>
          <w:color w:val="333333"/>
          <w:sz w:val="24"/>
          <w:szCs w:val="24"/>
        </w:rPr>
        <w:t xml:space="preserve"> выбор фасона, советы, делают заказ, снятие мерок, раскладка выкроек и крой, примерка, пошив изделий, их отделка, вышивка, глажение, швея сдает готовую продукцию на склад, оплата заказа, получение заказа.</w:t>
      </w:r>
      <w:proofErr w:type="gramEnd"/>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Предварительная работа:</w:t>
      </w:r>
      <w:r w:rsidRPr="00162C0A">
        <w:rPr>
          <w:rFonts w:ascii="Times New Roman" w:eastAsia="Times New Roman" w:hAnsi="Times New Roman" w:cs="Times New Roman"/>
          <w:color w:val="333333"/>
          <w:sz w:val="24"/>
          <w:szCs w:val="24"/>
        </w:rPr>
        <w:t xml:space="preserve"> Экскурсия в швейное ателье. Беседа с детьми о том, что видели на экскурсии. Наблюдение за работой кастелянши в детском саду (ремонтирует одежду). Встреча с работниками швейного ателье (родители), беседа. Чтение произведений: С. Михалков «Заяц портной», Викторов «Я для мамы платье шила», Гринберг «Олин фартук». Дидактическая игра «Что у тебя шерстяное?» Рассматривание образцов тканей. </w:t>
      </w:r>
      <w:proofErr w:type="gramStart"/>
      <w:r w:rsidRPr="00162C0A">
        <w:rPr>
          <w:rFonts w:ascii="Times New Roman" w:eastAsia="Times New Roman" w:hAnsi="Times New Roman" w:cs="Times New Roman"/>
          <w:color w:val="333333"/>
          <w:sz w:val="24"/>
          <w:szCs w:val="24"/>
        </w:rPr>
        <w:t>Беседа</w:t>
      </w:r>
      <w:proofErr w:type="gramEnd"/>
      <w:r w:rsidRPr="00162C0A">
        <w:rPr>
          <w:rFonts w:ascii="Times New Roman" w:eastAsia="Times New Roman" w:hAnsi="Times New Roman" w:cs="Times New Roman"/>
          <w:color w:val="333333"/>
          <w:sz w:val="24"/>
          <w:szCs w:val="24"/>
        </w:rPr>
        <w:t xml:space="preserve"> «Что из </w:t>
      </w:r>
      <w:proofErr w:type="gramStart"/>
      <w:r w:rsidRPr="00162C0A">
        <w:rPr>
          <w:rFonts w:ascii="Times New Roman" w:eastAsia="Times New Roman" w:hAnsi="Times New Roman" w:cs="Times New Roman"/>
          <w:color w:val="333333"/>
          <w:sz w:val="24"/>
          <w:szCs w:val="24"/>
        </w:rPr>
        <w:t>какой</w:t>
      </w:r>
      <w:proofErr w:type="gramEnd"/>
      <w:r w:rsidRPr="00162C0A">
        <w:rPr>
          <w:rFonts w:ascii="Times New Roman" w:eastAsia="Times New Roman" w:hAnsi="Times New Roman" w:cs="Times New Roman"/>
          <w:color w:val="333333"/>
          <w:sz w:val="24"/>
          <w:szCs w:val="24"/>
        </w:rPr>
        <w:t xml:space="preserve"> ткани можно сшить?» Изготовление альбома «Образцы тканей». Рассматривание журналов мод. Аппликация «Кукла в красивом платье». Ручной труд «Пришей пуговицу». </w:t>
      </w:r>
      <w:proofErr w:type="gramStart"/>
      <w:r w:rsidRPr="00162C0A">
        <w:rPr>
          <w:rFonts w:ascii="Times New Roman" w:eastAsia="Times New Roman" w:hAnsi="Times New Roman" w:cs="Times New Roman"/>
          <w:color w:val="333333"/>
          <w:sz w:val="24"/>
          <w:szCs w:val="24"/>
        </w:rPr>
        <w:t>Изготовление атрибутов для игры с привлечением родителей (витрина, гладильные доски, наборы тканей, пуговиц, ниток, лекала выкроек и др.)</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Игровой материал:</w:t>
      </w:r>
      <w:r w:rsidRPr="00162C0A">
        <w:rPr>
          <w:rFonts w:ascii="Times New Roman" w:eastAsia="Times New Roman" w:hAnsi="Times New Roman" w:cs="Times New Roman"/>
          <w:color w:val="333333"/>
          <w:sz w:val="24"/>
          <w:szCs w:val="24"/>
        </w:rPr>
        <w:t xml:space="preserve"> разнообразные ткани на витрине, наборы, содержащие нитки, иголки, пуговицы, наперстки, 2-3 швейные машины, ножницы, выкройки (лекала), сантиметровая лента, стол раскроя, утюги, гладильные доски, фартуки для швеи, журнал мод, трюмо, квитанции.</w:t>
      </w:r>
      <w:proofErr w:type="gramEnd"/>
    </w:p>
    <w:p w:rsidR="000F3203" w:rsidRPr="004633EB" w:rsidRDefault="000F3203" w:rsidP="000F3203">
      <w:pPr>
        <w:shd w:val="clear" w:color="auto" w:fill="FFFFFF"/>
        <w:spacing w:after="0" w:line="240" w:lineRule="auto"/>
        <w:jc w:val="center"/>
        <w:outlineLvl w:val="3"/>
        <w:rPr>
          <w:rFonts w:ascii="Times New Roman" w:eastAsia="Times New Roman" w:hAnsi="Times New Roman" w:cs="Times New Roman"/>
          <w:b/>
          <w:color w:val="333333"/>
          <w:sz w:val="28"/>
          <w:szCs w:val="28"/>
          <w:u w:val="single"/>
        </w:rPr>
      </w:pPr>
      <w:r w:rsidRPr="004633EB">
        <w:rPr>
          <w:rFonts w:ascii="Times New Roman" w:eastAsia="Times New Roman" w:hAnsi="Times New Roman" w:cs="Times New Roman"/>
          <w:b/>
          <w:color w:val="333333"/>
          <w:sz w:val="28"/>
          <w:szCs w:val="28"/>
          <w:u w:val="single"/>
        </w:rPr>
        <w:t>«Фотоателье»</w:t>
      </w:r>
    </w:p>
    <w:p w:rsidR="000F3203" w:rsidRPr="00D06CFE" w:rsidRDefault="000F3203" w:rsidP="000F3203">
      <w:pPr>
        <w:shd w:val="clear" w:color="auto" w:fill="FFFFFF"/>
        <w:spacing w:after="0" w:line="240" w:lineRule="auto"/>
        <w:jc w:val="both"/>
        <w:rPr>
          <w:rFonts w:ascii="Times New Roman" w:eastAsia="Times New Roman" w:hAnsi="Times New Roman" w:cs="Times New Roman"/>
          <w:color w:val="333333"/>
          <w:sz w:val="24"/>
          <w:szCs w:val="24"/>
        </w:rPr>
      </w:pPr>
      <w:r w:rsidRPr="00162C0A">
        <w:rPr>
          <w:rFonts w:ascii="Times New Roman" w:eastAsia="Times New Roman" w:hAnsi="Times New Roman" w:cs="Times New Roman"/>
          <w:b/>
          <w:bCs/>
          <w:color w:val="333333"/>
          <w:sz w:val="24"/>
          <w:szCs w:val="24"/>
        </w:rPr>
        <w:t>Задачи:</w:t>
      </w:r>
      <w:r w:rsidRPr="00162C0A">
        <w:rPr>
          <w:rFonts w:ascii="Times New Roman" w:eastAsia="Times New Roman" w:hAnsi="Times New Roman" w:cs="Times New Roman"/>
          <w:color w:val="333333"/>
          <w:sz w:val="24"/>
          <w:szCs w:val="24"/>
        </w:rPr>
        <w:t xml:space="preserve"> расширить и закрепить знания детей о работе в фотоателье, воспитывать культуру поведения в общественных местах, уважение, вежливое обращение к старшим и друг к другу, учить благодарить за оказанную помощь и услугу.</w:t>
      </w:r>
      <w:r w:rsidRPr="00162C0A">
        <w:rPr>
          <w:rFonts w:ascii="Times New Roman" w:eastAsia="Times New Roman" w:hAnsi="Times New Roman" w:cs="Times New Roman"/>
          <w:color w:val="333333"/>
          <w:sz w:val="24"/>
          <w:szCs w:val="24"/>
        </w:rPr>
        <w:br/>
        <w:t>Роли: фотограф, кассир, клиенты.</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действия:</w:t>
      </w:r>
      <w:r w:rsidRPr="00162C0A">
        <w:rPr>
          <w:rFonts w:ascii="Times New Roman" w:eastAsia="Times New Roman" w:hAnsi="Times New Roman" w:cs="Times New Roman"/>
          <w:color w:val="333333"/>
          <w:sz w:val="24"/>
          <w:szCs w:val="24"/>
        </w:rPr>
        <w:t xml:space="preserve"> Кассир принимает заказ, получает деньги, выбивает чек. Клиент здоровается, делает заказ, оплачивает, снимает верхнюю одежду, приводит </w:t>
      </w:r>
      <w:r w:rsidRPr="00162C0A">
        <w:rPr>
          <w:rFonts w:ascii="Times New Roman" w:eastAsia="Times New Roman" w:hAnsi="Times New Roman" w:cs="Times New Roman"/>
          <w:color w:val="333333"/>
          <w:sz w:val="24"/>
          <w:szCs w:val="24"/>
        </w:rPr>
        <w:lastRenderedPageBreak/>
        <w:t>себя в порядок, фотографируется, благодарит за услугу. Фотограф фотографирует, делает фотографии. В фотоателье можно сфотографироваться, проявить пленку, просмотреть пленку на специальном аппарате, сделать фотографии (в том числе для документов), увеличить, отреставрировать фотографии, купить фотоальбом, фотопленку.</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Предварительная работа:</w:t>
      </w:r>
      <w:r w:rsidRPr="00162C0A">
        <w:rPr>
          <w:rFonts w:ascii="Times New Roman" w:eastAsia="Times New Roman" w:hAnsi="Times New Roman" w:cs="Times New Roman"/>
          <w:color w:val="333333"/>
          <w:sz w:val="24"/>
          <w:szCs w:val="24"/>
        </w:rPr>
        <w:t xml:space="preserve"> Экскурсия в фотоателье. Беседа по проведенной экскурсии. Этическая беседа о культуре поведения в общественных местах. Рассматривание альбома с образцами фотографий. Знакомство с фотоаппаратом. Рассматривание детского и настоящего фотоаппарата. Рассматривание семейных фотографий. Изготовление с детьми атрибутов к игре.</w:t>
      </w:r>
      <w:r w:rsidRPr="00162C0A">
        <w:rPr>
          <w:rFonts w:ascii="Times New Roman" w:eastAsia="Times New Roman" w:hAnsi="Times New Roman" w:cs="Times New Roman"/>
          <w:color w:val="333333"/>
          <w:sz w:val="24"/>
          <w:szCs w:val="24"/>
        </w:rPr>
        <w:br/>
      </w:r>
      <w:proofErr w:type="gramStart"/>
      <w:r w:rsidRPr="00162C0A">
        <w:rPr>
          <w:rFonts w:ascii="Times New Roman" w:eastAsia="Times New Roman" w:hAnsi="Times New Roman" w:cs="Times New Roman"/>
          <w:b/>
          <w:bCs/>
          <w:color w:val="333333"/>
          <w:sz w:val="24"/>
          <w:szCs w:val="24"/>
        </w:rPr>
        <w:t>Игровой материал:</w:t>
      </w:r>
      <w:r w:rsidRPr="00162C0A">
        <w:rPr>
          <w:rFonts w:ascii="Times New Roman" w:eastAsia="Times New Roman" w:hAnsi="Times New Roman" w:cs="Times New Roman"/>
          <w:color w:val="333333"/>
          <w:sz w:val="24"/>
          <w:szCs w:val="24"/>
        </w:rPr>
        <w:t xml:space="preserve"> детские фотоаппараты, зеркало, расческа, фотопленки, образцы фотографий, рамки для фотографий, фотоальбомы, деньги, чеки, касса, образцы фотографий.</w:t>
      </w:r>
      <w:proofErr w:type="gramEnd"/>
    </w:p>
    <w:p w:rsidR="000F3203" w:rsidRPr="004633EB" w:rsidRDefault="000F3203" w:rsidP="000F3203">
      <w:pPr>
        <w:shd w:val="clear" w:color="auto" w:fill="FFFFFF"/>
        <w:spacing w:after="0" w:line="240" w:lineRule="auto"/>
        <w:jc w:val="center"/>
        <w:outlineLvl w:val="3"/>
        <w:rPr>
          <w:rFonts w:ascii="Times New Roman" w:eastAsia="Times New Roman" w:hAnsi="Times New Roman" w:cs="Times New Roman"/>
          <w:b/>
          <w:color w:val="333333"/>
          <w:sz w:val="28"/>
          <w:szCs w:val="28"/>
          <w:u w:val="single"/>
        </w:rPr>
      </w:pPr>
      <w:r w:rsidRPr="004633EB">
        <w:rPr>
          <w:rFonts w:ascii="Times New Roman" w:eastAsia="Times New Roman" w:hAnsi="Times New Roman" w:cs="Times New Roman"/>
          <w:b/>
          <w:color w:val="333333"/>
          <w:sz w:val="28"/>
          <w:szCs w:val="28"/>
          <w:u w:val="single"/>
        </w:rPr>
        <w:t>«Парикмахерская»</w:t>
      </w:r>
    </w:p>
    <w:p w:rsidR="000F3203" w:rsidRPr="00162C0A" w:rsidRDefault="000F3203" w:rsidP="000F3203">
      <w:pPr>
        <w:shd w:val="clear" w:color="auto" w:fill="FFFFFF"/>
        <w:spacing w:after="0" w:line="240" w:lineRule="auto"/>
        <w:jc w:val="both"/>
        <w:rPr>
          <w:rFonts w:ascii="Times New Roman" w:eastAsia="Times New Roman" w:hAnsi="Times New Roman" w:cs="Times New Roman"/>
          <w:color w:val="333333"/>
          <w:sz w:val="24"/>
          <w:szCs w:val="24"/>
        </w:rPr>
      </w:pPr>
      <w:r w:rsidRPr="00162C0A">
        <w:rPr>
          <w:rFonts w:ascii="Times New Roman" w:eastAsia="Times New Roman" w:hAnsi="Times New Roman" w:cs="Times New Roman"/>
          <w:b/>
          <w:bCs/>
          <w:color w:val="333333"/>
          <w:sz w:val="24"/>
          <w:szCs w:val="24"/>
        </w:rPr>
        <w:t>Задачи:</w:t>
      </w:r>
      <w:r w:rsidRPr="00162C0A">
        <w:rPr>
          <w:rFonts w:ascii="Times New Roman" w:eastAsia="Times New Roman" w:hAnsi="Times New Roman" w:cs="Times New Roman"/>
          <w:color w:val="333333"/>
          <w:sz w:val="24"/>
          <w:szCs w:val="24"/>
        </w:rPr>
        <w:t xml:space="preserve"> расширить и закрепить знания детей о работе парикмахера, воспитывать культуру поведения в общественных местах, уважение, вежливое обращение к старшим и друг к другу, учить благодарить за оказанную помощь и услугу</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Роли:</w:t>
      </w:r>
      <w:r w:rsidRPr="00162C0A">
        <w:rPr>
          <w:rFonts w:ascii="Times New Roman" w:eastAsia="Times New Roman" w:hAnsi="Times New Roman" w:cs="Times New Roman"/>
          <w:color w:val="333333"/>
          <w:sz w:val="24"/>
          <w:szCs w:val="24"/>
        </w:rPr>
        <w:t xml:space="preserve"> парикмахеры – дамский мастер, мужской мастер, кассир, уборщица, клиенты.</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действия:</w:t>
      </w:r>
      <w:r w:rsidRPr="00162C0A">
        <w:rPr>
          <w:rFonts w:ascii="Times New Roman" w:eastAsia="Times New Roman" w:hAnsi="Times New Roman" w:cs="Times New Roman"/>
          <w:color w:val="333333"/>
          <w:sz w:val="24"/>
          <w:szCs w:val="24"/>
        </w:rPr>
        <w:t xml:space="preserve"> Кассир выбивает чеки. Уборщица подметает, меняет использованные полотенца. Посетители снимают верхнюю одежду, вежливо здороваются с парикмахером, просят сделать стрижку, советуются с парикмахером, платят в кассу, благодарят за услуги. Парикмахер моет волосы, сушит, причесывает, делает стрижки, красит волосы, бреет, освежает одеколоном, дает рекомендации по уходу за волосами. Можно соединить с игрой «Дом, семья»</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Предварительная работа:</w:t>
      </w:r>
      <w:r w:rsidRPr="00162C0A">
        <w:rPr>
          <w:rFonts w:ascii="Times New Roman" w:eastAsia="Times New Roman" w:hAnsi="Times New Roman" w:cs="Times New Roman"/>
          <w:color w:val="333333"/>
          <w:sz w:val="24"/>
          <w:szCs w:val="24"/>
        </w:rPr>
        <w:t xml:space="preserve"> Посещение детьми парикмахерской с родителями. Рассказы детей о том, что они делали в парикмахерской. Этическая беседа о культуре поведения в общественных местах. Рассматривание альбома с образцами причесок. Дидактическая игра «Причешем куклу красиво» Прогулка к ближайшей парикмахерской. </w:t>
      </w:r>
      <w:proofErr w:type="gramStart"/>
      <w:r w:rsidRPr="00162C0A">
        <w:rPr>
          <w:rFonts w:ascii="Times New Roman" w:eastAsia="Times New Roman" w:hAnsi="Times New Roman" w:cs="Times New Roman"/>
          <w:color w:val="333333"/>
          <w:sz w:val="24"/>
          <w:szCs w:val="24"/>
        </w:rPr>
        <w:t xml:space="preserve">Изготовление с детьми атрибутов к игре с привлечением родителей (халаты, пелеринки, полотенца, чеки, деньги и др.) </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Игровой материал:</w:t>
      </w:r>
      <w:r w:rsidRPr="00162C0A">
        <w:rPr>
          <w:rFonts w:ascii="Times New Roman" w:eastAsia="Times New Roman" w:hAnsi="Times New Roman" w:cs="Times New Roman"/>
          <w:color w:val="333333"/>
          <w:sz w:val="24"/>
          <w:szCs w:val="24"/>
        </w:rPr>
        <w:t xml:space="preserve"> зеркало, набор расчесок, бритва, ножницы, машинка для стрижки волос, фен для сушки, бигуди, лак для волос, одеколон, альбом с образцами причесок, краска для волос, халаты, пелеринки, полотенца, касса, чеки, деньги, швабра, ведра, тряпки для пыли, для пола.</w:t>
      </w:r>
      <w:proofErr w:type="gramEnd"/>
    </w:p>
    <w:p w:rsidR="000F3203" w:rsidRPr="004633EB" w:rsidRDefault="000F3203" w:rsidP="000F3203">
      <w:pPr>
        <w:shd w:val="clear" w:color="auto" w:fill="FFFFFF"/>
        <w:spacing w:after="0" w:line="240" w:lineRule="auto"/>
        <w:jc w:val="center"/>
        <w:outlineLvl w:val="3"/>
        <w:rPr>
          <w:rFonts w:ascii="Times New Roman" w:eastAsia="Times New Roman" w:hAnsi="Times New Roman" w:cs="Times New Roman"/>
          <w:b/>
          <w:color w:val="333333"/>
          <w:sz w:val="28"/>
          <w:szCs w:val="28"/>
          <w:u w:val="single"/>
        </w:rPr>
      </w:pPr>
      <w:r w:rsidRPr="004633EB">
        <w:rPr>
          <w:rFonts w:ascii="Times New Roman" w:eastAsia="Times New Roman" w:hAnsi="Times New Roman" w:cs="Times New Roman"/>
          <w:b/>
          <w:color w:val="333333"/>
          <w:sz w:val="28"/>
          <w:szCs w:val="28"/>
          <w:u w:val="single"/>
        </w:rPr>
        <w:t>«Салон красоты»</w:t>
      </w:r>
    </w:p>
    <w:p w:rsidR="000F3203" w:rsidRPr="00D06CFE" w:rsidRDefault="000F3203" w:rsidP="000F3203">
      <w:pPr>
        <w:shd w:val="clear" w:color="auto" w:fill="FFFFFF"/>
        <w:spacing w:after="0" w:line="240" w:lineRule="auto"/>
        <w:jc w:val="both"/>
        <w:rPr>
          <w:rFonts w:ascii="Times New Roman" w:eastAsia="Times New Roman" w:hAnsi="Times New Roman" w:cs="Times New Roman"/>
          <w:color w:val="333333"/>
          <w:sz w:val="24"/>
          <w:szCs w:val="24"/>
        </w:rPr>
      </w:pPr>
      <w:r w:rsidRPr="00162C0A">
        <w:rPr>
          <w:rFonts w:ascii="Times New Roman" w:eastAsia="Times New Roman" w:hAnsi="Times New Roman" w:cs="Times New Roman"/>
          <w:b/>
          <w:bCs/>
          <w:color w:val="333333"/>
          <w:sz w:val="24"/>
          <w:szCs w:val="24"/>
        </w:rPr>
        <w:t>Задачи:</w:t>
      </w:r>
      <w:r w:rsidRPr="00162C0A">
        <w:rPr>
          <w:rFonts w:ascii="Times New Roman" w:eastAsia="Times New Roman" w:hAnsi="Times New Roman" w:cs="Times New Roman"/>
          <w:color w:val="333333"/>
          <w:sz w:val="24"/>
          <w:szCs w:val="24"/>
        </w:rPr>
        <w:t xml:space="preserve"> расширить и закрепить знания детей о работе в «Салоне красоты», вызвать желание выглядеть красиво, воспитывать культуру поведения в общественных местах, уважение, вежливое обращение к старшим и друг к другу. </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Роли:</w:t>
      </w:r>
      <w:r w:rsidRPr="00162C0A">
        <w:rPr>
          <w:rFonts w:ascii="Times New Roman" w:eastAsia="Times New Roman" w:hAnsi="Times New Roman" w:cs="Times New Roman"/>
          <w:color w:val="333333"/>
          <w:sz w:val="24"/>
          <w:szCs w:val="24"/>
        </w:rPr>
        <w:t xml:space="preserve"> парикмахер, мастер маникюра, мастер косметического кабинета, кассир, уборщица, клиенты.</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действия:</w:t>
      </w:r>
      <w:r w:rsidRPr="00162C0A">
        <w:rPr>
          <w:rFonts w:ascii="Times New Roman" w:eastAsia="Times New Roman" w:hAnsi="Times New Roman" w:cs="Times New Roman"/>
          <w:color w:val="333333"/>
          <w:sz w:val="24"/>
          <w:szCs w:val="24"/>
        </w:rPr>
        <w:t xml:space="preserve"> Парикмахер моет волосы, причесывает, делает стрижки, красит волосы, бреет, освежает одеколоном. Мастер маникюра делает маникюр, покрывает ногти лаком, дает рекомендации по уходу за руками. Мастер косметического кабинета делает массаж лица, протирает лосьоном, смазывает кремом, красит глаза, губы и др. Кассир выбивает чеки. Уборщица подметает, меняет использованные полотенца, салфетки. Посетители вежливо здороваются с работниками салона, просят оказать услугу, советуются с мастерами, платят в кассу, благодарят за услуги.</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Предварительная работа:</w:t>
      </w:r>
      <w:r w:rsidRPr="00162C0A">
        <w:rPr>
          <w:rFonts w:ascii="Times New Roman" w:eastAsia="Times New Roman" w:hAnsi="Times New Roman" w:cs="Times New Roman"/>
          <w:color w:val="333333"/>
          <w:sz w:val="24"/>
          <w:szCs w:val="24"/>
        </w:rPr>
        <w:t xml:space="preserve"> Посещение детьми парикмахерской с родителями. </w:t>
      </w:r>
      <w:r w:rsidRPr="00162C0A">
        <w:rPr>
          <w:rFonts w:ascii="Times New Roman" w:eastAsia="Times New Roman" w:hAnsi="Times New Roman" w:cs="Times New Roman"/>
          <w:color w:val="333333"/>
          <w:sz w:val="24"/>
          <w:szCs w:val="24"/>
        </w:rPr>
        <w:lastRenderedPageBreak/>
        <w:t xml:space="preserve">Рассказы детей о том, что они делали в парикмахерской. Рассказ воспитателя о культуре поведения в общественных местах. Рассматривание альбома с образцами причесок. Рассматривание буклетов с образцами косметических средств. Дидактическая игра «Причешем куклу красиво». Дидактическая игра «Золушка собирается на бал». Прогулка к ближайшей парикмахерской. </w:t>
      </w:r>
      <w:proofErr w:type="gramStart"/>
      <w:r w:rsidRPr="00162C0A">
        <w:rPr>
          <w:rFonts w:ascii="Times New Roman" w:eastAsia="Times New Roman" w:hAnsi="Times New Roman" w:cs="Times New Roman"/>
          <w:color w:val="333333"/>
          <w:sz w:val="24"/>
          <w:szCs w:val="24"/>
        </w:rPr>
        <w:t>Изготовление атрибутов к игре с привлечением родителей (халаты, пелеринки, полотенца, салфетки и др.)</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Игровой материал:</w:t>
      </w:r>
      <w:r w:rsidRPr="00162C0A">
        <w:rPr>
          <w:rFonts w:ascii="Times New Roman" w:eastAsia="Times New Roman" w:hAnsi="Times New Roman" w:cs="Times New Roman"/>
          <w:color w:val="333333"/>
          <w:sz w:val="24"/>
          <w:szCs w:val="24"/>
        </w:rPr>
        <w:t xml:space="preserve"> зеркало, набор расчесок, бритва, ножницы, машинка для стрижки волос, фен для сушки, лак для волос, одеколон, лак для ногтей, детская косметика, альбом с образцами причесок, краска для волос, халаты, пелеринки, полотенца, касса, чеки, деньги, швабра, ведро. </w:t>
      </w:r>
      <w:proofErr w:type="gramEnd"/>
    </w:p>
    <w:p w:rsidR="000F3203" w:rsidRPr="004633EB" w:rsidRDefault="000F3203" w:rsidP="000F3203">
      <w:pPr>
        <w:shd w:val="clear" w:color="auto" w:fill="FFFFFF"/>
        <w:spacing w:after="0" w:line="240" w:lineRule="auto"/>
        <w:jc w:val="center"/>
        <w:outlineLvl w:val="3"/>
        <w:rPr>
          <w:rFonts w:ascii="Times New Roman" w:eastAsia="Times New Roman" w:hAnsi="Times New Roman" w:cs="Times New Roman"/>
          <w:b/>
          <w:color w:val="333333"/>
          <w:sz w:val="28"/>
          <w:szCs w:val="28"/>
          <w:u w:val="single"/>
        </w:rPr>
      </w:pPr>
      <w:r w:rsidRPr="004633EB">
        <w:rPr>
          <w:rFonts w:ascii="Times New Roman" w:eastAsia="Times New Roman" w:hAnsi="Times New Roman" w:cs="Times New Roman"/>
          <w:b/>
          <w:color w:val="333333"/>
          <w:sz w:val="28"/>
          <w:szCs w:val="28"/>
          <w:u w:val="single"/>
        </w:rPr>
        <w:t>«Строительство»</w:t>
      </w:r>
    </w:p>
    <w:p w:rsidR="000F3203" w:rsidRPr="00162C0A" w:rsidRDefault="000F3203" w:rsidP="000F3203">
      <w:pPr>
        <w:shd w:val="clear" w:color="auto" w:fill="FFFFFF"/>
        <w:spacing w:after="0" w:line="240" w:lineRule="auto"/>
        <w:jc w:val="both"/>
        <w:rPr>
          <w:rFonts w:ascii="Times New Roman" w:eastAsia="Times New Roman" w:hAnsi="Times New Roman" w:cs="Times New Roman"/>
          <w:color w:val="333333"/>
          <w:sz w:val="24"/>
          <w:szCs w:val="24"/>
        </w:rPr>
      </w:pPr>
      <w:r w:rsidRPr="00162C0A">
        <w:rPr>
          <w:rFonts w:ascii="Times New Roman" w:eastAsia="Times New Roman" w:hAnsi="Times New Roman" w:cs="Times New Roman"/>
          <w:b/>
          <w:bCs/>
          <w:color w:val="333333"/>
          <w:sz w:val="24"/>
          <w:szCs w:val="24"/>
        </w:rPr>
        <w:t>Задачи:</w:t>
      </w:r>
      <w:r w:rsidRPr="00162C0A">
        <w:rPr>
          <w:rFonts w:ascii="Times New Roman" w:eastAsia="Times New Roman" w:hAnsi="Times New Roman" w:cs="Times New Roman"/>
          <w:color w:val="333333"/>
          <w:sz w:val="24"/>
          <w:szCs w:val="24"/>
        </w:rPr>
        <w:t xml:space="preserve"> формировать конкретные представления о строительстве, его этапах; закреплять знания о рабочих профессиях; воспитывать уважение к труду строителей; формировать умение творчески развивать сюжет игры.</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Роли:</w:t>
      </w:r>
      <w:r w:rsidRPr="00162C0A">
        <w:rPr>
          <w:rFonts w:ascii="Times New Roman" w:eastAsia="Times New Roman" w:hAnsi="Times New Roman" w:cs="Times New Roman"/>
          <w:color w:val="333333"/>
          <w:sz w:val="24"/>
          <w:szCs w:val="24"/>
        </w:rPr>
        <w:t xml:space="preserve"> строитель, каменщик, шофёр, грузчик.</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действия:</w:t>
      </w:r>
      <w:r w:rsidRPr="00162C0A">
        <w:rPr>
          <w:rFonts w:ascii="Times New Roman" w:eastAsia="Times New Roman" w:hAnsi="Times New Roman" w:cs="Times New Roman"/>
          <w:color w:val="333333"/>
          <w:sz w:val="24"/>
          <w:szCs w:val="24"/>
        </w:rPr>
        <w:t xml:space="preserve"> Выбор объекта строительства. Выбор строительного материала, способа его доставки на строительную площадку. Строительство. Дизайн постройки. Сдача объекта.</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Предварительная работа:</w:t>
      </w:r>
      <w:r w:rsidRPr="00162C0A">
        <w:rPr>
          <w:rFonts w:ascii="Times New Roman" w:eastAsia="Times New Roman" w:hAnsi="Times New Roman" w:cs="Times New Roman"/>
          <w:color w:val="333333"/>
          <w:sz w:val="24"/>
          <w:szCs w:val="24"/>
        </w:rPr>
        <w:t xml:space="preserve"> Экскурсия на стройку. Беседа со строителями. Чтение сказки «Теремок», произведений «Кто построил </w:t>
      </w:r>
      <w:proofErr w:type="spellStart"/>
      <w:r w:rsidRPr="00162C0A">
        <w:rPr>
          <w:rFonts w:ascii="Times New Roman" w:eastAsia="Times New Roman" w:hAnsi="Times New Roman" w:cs="Times New Roman"/>
          <w:color w:val="333333"/>
          <w:sz w:val="24"/>
          <w:szCs w:val="24"/>
        </w:rPr>
        <w:t>зтот</w:t>
      </w:r>
      <w:proofErr w:type="spellEnd"/>
      <w:r w:rsidRPr="00162C0A">
        <w:rPr>
          <w:rFonts w:ascii="Times New Roman" w:eastAsia="Times New Roman" w:hAnsi="Times New Roman" w:cs="Times New Roman"/>
          <w:color w:val="333333"/>
          <w:sz w:val="24"/>
          <w:szCs w:val="24"/>
        </w:rPr>
        <w:t xml:space="preserve"> дом?» С. </w:t>
      </w:r>
      <w:proofErr w:type="spellStart"/>
      <w:r w:rsidRPr="00162C0A">
        <w:rPr>
          <w:rFonts w:ascii="Times New Roman" w:eastAsia="Times New Roman" w:hAnsi="Times New Roman" w:cs="Times New Roman"/>
          <w:color w:val="333333"/>
          <w:sz w:val="24"/>
          <w:szCs w:val="24"/>
        </w:rPr>
        <w:t>Баруздина</w:t>
      </w:r>
      <w:proofErr w:type="spellEnd"/>
      <w:r w:rsidRPr="00162C0A">
        <w:rPr>
          <w:rFonts w:ascii="Times New Roman" w:eastAsia="Times New Roman" w:hAnsi="Times New Roman" w:cs="Times New Roman"/>
          <w:color w:val="333333"/>
          <w:sz w:val="24"/>
          <w:szCs w:val="24"/>
        </w:rPr>
        <w:t xml:space="preserve">, «Здесь будет город» А. </w:t>
      </w:r>
      <w:proofErr w:type="spellStart"/>
      <w:r w:rsidRPr="00162C0A">
        <w:rPr>
          <w:rFonts w:ascii="Times New Roman" w:eastAsia="Times New Roman" w:hAnsi="Times New Roman" w:cs="Times New Roman"/>
          <w:color w:val="333333"/>
          <w:sz w:val="24"/>
          <w:szCs w:val="24"/>
        </w:rPr>
        <w:t>Маркуши</w:t>
      </w:r>
      <w:proofErr w:type="spellEnd"/>
      <w:r w:rsidRPr="00162C0A">
        <w:rPr>
          <w:rFonts w:ascii="Times New Roman" w:eastAsia="Times New Roman" w:hAnsi="Times New Roman" w:cs="Times New Roman"/>
          <w:color w:val="333333"/>
          <w:sz w:val="24"/>
          <w:szCs w:val="24"/>
        </w:rPr>
        <w:t>, «Как метро строили» Ф. Лева. Рассматривание картин, иллюстраций о строительстве и беседы по содержанию. Беседа о технике безопасности на стройке. Рисование на тему «Строительство дома». Изготовление атрибутов для игр.</w:t>
      </w:r>
      <w:r w:rsidRPr="00162C0A">
        <w:rPr>
          <w:rFonts w:ascii="Times New Roman" w:eastAsia="Times New Roman" w:hAnsi="Times New Roman" w:cs="Times New Roman"/>
          <w:color w:val="333333"/>
          <w:sz w:val="24"/>
          <w:szCs w:val="24"/>
        </w:rPr>
        <w:br/>
      </w:r>
      <w:proofErr w:type="gramStart"/>
      <w:r w:rsidRPr="00162C0A">
        <w:rPr>
          <w:rFonts w:ascii="Times New Roman" w:eastAsia="Times New Roman" w:hAnsi="Times New Roman" w:cs="Times New Roman"/>
          <w:b/>
          <w:bCs/>
          <w:color w:val="333333"/>
          <w:sz w:val="24"/>
          <w:szCs w:val="24"/>
        </w:rPr>
        <w:t>Игровой материал:</w:t>
      </w:r>
      <w:r w:rsidRPr="00162C0A">
        <w:rPr>
          <w:rFonts w:ascii="Times New Roman" w:eastAsia="Times New Roman" w:hAnsi="Times New Roman" w:cs="Times New Roman"/>
          <w:color w:val="333333"/>
          <w:sz w:val="24"/>
          <w:szCs w:val="24"/>
        </w:rPr>
        <w:t xml:space="preserve"> планы строительства, различные строительные материалы, униформа, каски, инструменты, строительная техника, образцы материалов, журналы по дизайну, предметы-заместители.</w:t>
      </w:r>
      <w:proofErr w:type="gramEnd"/>
    </w:p>
    <w:p w:rsidR="000F3203" w:rsidRPr="004633EB" w:rsidRDefault="000F3203" w:rsidP="000F3203">
      <w:pPr>
        <w:shd w:val="clear" w:color="auto" w:fill="FFFFFF"/>
        <w:spacing w:after="0" w:line="240" w:lineRule="auto"/>
        <w:jc w:val="center"/>
        <w:outlineLvl w:val="3"/>
        <w:rPr>
          <w:rFonts w:ascii="Times New Roman" w:eastAsia="Times New Roman" w:hAnsi="Times New Roman" w:cs="Times New Roman"/>
          <w:b/>
          <w:color w:val="333333"/>
          <w:sz w:val="28"/>
          <w:szCs w:val="28"/>
          <w:u w:val="single"/>
        </w:rPr>
      </w:pPr>
      <w:r w:rsidRPr="004633EB">
        <w:rPr>
          <w:rFonts w:ascii="Times New Roman" w:eastAsia="Times New Roman" w:hAnsi="Times New Roman" w:cs="Times New Roman"/>
          <w:b/>
          <w:color w:val="333333"/>
          <w:sz w:val="28"/>
          <w:szCs w:val="28"/>
          <w:u w:val="single"/>
        </w:rPr>
        <w:t>«Библиотека»</w:t>
      </w:r>
    </w:p>
    <w:p w:rsidR="000F3203" w:rsidRPr="00162C0A" w:rsidRDefault="000F3203" w:rsidP="000F3203">
      <w:pPr>
        <w:shd w:val="clear" w:color="auto" w:fill="FFFFFF"/>
        <w:spacing w:after="0" w:line="240" w:lineRule="auto"/>
        <w:jc w:val="both"/>
        <w:rPr>
          <w:rFonts w:ascii="Times New Roman" w:eastAsia="Times New Roman" w:hAnsi="Times New Roman" w:cs="Times New Roman"/>
          <w:color w:val="333333"/>
          <w:sz w:val="24"/>
          <w:szCs w:val="24"/>
        </w:rPr>
      </w:pPr>
      <w:r w:rsidRPr="00162C0A">
        <w:rPr>
          <w:rFonts w:ascii="Times New Roman" w:eastAsia="Times New Roman" w:hAnsi="Times New Roman" w:cs="Times New Roman"/>
          <w:b/>
          <w:bCs/>
          <w:color w:val="333333"/>
          <w:sz w:val="24"/>
          <w:szCs w:val="24"/>
        </w:rPr>
        <w:t>Задачи:</w:t>
      </w:r>
      <w:r w:rsidRPr="00162C0A">
        <w:rPr>
          <w:rFonts w:ascii="Times New Roman" w:eastAsia="Times New Roman" w:hAnsi="Times New Roman" w:cs="Times New Roman"/>
          <w:color w:val="333333"/>
          <w:sz w:val="24"/>
          <w:szCs w:val="24"/>
        </w:rPr>
        <w:t xml:space="preserve"> отображать в игре знания об окружающей жизни, показать социальную значимость библиотек; расширять представления о работниках библиотеки, закреплять правила поведения в общественном месте; знакомить с правилами пользования книгой; пробуждать интерес и любовь к книгам, воспитывать бережное к ним отношение.</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Роли:</w:t>
      </w:r>
      <w:r w:rsidRPr="00162C0A">
        <w:rPr>
          <w:rFonts w:ascii="Times New Roman" w:eastAsia="Times New Roman" w:hAnsi="Times New Roman" w:cs="Times New Roman"/>
          <w:color w:val="333333"/>
          <w:sz w:val="24"/>
          <w:szCs w:val="24"/>
        </w:rPr>
        <w:t xml:space="preserve"> библиотекарь, читатели.</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действия:</w:t>
      </w:r>
      <w:r w:rsidRPr="00162C0A">
        <w:rPr>
          <w:rFonts w:ascii="Times New Roman" w:eastAsia="Times New Roman" w:hAnsi="Times New Roman" w:cs="Times New Roman"/>
          <w:color w:val="333333"/>
          <w:sz w:val="24"/>
          <w:szCs w:val="24"/>
        </w:rPr>
        <w:t xml:space="preserve"> Оформление формуляров читателей. Приём заявок библиотекарем. Работа с картотекой. Выдача книг. Читальный зал.</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Предварительная работа:</w:t>
      </w:r>
      <w:r w:rsidRPr="00162C0A">
        <w:rPr>
          <w:rFonts w:ascii="Times New Roman" w:eastAsia="Times New Roman" w:hAnsi="Times New Roman" w:cs="Times New Roman"/>
          <w:color w:val="333333"/>
          <w:sz w:val="24"/>
          <w:szCs w:val="24"/>
        </w:rPr>
        <w:t xml:space="preserve"> Экскурсия в библиотеку с последующей беседой. Чтение произведения С. </w:t>
      </w:r>
      <w:proofErr w:type="spellStart"/>
      <w:r w:rsidRPr="00162C0A">
        <w:rPr>
          <w:rFonts w:ascii="Times New Roman" w:eastAsia="Times New Roman" w:hAnsi="Times New Roman" w:cs="Times New Roman"/>
          <w:color w:val="333333"/>
          <w:sz w:val="24"/>
          <w:szCs w:val="24"/>
        </w:rPr>
        <w:t>Жупанина</w:t>
      </w:r>
      <w:proofErr w:type="spellEnd"/>
      <w:r w:rsidRPr="00162C0A">
        <w:rPr>
          <w:rFonts w:ascii="Times New Roman" w:eastAsia="Times New Roman" w:hAnsi="Times New Roman" w:cs="Times New Roman"/>
          <w:color w:val="333333"/>
          <w:sz w:val="24"/>
          <w:szCs w:val="24"/>
        </w:rPr>
        <w:t xml:space="preserve"> «Я – библиотекарь», открытие «Книжной мастерской» по ремонту книг. Изготовление карманчиков в книгах и формуляров. Выставка рисунков по мотивам прочитанных произведений.</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Игровой материал:</w:t>
      </w:r>
      <w:r w:rsidRPr="00162C0A">
        <w:rPr>
          <w:rFonts w:ascii="Times New Roman" w:eastAsia="Times New Roman" w:hAnsi="Times New Roman" w:cs="Times New Roman"/>
          <w:color w:val="333333"/>
          <w:sz w:val="24"/>
          <w:szCs w:val="24"/>
        </w:rPr>
        <w:t xml:space="preserve"> формуляры, книги, картотека.</w:t>
      </w:r>
    </w:p>
    <w:p w:rsidR="000F3203" w:rsidRPr="004633EB" w:rsidRDefault="000F3203" w:rsidP="000F3203">
      <w:pPr>
        <w:shd w:val="clear" w:color="auto" w:fill="FFFFFF"/>
        <w:spacing w:after="0" w:line="240" w:lineRule="auto"/>
        <w:jc w:val="center"/>
        <w:outlineLvl w:val="3"/>
        <w:rPr>
          <w:rFonts w:ascii="Times New Roman" w:eastAsia="Times New Roman" w:hAnsi="Times New Roman" w:cs="Times New Roman"/>
          <w:b/>
          <w:color w:val="333333"/>
          <w:sz w:val="28"/>
          <w:szCs w:val="28"/>
          <w:u w:val="single"/>
        </w:rPr>
      </w:pPr>
      <w:r w:rsidRPr="004633EB">
        <w:rPr>
          <w:rFonts w:ascii="Times New Roman" w:eastAsia="Times New Roman" w:hAnsi="Times New Roman" w:cs="Times New Roman"/>
          <w:b/>
          <w:color w:val="333333"/>
          <w:sz w:val="28"/>
          <w:szCs w:val="28"/>
          <w:u w:val="single"/>
        </w:rPr>
        <w:t>«Цирк»</w:t>
      </w:r>
    </w:p>
    <w:p w:rsidR="000F3203" w:rsidRPr="00162C0A" w:rsidRDefault="000F3203" w:rsidP="000F3203">
      <w:pPr>
        <w:shd w:val="clear" w:color="auto" w:fill="FFFFFF"/>
        <w:spacing w:after="0" w:line="240" w:lineRule="auto"/>
        <w:jc w:val="both"/>
        <w:rPr>
          <w:rFonts w:ascii="Times New Roman" w:eastAsia="Times New Roman" w:hAnsi="Times New Roman" w:cs="Times New Roman"/>
          <w:color w:val="333333"/>
          <w:sz w:val="24"/>
          <w:szCs w:val="24"/>
        </w:rPr>
      </w:pPr>
      <w:r w:rsidRPr="00162C0A">
        <w:rPr>
          <w:rFonts w:ascii="Times New Roman" w:eastAsia="Times New Roman" w:hAnsi="Times New Roman" w:cs="Times New Roman"/>
          <w:b/>
          <w:bCs/>
          <w:color w:val="333333"/>
          <w:sz w:val="24"/>
          <w:szCs w:val="24"/>
        </w:rPr>
        <w:t>Задачи:</w:t>
      </w:r>
      <w:r w:rsidRPr="00162C0A">
        <w:rPr>
          <w:rFonts w:ascii="Times New Roman" w:eastAsia="Times New Roman" w:hAnsi="Times New Roman" w:cs="Times New Roman"/>
          <w:color w:val="333333"/>
          <w:sz w:val="24"/>
          <w:szCs w:val="24"/>
        </w:rPr>
        <w:t xml:space="preserve"> закреплять представления детей об учреждениях культуры, правилах поведения в общественных местах; закреплять знания о цирке и его работниках.</w:t>
      </w:r>
      <w:r w:rsidRPr="00162C0A">
        <w:rPr>
          <w:rFonts w:ascii="Times New Roman" w:eastAsia="Times New Roman" w:hAnsi="Times New Roman" w:cs="Times New Roman"/>
          <w:color w:val="333333"/>
          <w:sz w:val="24"/>
          <w:szCs w:val="24"/>
        </w:rPr>
        <w:br/>
      </w:r>
      <w:proofErr w:type="gramStart"/>
      <w:r w:rsidRPr="00162C0A">
        <w:rPr>
          <w:rFonts w:ascii="Times New Roman" w:eastAsia="Times New Roman" w:hAnsi="Times New Roman" w:cs="Times New Roman"/>
          <w:b/>
          <w:bCs/>
          <w:color w:val="333333"/>
          <w:sz w:val="24"/>
          <w:szCs w:val="24"/>
        </w:rPr>
        <w:t>Роли:</w:t>
      </w:r>
      <w:r w:rsidRPr="00162C0A">
        <w:rPr>
          <w:rFonts w:ascii="Times New Roman" w:eastAsia="Times New Roman" w:hAnsi="Times New Roman" w:cs="Times New Roman"/>
          <w:color w:val="333333"/>
          <w:sz w:val="24"/>
          <w:szCs w:val="24"/>
        </w:rPr>
        <w:t xml:space="preserve"> билетёры, работники буфета, директор цирка, артисты (клоуны, дрессировщик, фокусник, акробат и др.).</w:t>
      </w:r>
      <w:proofErr w:type="gramEnd"/>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Игровые действия:</w:t>
      </w:r>
      <w:r w:rsidRPr="00162C0A">
        <w:rPr>
          <w:rFonts w:ascii="Times New Roman" w:eastAsia="Times New Roman" w:hAnsi="Times New Roman" w:cs="Times New Roman"/>
          <w:color w:val="333333"/>
          <w:sz w:val="24"/>
          <w:szCs w:val="24"/>
        </w:rPr>
        <w:t xml:space="preserve"> Покупка билетов, приход в цирк. Покупка атрибутов. Подготовка артистов к представлению, составление программы. Цирковое представление с антрактом. Фотографирование. </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lastRenderedPageBreak/>
        <w:t>Предварительная работа:</w:t>
      </w:r>
      <w:r w:rsidRPr="00162C0A">
        <w:rPr>
          <w:rFonts w:ascii="Times New Roman" w:eastAsia="Times New Roman" w:hAnsi="Times New Roman" w:cs="Times New Roman"/>
          <w:color w:val="333333"/>
          <w:sz w:val="24"/>
          <w:szCs w:val="24"/>
        </w:rPr>
        <w:t xml:space="preserve"> Рассматривание иллюстраций о цирке. Беседа по личным впечатлениям детей о посещении цирка. Экскурсия в цирк. Чтение произведений «Девочка на шаре» В. Драгунского, «Цирк» </w:t>
      </w:r>
      <w:proofErr w:type="spellStart"/>
      <w:r w:rsidRPr="00162C0A">
        <w:rPr>
          <w:rFonts w:ascii="Times New Roman" w:eastAsia="Times New Roman" w:hAnsi="Times New Roman" w:cs="Times New Roman"/>
          <w:color w:val="333333"/>
          <w:sz w:val="24"/>
          <w:szCs w:val="24"/>
        </w:rPr>
        <w:t>С.Маршак</w:t>
      </w:r>
      <w:proofErr w:type="spellEnd"/>
      <w:r w:rsidRPr="00162C0A">
        <w:rPr>
          <w:rFonts w:ascii="Times New Roman" w:eastAsia="Times New Roman" w:hAnsi="Times New Roman" w:cs="Times New Roman"/>
          <w:color w:val="333333"/>
          <w:sz w:val="24"/>
          <w:szCs w:val="24"/>
        </w:rPr>
        <w:t>, «Друзья мои кошки» Ю. Куклачёв. Изготовление атрибутов для игры (билеты, программки, афиши, гирлянды, флажки и т.д.)</w:t>
      </w:r>
      <w:r w:rsidRPr="00162C0A">
        <w:rPr>
          <w:rFonts w:ascii="Times New Roman" w:eastAsia="Times New Roman" w:hAnsi="Times New Roman" w:cs="Times New Roman"/>
          <w:color w:val="333333"/>
          <w:sz w:val="24"/>
          <w:szCs w:val="24"/>
        </w:rPr>
        <w:br/>
      </w:r>
      <w:r w:rsidRPr="00162C0A">
        <w:rPr>
          <w:rFonts w:ascii="Times New Roman" w:eastAsia="Times New Roman" w:hAnsi="Times New Roman" w:cs="Times New Roman"/>
          <w:b/>
          <w:bCs/>
          <w:color w:val="333333"/>
          <w:sz w:val="24"/>
          <w:szCs w:val="24"/>
        </w:rPr>
        <w:t>Игровой материал:</w:t>
      </w:r>
      <w:r w:rsidRPr="00162C0A">
        <w:rPr>
          <w:rFonts w:ascii="Times New Roman" w:eastAsia="Times New Roman" w:hAnsi="Times New Roman" w:cs="Times New Roman"/>
          <w:color w:val="333333"/>
          <w:sz w:val="24"/>
          <w:szCs w:val="24"/>
        </w:rPr>
        <w:t xml:space="preserve"> афиши, билеты, программки, элементы костюмов, атрибуты (носики, колпаки, свистульки, мыльные пузыри, «ушки»), гирлянды, флажки, атрибуты для цирковых артистов (канаты, обручи, шары, булавы), грим, косметические наборы, спецодежда для билетёров, работников буфета и </w:t>
      </w:r>
      <w:proofErr w:type="spellStart"/>
      <w:proofErr w:type="gramStart"/>
      <w:r w:rsidRPr="00162C0A">
        <w:rPr>
          <w:rFonts w:ascii="Times New Roman" w:eastAsia="Times New Roman" w:hAnsi="Times New Roman" w:cs="Times New Roman"/>
          <w:color w:val="333333"/>
          <w:sz w:val="24"/>
          <w:szCs w:val="24"/>
        </w:rPr>
        <w:t>др</w:t>
      </w:r>
      <w:proofErr w:type="spellEnd"/>
      <w:proofErr w:type="gramEnd"/>
    </w:p>
    <w:tbl>
      <w:tblPr>
        <w:tblpPr w:leftFromText="180" w:rightFromText="180" w:vertAnchor="page" w:horzAnchor="margin" w:tblpY="1871"/>
        <w:tblW w:w="5135" w:type="pct"/>
        <w:tblCellSpacing w:w="15" w:type="dxa"/>
        <w:tblCellMar>
          <w:left w:w="0" w:type="dxa"/>
          <w:right w:w="0" w:type="dxa"/>
        </w:tblCellMar>
        <w:tblLook w:val="04A0" w:firstRow="1" w:lastRow="0" w:firstColumn="1" w:lastColumn="0" w:noHBand="0" w:noVBand="1"/>
      </w:tblPr>
      <w:tblGrid>
        <w:gridCol w:w="8962"/>
      </w:tblGrid>
      <w:tr w:rsidR="000F3203" w:rsidRPr="00162C0A" w:rsidTr="002D654E">
        <w:trPr>
          <w:tblCellSpacing w:w="15" w:type="dxa"/>
        </w:trPr>
        <w:tc>
          <w:tcPr>
            <w:tcW w:w="4967" w:type="pct"/>
            <w:hideMark/>
          </w:tcPr>
          <w:p w:rsidR="000F3203" w:rsidRPr="00162C0A" w:rsidRDefault="000F3203" w:rsidP="002D654E">
            <w:pPr>
              <w:spacing w:after="0" w:line="240" w:lineRule="auto"/>
              <w:rPr>
                <w:rFonts w:ascii="Times New Roman" w:eastAsia="Times New Roman" w:hAnsi="Times New Roman" w:cs="Times New Roman"/>
                <w:b/>
                <w:bCs/>
                <w:i/>
                <w:iCs/>
                <w:color w:val="000000"/>
                <w:sz w:val="24"/>
                <w:szCs w:val="24"/>
              </w:rPr>
            </w:pPr>
          </w:p>
          <w:p w:rsidR="000F3203" w:rsidRPr="004633EB" w:rsidRDefault="000F3203" w:rsidP="002D654E">
            <w:pPr>
              <w:spacing w:line="240" w:lineRule="auto"/>
              <w:jc w:val="center"/>
              <w:rPr>
                <w:rFonts w:ascii="Times New Roman" w:eastAsia="Times New Roman" w:hAnsi="Times New Roman" w:cs="Times New Roman"/>
                <w:b/>
                <w:bCs/>
                <w:i/>
                <w:iCs/>
                <w:color w:val="000000"/>
                <w:sz w:val="28"/>
                <w:szCs w:val="28"/>
              </w:rPr>
            </w:pPr>
            <w:r w:rsidRPr="004633EB">
              <w:rPr>
                <w:rFonts w:ascii="Times New Roman" w:eastAsia="Times New Roman" w:hAnsi="Times New Roman" w:cs="Times New Roman"/>
                <w:b/>
                <w:bCs/>
                <w:i/>
                <w:iCs/>
                <w:color w:val="000000"/>
                <w:sz w:val="28"/>
                <w:szCs w:val="28"/>
              </w:rPr>
              <w:t>Картотека игр для агрессивных, обидчивых детей.</w:t>
            </w:r>
          </w:p>
          <w:p w:rsidR="000F3203" w:rsidRPr="004633EB" w:rsidRDefault="000F3203" w:rsidP="002D654E">
            <w:pPr>
              <w:spacing w:after="0" w:line="240" w:lineRule="auto"/>
              <w:jc w:val="center"/>
              <w:rPr>
                <w:rFonts w:ascii="Times New Roman" w:eastAsia="Times New Roman" w:hAnsi="Times New Roman" w:cs="Times New Roman"/>
                <w:b/>
                <w:color w:val="000000"/>
                <w:sz w:val="24"/>
                <w:szCs w:val="24"/>
                <w:u w:val="single"/>
              </w:rPr>
            </w:pPr>
            <w:r w:rsidRPr="004633EB">
              <w:rPr>
                <w:rFonts w:ascii="Times New Roman" w:eastAsia="Times New Roman" w:hAnsi="Times New Roman" w:cs="Times New Roman"/>
                <w:b/>
                <w:bCs/>
                <w:iCs/>
                <w:color w:val="000000"/>
                <w:sz w:val="24"/>
                <w:szCs w:val="24"/>
                <w:u w:val="single"/>
              </w:rPr>
              <w:t>"</w:t>
            </w:r>
            <w:proofErr w:type="spellStart"/>
            <w:r w:rsidRPr="004633EB">
              <w:rPr>
                <w:rFonts w:ascii="Times New Roman" w:eastAsia="Times New Roman" w:hAnsi="Times New Roman" w:cs="Times New Roman"/>
                <w:b/>
                <w:bCs/>
                <w:iCs/>
                <w:color w:val="000000"/>
                <w:sz w:val="24"/>
                <w:szCs w:val="24"/>
                <w:u w:val="single"/>
              </w:rPr>
              <w:t>Обзывалки</w:t>
            </w:r>
            <w:proofErr w:type="spellEnd"/>
            <w:r w:rsidRPr="004633EB">
              <w:rPr>
                <w:rFonts w:ascii="Times New Roman" w:eastAsia="Times New Roman" w:hAnsi="Times New Roman" w:cs="Times New Roman"/>
                <w:b/>
                <w:bCs/>
                <w:iCs/>
                <w:color w:val="000000"/>
                <w:sz w:val="24"/>
                <w:szCs w:val="24"/>
                <w:u w:val="single"/>
              </w:rPr>
              <w:t>"</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(подвижная игра для агрессивных, обидчивых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Cs/>
                <w:color w:val="000000"/>
                <w:sz w:val="24"/>
                <w:szCs w:val="24"/>
              </w:rPr>
              <w:t>:</w:t>
            </w:r>
            <w:r w:rsidRPr="00162C0A">
              <w:rPr>
                <w:rFonts w:ascii="Times New Roman" w:eastAsia="Times New Roman" w:hAnsi="Times New Roman" w:cs="Times New Roman"/>
                <w:i/>
                <w:iCs/>
                <w:color w:val="000000"/>
                <w:sz w:val="24"/>
                <w:szCs w:val="24"/>
              </w:rPr>
              <w:t xml:space="preserve"> снять вербальную агрессию, помочь детям выплеснуть гнев в приемлемой форме.</w:t>
            </w:r>
          </w:p>
          <w:p w:rsidR="000F3203" w:rsidRPr="004633EB"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Ход игры:</w:t>
            </w:r>
            <w:r w:rsidRPr="00162C0A">
              <w:rPr>
                <w:rFonts w:ascii="Times New Roman" w:eastAsia="Times New Roman" w:hAnsi="Times New Roman" w:cs="Times New Roman"/>
                <w:i/>
                <w:iCs/>
                <w:color w:val="000000"/>
                <w:sz w:val="24"/>
                <w:szCs w:val="24"/>
              </w:rPr>
              <w:t xml:space="preserve"> скажите детям следующее: </w:t>
            </w:r>
            <w:proofErr w:type="gramStart"/>
            <w:r w:rsidRPr="00162C0A">
              <w:rPr>
                <w:rFonts w:ascii="Times New Roman" w:eastAsia="Times New Roman" w:hAnsi="Times New Roman" w:cs="Times New Roman"/>
                <w:i/>
                <w:iCs/>
                <w:color w:val="000000"/>
                <w:sz w:val="24"/>
                <w:szCs w:val="24"/>
              </w:rPr>
              <w:t xml:space="preserve">"Ребята, передавая мяч по кругу, давайте называть друг друга разными необидными словами (заранее обговаривается условие, какими </w:t>
            </w:r>
            <w:proofErr w:type="spellStart"/>
            <w:r w:rsidRPr="00162C0A">
              <w:rPr>
                <w:rFonts w:ascii="Times New Roman" w:eastAsia="Times New Roman" w:hAnsi="Times New Roman" w:cs="Times New Roman"/>
                <w:i/>
                <w:iCs/>
                <w:color w:val="000000"/>
                <w:sz w:val="24"/>
                <w:szCs w:val="24"/>
              </w:rPr>
              <w:t>обзывалками</w:t>
            </w:r>
            <w:proofErr w:type="spellEnd"/>
            <w:r w:rsidRPr="00162C0A">
              <w:rPr>
                <w:rFonts w:ascii="Times New Roman" w:eastAsia="Times New Roman" w:hAnsi="Times New Roman" w:cs="Times New Roman"/>
                <w:i/>
                <w:iCs/>
                <w:color w:val="000000"/>
                <w:sz w:val="24"/>
                <w:szCs w:val="24"/>
              </w:rPr>
              <w:t xml:space="preserve"> можно пользоваться.</w:t>
            </w:r>
            <w:proofErr w:type="gramEnd"/>
            <w:r w:rsidRPr="00162C0A">
              <w:rPr>
                <w:rFonts w:ascii="Times New Roman" w:eastAsia="Times New Roman" w:hAnsi="Times New Roman" w:cs="Times New Roman"/>
                <w:i/>
                <w:iCs/>
                <w:color w:val="000000"/>
                <w:sz w:val="24"/>
                <w:szCs w:val="24"/>
              </w:rPr>
              <w:t xml:space="preserve"> </w:t>
            </w:r>
            <w:proofErr w:type="gramStart"/>
            <w:r w:rsidRPr="00162C0A">
              <w:rPr>
                <w:rFonts w:ascii="Times New Roman" w:eastAsia="Times New Roman" w:hAnsi="Times New Roman" w:cs="Times New Roman"/>
                <w:i/>
                <w:iCs/>
                <w:color w:val="000000"/>
                <w:sz w:val="24"/>
                <w:szCs w:val="24"/>
              </w:rPr>
              <w:t>Это могут быть названия овощей, фруктов, грибов или мебели).</w:t>
            </w:r>
            <w:proofErr w:type="gramEnd"/>
            <w:r w:rsidRPr="00162C0A">
              <w:rPr>
                <w:rFonts w:ascii="Times New Roman" w:eastAsia="Times New Roman" w:hAnsi="Times New Roman" w:cs="Times New Roman"/>
                <w:i/>
                <w:iCs/>
                <w:color w:val="000000"/>
                <w:sz w:val="24"/>
                <w:szCs w:val="24"/>
              </w:rPr>
              <w:t xml:space="preserve"> Каждое обращение должно начинаться со слов: "А ты</w:t>
            </w:r>
            <w:proofErr w:type="gramStart"/>
            <w:r w:rsidRPr="00162C0A">
              <w:rPr>
                <w:rFonts w:ascii="Times New Roman" w:eastAsia="Times New Roman" w:hAnsi="Times New Roman" w:cs="Times New Roman"/>
                <w:i/>
                <w:iCs/>
                <w:color w:val="000000"/>
                <w:sz w:val="24"/>
                <w:szCs w:val="24"/>
              </w:rPr>
              <w:t xml:space="preserve">, ..., </w:t>
            </w:r>
            <w:proofErr w:type="gramEnd"/>
            <w:r w:rsidRPr="00162C0A">
              <w:rPr>
                <w:rFonts w:ascii="Times New Roman" w:eastAsia="Times New Roman" w:hAnsi="Times New Roman" w:cs="Times New Roman"/>
                <w:i/>
                <w:iCs/>
                <w:color w:val="000000"/>
                <w:sz w:val="24"/>
                <w:szCs w:val="24"/>
              </w:rPr>
              <w:t>морковка!" Помните, что это игра, поэтому обижаться друг на друга не будем. В заключительном круге обязательно следует сказать своему соседу что-нибудь приятное, например: " А ты</w:t>
            </w:r>
            <w:proofErr w:type="gramStart"/>
            <w:r w:rsidRPr="00162C0A">
              <w:rPr>
                <w:rFonts w:ascii="Times New Roman" w:eastAsia="Times New Roman" w:hAnsi="Times New Roman" w:cs="Times New Roman"/>
                <w:i/>
                <w:iCs/>
                <w:color w:val="000000"/>
                <w:sz w:val="24"/>
                <w:szCs w:val="24"/>
              </w:rPr>
              <w:t xml:space="preserve">, .... </w:t>
            </w:r>
            <w:proofErr w:type="gramEnd"/>
            <w:r w:rsidRPr="00162C0A">
              <w:rPr>
                <w:rFonts w:ascii="Times New Roman" w:eastAsia="Times New Roman" w:hAnsi="Times New Roman" w:cs="Times New Roman"/>
                <w:i/>
                <w:iCs/>
                <w:color w:val="000000"/>
                <w:sz w:val="24"/>
                <w:szCs w:val="24"/>
              </w:rPr>
              <w:t>солнышко!" Следует проводить ее в быстром темпе, предупредив детей, что это только игра и обижаться друг на друга не стоит.</w:t>
            </w:r>
          </w:p>
          <w:p w:rsidR="000F3203" w:rsidRPr="004633EB" w:rsidRDefault="000F3203" w:rsidP="002D654E">
            <w:pPr>
              <w:spacing w:after="0" w:line="240" w:lineRule="auto"/>
              <w:jc w:val="center"/>
              <w:rPr>
                <w:rFonts w:ascii="Times New Roman" w:eastAsia="Times New Roman" w:hAnsi="Times New Roman" w:cs="Times New Roman"/>
                <w:color w:val="000000"/>
                <w:sz w:val="24"/>
                <w:szCs w:val="24"/>
                <w:u w:val="single"/>
              </w:rPr>
            </w:pPr>
            <w:r w:rsidRPr="004633EB">
              <w:rPr>
                <w:rFonts w:ascii="Times New Roman" w:eastAsia="Times New Roman" w:hAnsi="Times New Roman" w:cs="Times New Roman"/>
                <w:b/>
                <w:bCs/>
                <w:iCs/>
                <w:color w:val="000000"/>
                <w:sz w:val="24"/>
                <w:szCs w:val="24"/>
                <w:u w:val="single"/>
              </w:rPr>
              <w:t>"Два барана"</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(подвижная игра для агрессивных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
                <w:iCs/>
                <w:color w:val="000000"/>
                <w:sz w:val="24"/>
                <w:szCs w:val="24"/>
              </w:rPr>
              <w:t>Цель:</w:t>
            </w:r>
            <w:r w:rsidRPr="00162C0A">
              <w:rPr>
                <w:rFonts w:ascii="Times New Roman" w:eastAsia="Times New Roman" w:hAnsi="Times New Roman" w:cs="Times New Roman"/>
                <w:i/>
                <w:iCs/>
                <w:color w:val="000000"/>
                <w:sz w:val="24"/>
                <w:szCs w:val="24"/>
              </w:rPr>
              <w:t xml:space="preserve"> снять невербальную агрессию, предоставить ребенку возможность "легальным образом" выплеснуть гнев, снять излишнее эмоциональное и мышечное напряжение, направить энергию детей в нужное русло.</w:t>
            </w:r>
          </w:p>
          <w:p w:rsidR="000F3203" w:rsidRPr="004633EB"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
                <w:iCs/>
                <w:color w:val="000000"/>
                <w:sz w:val="24"/>
                <w:szCs w:val="24"/>
              </w:rPr>
              <w:t>Ход игры:</w:t>
            </w:r>
            <w:r w:rsidRPr="00162C0A">
              <w:rPr>
                <w:rFonts w:ascii="Times New Roman" w:eastAsia="Times New Roman" w:hAnsi="Times New Roman" w:cs="Times New Roman"/>
                <w:i/>
                <w:iCs/>
                <w:color w:val="000000"/>
                <w:sz w:val="24"/>
                <w:szCs w:val="24"/>
              </w:rPr>
              <w:t xml:space="preserve"> воспитатель разбивает детей на пары и читает текст: "Рано-рано два барана повстречались на мосту". Участники игры, широко расставив ноги, склонив вперед туловище, упираются ладонями и лбами друг в друга. Задача — противостоять друг другу, не сдвигаясь с места, как можно дольше. Можно издавать звуки "</w:t>
            </w:r>
            <w:proofErr w:type="spellStart"/>
            <w:r w:rsidRPr="00162C0A">
              <w:rPr>
                <w:rFonts w:ascii="Times New Roman" w:eastAsia="Times New Roman" w:hAnsi="Times New Roman" w:cs="Times New Roman"/>
                <w:i/>
                <w:iCs/>
                <w:color w:val="000000"/>
                <w:sz w:val="24"/>
                <w:szCs w:val="24"/>
              </w:rPr>
              <w:t>Бе</w:t>
            </w:r>
            <w:proofErr w:type="spellEnd"/>
            <w:r w:rsidRPr="00162C0A">
              <w:rPr>
                <w:rFonts w:ascii="Times New Roman" w:eastAsia="Times New Roman" w:hAnsi="Times New Roman" w:cs="Times New Roman"/>
                <w:i/>
                <w:iCs/>
                <w:color w:val="000000"/>
                <w:sz w:val="24"/>
                <w:szCs w:val="24"/>
              </w:rPr>
              <w:t>-е-е". Необходимо соблюдать "технику безопасности", внимательно следить, чтобы "бараны" не расшибли себе лбы.</w:t>
            </w:r>
          </w:p>
          <w:p w:rsidR="000F3203" w:rsidRPr="004633EB" w:rsidRDefault="000F3203" w:rsidP="002D654E">
            <w:pPr>
              <w:spacing w:after="0" w:line="240" w:lineRule="auto"/>
              <w:jc w:val="center"/>
              <w:rPr>
                <w:rFonts w:ascii="Times New Roman" w:eastAsia="Times New Roman" w:hAnsi="Times New Roman" w:cs="Times New Roman"/>
                <w:b/>
                <w:color w:val="000000"/>
                <w:sz w:val="24"/>
                <w:szCs w:val="24"/>
                <w:u w:val="single"/>
              </w:rPr>
            </w:pPr>
            <w:r w:rsidRPr="004633EB">
              <w:rPr>
                <w:rFonts w:ascii="Times New Roman" w:eastAsia="Times New Roman" w:hAnsi="Times New Roman" w:cs="Times New Roman"/>
                <w:b/>
                <w:bCs/>
                <w:iCs/>
                <w:color w:val="000000"/>
                <w:sz w:val="24"/>
                <w:szCs w:val="24"/>
                <w:u w:val="single"/>
              </w:rPr>
              <w:t>"Зайчики"</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(подвижная игра для агрессивных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дать ребенку возможность испытать разнообразные мышечные ощущения, научить задерживать внимание на этих ощущениях, различать и сравнивать их.</w:t>
            </w:r>
          </w:p>
          <w:p w:rsidR="000F3203" w:rsidRPr="004633EB"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Ход игры: взрослый просит детей представить себя веселыми зайчиками в цирке, играющими на воображаемых барабанах. Ведущий описывает характер физических действий — силу, темп, резкость — и направляет внимание детей на осознание и сравнение возникающих мышечных и эмоциональных ощущений. Например, ведущий говорит: "Как сильно зайчики стучат на барабанах! А вы чувствуете, как напряжены у них лапки? Ощущаете, какие лапки твердые, не гнутся! Как палочки! Чувствуете, как напряглись у вас мышцы в кулачках, ручках, даже в плечиках?! А вот лицо нет! Лицо улыбается, свободное, расслабленное. И животик расслаблен. Дышит... А кулачки напряженно стучат!.. А что еще расслаблено? Давайте еще попробуем постучать, но уже медленнее, чтобы уловить все ощущения</w:t>
            </w:r>
            <w:proofErr w:type="gramStart"/>
            <w:r w:rsidRPr="00162C0A">
              <w:rPr>
                <w:rFonts w:ascii="Times New Roman" w:eastAsia="Times New Roman" w:hAnsi="Times New Roman" w:cs="Times New Roman"/>
                <w:i/>
                <w:iCs/>
                <w:color w:val="000000"/>
                <w:sz w:val="24"/>
                <w:szCs w:val="24"/>
              </w:rPr>
              <w:t>"..</w:t>
            </w:r>
            <w:proofErr w:type="gramEnd"/>
          </w:p>
          <w:p w:rsidR="000F3203" w:rsidRPr="004633EB" w:rsidRDefault="000F3203" w:rsidP="002D654E">
            <w:pPr>
              <w:spacing w:after="0" w:line="240" w:lineRule="auto"/>
              <w:jc w:val="center"/>
              <w:rPr>
                <w:rFonts w:ascii="Times New Roman" w:eastAsia="Times New Roman" w:hAnsi="Times New Roman" w:cs="Times New Roman"/>
                <w:b/>
                <w:color w:val="000000"/>
                <w:sz w:val="24"/>
                <w:szCs w:val="24"/>
                <w:u w:val="single"/>
              </w:rPr>
            </w:pPr>
            <w:r w:rsidRPr="004633EB">
              <w:rPr>
                <w:rFonts w:ascii="Times New Roman" w:eastAsia="Times New Roman" w:hAnsi="Times New Roman" w:cs="Times New Roman"/>
                <w:b/>
                <w:bCs/>
                <w:iCs/>
                <w:color w:val="000000"/>
                <w:sz w:val="24"/>
                <w:szCs w:val="24"/>
                <w:u w:val="single"/>
              </w:rPr>
              <w:t>"Тух-</w:t>
            </w:r>
            <w:proofErr w:type="spellStart"/>
            <w:r w:rsidRPr="004633EB">
              <w:rPr>
                <w:rFonts w:ascii="Times New Roman" w:eastAsia="Times New Roman" w:hAnsi="Times New Roman" w:cs="Times New Roman"/>
                <w:b/>
                <w:bCs/>
                <w:iCs/>
                <w:color w:val="000000"/>
                <w:sz w:val="24"/>
                <w:szCs w:val="24"/>
                <w:u w:val="single"/>
              </w:rPr>
              <w:t>тиби</w:t>
            </w:r>
            <w:proofErr w:type="spellEnd"/>
            <w:r w:rsidRPr="004633EB">
              <w:rPr>
                <w:rFonts w:ascii="Times New Roman" w:eastAsia="Times New Roman" w:hAnsi="Times New Roman" w:cs="Times New Roman"/>
                <w:b/>
                <w:bCs/>
                <w:iCs/>
                <w:color w:val="000000"/>
                <w:sz w:val="24"/>
                <w:szCs w:val="24"/>
                <w:u w:val="single"/>
              </w:rPr>
              <w:t>-дух"</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(подвижная игра для агрессивных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снятие негативных настроений и восстановление сил.</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Ход игры: "Я сообщу вам по секрету особое слово. Это волшебное заклинание против плохого настроения, против обид и разочарований. Чтобы оно подействовало по-настоящему, необходимо сделать следующее. Сейчас вы начнете ходить по комнате, ни с кем не разговаривая. Как только вам захочется поговорить, остановитесь напротив одного из участников, посмотрите ему в глаза и трижды, сердито-</w:t>
            </w:r>
            <w:proofErr w:type="spellStart"/>
            <w:r w:rsidRPr="00162C0A">
              <w:rPr>
                <w:rFonts w:ascii="Times New Roman" w:eastAsia="Times New Roman" w:hAnsi="Times New Roman" w:cs="Times New Roman"/>
                <w:i/>
                <w:iCs/>
                <w:color w:val="000000"/>
                <w:sz w:val="24"/>
                <w:szCs w:val="24"/>
              </w:rPr>
              <w:t>пресердито</w:t>
            </w:r>
            <w:proofErr w:type="spellEnd"/>
            <w:r w:rsidRPr="00162C0A">
              <w:rPr>
                <w:rFonts w:ascii="Times New Roman" w:eastAsia="Times New Roman" w:hAnsi="Times New Roman" w:cs="Times New Roman"/>
                <w:i/>
                <w:iCs/>
                <w:color w:val="000000"/>
                <w:sz w:val="24"/>
                <w:szCs w:val="24"/>
              </w:rPr>
              <w:t xml:space="preserve"> произнесите волшебное слово: "Тух-</w:t>
            </w:r>
            <w:proofErr w:type="spellStart"/>
            <w:r w:rsidRPr="00162C0A">
              <w:rPr>
                <w:rFonts w:ascii="Times New Roman" w:eastAsia="Times New Roman" w:hAnsi="Times New Roman" w:cs="Times New Roman"/>
                <w:i/>
                <w:iCs/>
                <w:color w:val="000000"/>
                <w:sz w:val="24"/>
                <w:szCs w:val="24"/>
              </w:rPr>
              <w:t>тиби</w:t>
            </w:r>
            <w:proofErr w:type="spellEnd"/>
            <w:r w:rsidRPr="00162C0A">
              <w:rPr>
                <w:rFonts w:ascii="Times New Roman" w:eastAsia="Times New Roman" w:hAnsi="Times New Roman" w:cs="Times New Roman"/>
                <w:i/>
                <w:iCs/>
                <w:color w:val="000000"/>
                <w:sz w:val="24"/>
                <w:szCs w:val="24"/>
              </w:rPr>
              <w:t xml:space="preserve">-дух". Затем </w:t>
            </w:r>
            <w:r w:rsidRPr="00162C0A">
              <w:rPr>
                <w:rFonts w:ascii="Times New Roman" w:eastAsia="Times New Roman" w:hAnsi="Times New Roman" w:cs="Times New Roman"/>
                <w:i/>
                <w:iCs/>
                <w:color w:val="000000"/>
                <w:sz w:val="24"/>
                <w:szCs w:val="24"/>
              </w:rPr>
              <w:lastRenderedPageBreak/>
              <w:t>продолжайте ходить по комнате. Время от времени останавливайтесь перед кем-либо и снова сердито-</w:t>
            </w:r>
            <w:proofErr w:type="spellStart"/>
            <w:r w:rsidRPr="00162C0A">
              <w:rPr>
                <w:rFonts w:ascii="Times New Roman" w:eastAsia="Times New Roman" w:hAnsi="Times New Roman" w:cs="Times New Roman"/>
                <w:i/>
                <w:iCs/>
                <w:color w:val="000000"/>
                <w:sz w:val="24"/>
                <w:szCs w:val="24"/>
              </w:rPr>
              <w:t>пресердито</w:t>
            </w:r>
            <w:proofErr w:type="spellEnd"/>
            <w:r w:rsidRPr="00162C0A">
              <w:rPr>
                <w:rFonts w:ascii="Times New Roman" w:eastAsia="Times New Roman" w:hAnsi="Times New Roman" w:cs="Times New Roman"/>
                <w:i/>
                <w:iCs/>
                <w:color w:val="000000"/>
                <w:sz w:val="24"/>
                <w:szCs w:val="24"/>
              </w:rPr>
              <w:t xml:space="preserve"> произносите это волшебное слово. Чтобы волшебное слово подействовало, необходимо говорить его не в пустоту, а глядя в глаза человека, стоящего перед вами.</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Примечание: в этой игре заложен комичный парадокс. Хотя дети должны произносить слово "Тух-</w:t>
            </w:r>
            <w:proofErr w:type="spellStart"/>
            <w:r w:rsidRPr="00162C0A">
              <w:rPr>
                <w:rFonts w:ascii="Times New Roman" w:eastAsia="Times New Roman" w:hAnsi="Times New Roman" w:cs="Times New Roman"/>
                <w:i/>
                <w:iCs/>
                <w:color w:val="000000"/>
                <w:sz w:val="24"/>
                <w:szCs w:val="24"/>
              </w:rPr>
              <w:t>тиби</w:t>
            </w:r>
            <w:proofErr w:type="spellEnd"/>
            <w:r w:rsidRPr="00162C0A">
              <w:rPr>
                <w:rFonts w:ascii="Times New Roman" w:eastAsia="Times New Roman" w:hAnsi="Times New Roman" w:cs="Times New Roman"/>
                <w:i/>
                <w:iCs/>
                <w:color w:val="000000"/>
                <w:sz w:val="24"/>
                <w:szCs w:val="24"/>
              </w:rPr>
              <w:t>-дух" сердито, через некоторое время они не могут не смеяться.</w:t>
            </w:r>
          </w:p>
          <w:p w:rsidR="000F3203" w:rsidRPr="004633EB" w:rsidRDefault="000F3203" w:rsidP="002D654E">
            <w:pPr>
              <w:spacing w:after="0" w:line="240" w:lineRule="auto"/>
              <w:jc w:val="center"/>
              <w:rPr>
                <w:rFonts w:ascii="Times New Roman" w:eastAsia="Times New Roman" w:hAnsi="Times New Roman" w:cs="Times New Roman"/>
                <w:b/>
                <w:color w:val="000000"/>
                <w:sz w:val="24"/>
                <w:szCs w:val="24"/>
                <w:u w:val="single"/>
              </w:rPr>
            </w:pPr>
            <w:r w:rsidRPr="004633EB">
              <w:rPr>
                <w:rFonts w:ascii="Times New Roman" w:eastAsia="Times New Roman" w:hAnsi="Times New Roman" w:cs="Times New Roman"/>
                <w:b/>
                <w:bCs/>
                <w:iCs/>
                <w:color w:val="000000"/>
                <w:sz w:val="24"/>
                <w:szCs w:val="24"/>
                <w:u w:val="single"/>
              </w:rPr>
              <w:t>"Я вижу..."</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(игра для тревожных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установить доверительные отношения между взрослым и ребенком, развивать память и внимание малыша.</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Ход игры: участники, сидя в кругу, по очереди называют предметы, которые находятся в комнате, начиная каждое высказывание словами: " Я вижу..." Повторять один и тот же предмет дважды нельзя</w:t>
            </w:r>
          </w:p>
          <w:p w:rsidR="000F3203" w:rsidRPr="004633EB" w:rsidRDefault="000F3203" w:rsidP="002D654E">
            <w:pPr>
              <w:spacing w:after="0" w:line="240" w:lineRule="auto"/>
              <w:jc w:val="center"/>
              <w:rPr>
                <w:rFonts w:ascii="Times New Roman" w:eastAsia="Times New Roman" w:hAnsi="Times New Roman" w:cs="Times New Roman"/>
                <w:b/>
                <w:color w:val="000000"/>
                <w:sz w:val="24"/>
                <w:szCs w:val="24"/>
                <w:u w:val="single"/>
              </w:rPr>
            </w:pPr>
            <w:r w:rsidRPr="004633EB">
              <w:rPr>
                <w:rFonts w:ascii="Times New Roman" w:eastAsia="Times New Roman" w:hAnsi="Times New Roman" w:cs="Times New Roman"/>
                <w:b/>
                <w:bCs/>
                <w:iCs/>
                <w:color w:val="000000"/>
                <w:sz w:val="24"/>
                <w:szCs w:val="24"/>
              </w:rPr>
              <w:t>"</w:t>
            </w:r>
            <w:r w:rsidRPr="004633EB">
              <w:rPr>
                <w:rFonts w:ascii="Times New Roman" w:eastAsia="Times New Roman" w:hAnsi="Times New Roman" w:cs="Times New Roman"/>
                <w:b/>
                <w:bCs/>
                <w:iCs/>
                <w:color w:val="000000"/>
                <w:sz w:val="24"/>
                <w:szCs w:val="24"/>
                <w:u w:val="single"/>
              </w:rPr>
              <w:t>Попроси игрушку" — невербальный вариант</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
                <w:iCs/>
                <w:color w:val="000000"/>
                <w:sz w:val="24"/>
                <w:szCs w:val="24"/>
              </w:rPr>
              <w:t>Цель:</w:t>
            </w:r>
            <w:r w:rsidRPr="00162C0A">
              <w:rPr>
                <w:rFonts w:ascii="Times New Roman" w:eastAsia="Times New Roman" w:hAnsi="Times New Roman" w:cs="Times New Roman"/>
                <w:i/>
                <w:iCs/>
                <w:color w:val="000000"/>
                <w:sz w:val="24"/>
                <w:szCs w:val="24"/>
              </w:rPr>
              <w:t xml:space="preserve"> обучение детей эффективным способам общения.</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 xml:space="preserve">Ход игры: упражнение выполняется аналогично </w:t>
            </w:r>
            <w:proofErr w:type="gramStart"/>
            <w:r w:rsidRPr="00162C0A">
              <w:rPr>
                <w:rFonts w:ascii="Times New Roman" w:eastAsia="Times New Roman" w:hAnsi="Times New Roman" w:cs="Times New Roman"/>
                <w:i/>
                <w:iCs/>
                <w:color w:val="000000"/>
                <w:sz w:val="24"/>
                <w:szCs w:val="24"/>
              </w:rPr>
              <w:t>вербальному</w:t>
            </w:r>
            <w:proofErr w:type="gramEnd"/>
            <w:r w:rsidRPr="00162C0A">
              <w:rPr>
                <w:rFonts w:ascii="Times New Roman" w:eastAsia="Times New Roman" w:hAnsi="Times New Roman" w:cs="Times New Roman"/>
                <w:i/>
                <w:iCs/>
                <w:color w:val="000000"/>
                <w:sz w:val="24"/>
                <w:szCs w:val="24"/>
              </w:rPr>
              <w:t>, но с использованием только невербальных средств общения (мимики, жестов, дистанции и т.д.). После проведения обоих его вариантов (вербального и невербального) можно обсудить упражнение. Дети по кругу могут поделиться своими впечатлениями и ответить на вопросы: "Когда было легче просить игрушку (или другой предмет)?", "Когда тебе действительно хотелось ее отдать? Какие нужно было произносить слова?" Эту игру можно повторять несколько раз (в разные дни), она будет полезна особенно тем детям, которые часто конфликтуют со сверстниками, так как в процессе выполнения упражнения они приобретают навыки эффективного взаимодействия.</w:t>
            </w:r>
          </w:p>
          <w:p w:rsidR="000F3203" w:rsidRPr="004633EB" w:rsidRDefault="000F3203" w:rsidP="002D654E">
            <w:pPr>
              <w:spacing w:after="0" w:line="240" w:lineRule="auto"/>
              <w:jc w:val="center"/>
              <w:rPr>
                <w:rFonts w:ascii="Times New Roman" w:eastAsia="Times New Roman" w:hAnsi="Times New Roman" w:cs="Times New Roman"/>
                <w:b/>
                <w:color w:val="000000"/>
                <w:sz w:val="24"/>
                <w:szCs w:val="24"/>
                <w:u w:val="single"/>
              </w:rPr>
            </w:pPr>
            <w:r w:rsidRPr="004633EB">
              <w:rPr>
                <w:rFonts w:ascii="Times New Roman" w:eastAsia="Times New Roman" w:hAnsi="Times New Roman" w:cs="Times New Roman"/>
                <w:b/>
                <w:bCs/>
                <w:iCs/>
                <w:color w:val="000000"/>
                <w:sz w:val="24"/>
                <w:szCs w:val="24"/>
                <w:u w:val="single"/>
              </w:rPr>
              <w:t>"Попроси игрушку" — вербальный вариант</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(подвижная игра для агрессивных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обучить детей эффективным способам общения.</w:t>
            </w:r>
          </w:p>
          <w:p w:rsidR="000F3203" w:rsidRPr="004633EB"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Ход игры: группа делится на пары, один из участников пары (участник 1) берёт в руки какой-либо предмет, например, игрушку, тетрадь, карандаш и т. д. Другой участник (участник 2) должен попросить этот предмет. Инструкция участнику 1:" Ты держишь в руках игрушку (тетрадь, карандаш), которая очень нужна тебе, но она нужна и твоему приятелю. Он будет у тебя ее просить. Постарайся оставить игрушку у себя и отдать ее только в том случае, если тебе действительно захочется это сделать". Инструкция участнику 2: "Подбирая нужные слова, постарайся попросить игрушку так, чтобы тебе ее отдали". Затем участники 1 и 2 меняются ролями.</w:t>
            </w:r>
          </w:p>
          <w:p w:rsidR="000F3203" w:rsidRPr="004633EB" w:rsidRDefault="000F3203" w:rsidP="002D654E">
            <w:pPr>
              <w:spacing w:after="0" w:line="240" w:lineRule="auto"/>
              <w:jc w:val="center"/>
              <w:rPr>
                <w:rFonts w:ascii="Times New Roman" w:eastAsia="Times New Roman" w:hAnsi="Times New Roman" w:cs="Times New Roman"/>
                <w:b/>
                <w:color w:val="000000"/>
                <w:sz w:val="24"/>
                <w:szCs w:val="24"/>
                <w:u w:val="single"/>
              </w:rPr>
            </w:pPr>
            <w:r w:rsidRPr="004633EB">
              <w:rPr>
                <w:rFonts w:ascii="Times New Roman" w:eastAsia="Times New Roman" w:hAnsi="Times New Roman" w:cs="Times New Roman"/>
                <w:b/>
                <w:bCs/>
                <w:iCs/>
                <w:color w:val="000000"/>
                <w:sz w:val="24"/>
                <w:szCs w:val="24"/>
                <w:u w:val="single"/>
              </w:rPr>
              <w:t>"Прогулка с компасом"</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(подвижная игра для агрессивных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формирование у детей чувства доверия к окружающим.</w:t>
            </w:r>
          </w:p>
          <w:p w:rsidR="000F3203" w:rsidRPr="004633EB"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 xml:space="preserve">Ход игры: группа разбивается на пары, где есть ведомый ("турист") и ведущий ("компас"). Каждому ведомому (он стоит впереди, а ведущий сзади, положив партнеру руки на плечи) завязывают глаза. Задание: пройти все игровое поле вперед и назад. При этом "туриста не может общаться с "компасом" на вербальном уровне (не может разговаривать с ним). Ведущий движением рук помогает </w:t>
            </w:r>
            <w:proofErr w:type="gramStart"/>
            <w:r w:rsidRPr="00162C0A">
              <w:rPr>
                <w:rFonts w:ascii="Times New Roman" w:eastAsia="Times New Roman" w:hAnsi="Times New Roman" w:cs="Times New Roman"/>
                <w:i/>
                <w:iCs/>
                <w:color w:val="000000"/>
                <w:sz w:val="24"/>
                <w:szCs w:val="24"/>
              </w:rPr>
              <w:t>ведомому</w:t>
            </w:r>
            <w:proofErr w:type="gramEnd"/>
            <w:r w:rsidRPr="00162C0A">
              <w:rPr>
                <w:rFonts w:ascii="Times New Roman" w:eastAsia="Times New Roman" w:hAnsi="Times New Roman" w:cs="Times New Roman"/>
                <w:i/>
                <w:iCs/>
                <w:color w:val="000000"/>
                <w:sz w:val="24"/>
                <w:szCs w:val="24"/>
              </w:rPr>
              <w:t xml:space="preserve"> держать направление, избегая препятствий — других туристов с компасами. После окончания игры дети могут описать, что они чувствовали, когда были с завязанными глазами и полагались на своего партнера.</w:t>
            </w:r>
          </w:p>
          <w:p w:rsidR="000F3203" w:rsidRPr="004633EB" w:rsidRDefault="000F3203" w:rsidP="002D654E">
            <w:pPr>
              <w:spacing w:after="0" w:line="240" w:lineRule="auto"/>
              <w:jc w:val="center"/>
              <w:rPr>
                <w:rFonts w:ascii="Times New Roman" w:eastAsia="Times New Roman" w:hAnsi="Times New Roman" w:cs="Times New Roman"/>
                <w:b/>
                <w:color w:val="000000"/>
                <w:sz w:val="24"/>
                <w:szCs w:val="24"/>
                <w:u w:val="single"/>
              </w:rPr>
            </w:pPr>
            <w:r w:rsidRPr="004633EB">
              <w:rPr>
                <w:rFonts w:ascii="Times New Roman" w:eastAsia="Times New Roman" w:hAnsi="Times New Roman" w:cs="Times New Roman"/>
                <w:b/>
                <w:bCs/>
                <w:iCs/>
                <w:color w:val="000000"/>
                <w:sz w:val="24"/>
                <w:szCs w:val="24"/>
                <w:u w:val="single"/>
              </w:rPr>
              <w:t>"</w:t>
            </w:r>
            <w:proofErr w:type="spellStart"/>
            <w:r w:rsidRPr="004633EB">
              <w:rPr>
                <w:rFonts w:ascii="Times New Roman" w:eastAsia="Times New Roman" w:hAnsi="Times New Roman" w:cs="Times New Roman"/>
                <w:b/>
                <w:bCs/>
                <w:iCs/>
                <w:color w:val="000000"/>
                <w:sz w:val="24"/>
                <w:szCs w:val="24"/>
                <w:u w:val="single"/>
              </w:rPr>
              <w:t>Толкалки</w:t>
            </w:r>
            <w:proofErr w:type="spellEnd"/>
            <w:r w:rsidRPr="004633EB">
              <w:rPr>
                <w:rFonts w:ascii="Times New Roman" w:eastAsia="Times New Roman" w:hAnsi="Times New Roman" w:cs="Times New Roman"/>
                <w:b/>
                <w:bCs/>
                <w:iCs/>
                <w:color w:val="000000"/>
                <w:sz w:val="24"/>
                <w:szCs w:val="24"/>
                <w:u w:val="single"/>
              </w:rPr>
              <w:t>"</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(подвижная игра для агрессивных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lastRenderedPageBreak/>
              <w:t>Цель:</w:t>
            </w:r>
            <w:r w:rsidRPr="00162C0A">
              <w:rPr>
                <w:rFonts w:ascii="Times New Roman" w:eastAsia="Times New Roman" w:hAnsi="Times New Roman" w:cs="Times New Roman"/>
                <w:i/>
                <w:iCs/>
                <w:color w:val="000000"/>
                <w:sz w:val="24"/>
                <w:szCs w:val="24"/>
              </w:rPr>
              <w:t xml:space="preserve"> научить детей контролировать свои движения.</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 xml:space="preserve">Ход игры: скажите </w:t>
            </w:r>
            <w:proofErr w:type="spellStart"/>
            <w:r w:rsidRPr="00162C0A">
              <w:rPr>
                <w:rFonts w:ascii="Times New Roman" w:eastAsia="Times New Roman" w:hAnsi="Times New Roman" w:cs="Times New Roman"/>
                <w:i/>
                <w:iCs/>
                <w:color w:val="000000"/>
                <w:sz w:val="24"/>
                <w:szCs w:val="24"/>
              </w:rPr>
              <w:t>следующее</w:t>
            </w:r>
            <w:proofErr w:type="gramStart"/>
            <w:r w:rsidRPr="00162C0A">
              <w:rPr>
                <w:rFonts w:ascii="Times New Roman" w:eastAsia="Times New Roman" w:hAnsi="Times New Roman" w:cs="Times New Roman"/>
                <w:i/>
                <w:iCs/>
                <w:color w:val="000000"/>
                <w:sz w:val="24"/>
                <w:szCs w:val="24"/>
              </w:rPr>
              <w:t>:"</w:t>
            </w:r>
            <w:proofErr w:type="gramEnd"/>
            <w:r w:rsidRPr="00162C0A">
              <w:rPr>
                <w:rFonts w:ascii="Times New Roman" w:eastAsia="Times New Roman" w:hAnsi="Times New Roman" w:cs="Times New Roman"/>
                <w:i/>
                <w:iCs/>
                <w:color w:val="000000"/>
                <w:sz w:val="24"/>
                <w:szCs w:val="24"/>
              </w:rPr>
              <w:t>Разбейтесь</w:t>
            </w:r>
            <w:proofErr w:type="spellEnd"/>
            <w:r w:rsidRPr="00162C0A">
              <w:rPr>
                <w:rFonts w:ascii="Times New Roman" w:eastAsia="Times New Roman" w:hAnsi="Times New Roman" w:cs="Times New Roman"/>
                <w:i/>
                <w:iCs/>
                <w:color w:val="000000"/>
                <w:sz w:val="24"/>
                <w:szCs w:val="24"/>
              </w:rPr>
              <w:t xml:space="preserve"> на пары. Встаньте на расстояние вытянутой руки друг от друга. Поднимите руки на высоту плеч и обопритесь ладонями о ладони своего партнера. По сигналу ведущего начните толкать своего напарника, стараясь сдвинуть его с места. Если он сдвинет вас с места, вернитесь в исходное положение. Отставьте одну ногу </w:t>
            </w:r>
            <w:proofErr w:type="gramStart"/>
            <w:r w:rsidRPr="00162C0A">
              <w:rPr>
                <w:rFonts w:ascii="Times New Roman" w:eastAsia="Times New Roman" w:hAnsi="Times New Roman" w:cs="Times New Roman"/>
                <w:i/>
                <w:iCs/>
                <w:color w:val="000000"/>
                <w:sz w:val="24"/>
                <w:szCs w:val="24"/>
              </w:rPr>
              <w:t>назад</w:t>
            </w:r>
            <w:proofErr w:type="gramEnd"/>
            <w:r w:rsidRPr="00162C0A">
              <w:rPr>
                <w:rFonts w:ascii="Times New Roman" w:eastAsia="Times New Roman" w:hAnsi="Times New Roman" w:cs="Times New Roman"/>
                <w:i/>
                <w:iCs/>
                <w:color w:val="000000"/>
                <w:sz w:val="24"/>
                <w:szCs w:val="24"/>
              </w:rPr>
              <w:t xml:space="preserve"> и вы почувствуете себя более устойчиво. Тот, кто устанет, может сказать: "Стоп". Время от времени можно вводить новые варианты игры: толкаться, скрестив руки; толкать партнера только левой рукой; толкаться спиной к спине.</w:t>
            </w:r>
          </w:p>
          <w:p w:rsidR="000F3203" w:rsidRPr="004633EB" w:rsidRDefault="000F3203" w:rsidP="002D654E">
            <w:pPr>
              <w:spacing w:after="0" w:line="240" w:lineRule="auto"/>
              <w:jc w:val="center"/>
              <w:rPr>
                <w:rFonts w:ascii="Times New Roman" w:eastAsia="Times New Roman" w:hAnsi="Times New Roman" w:cs="Times New Roman"/>
                <w:color w:val="000000"/>
                <w:sz w:val="24"/>
                <w:szCs w:val="24"/>
                <w:u w:val="single"/>
              </w:rPr>
            </w:pPr>
            <w:r w:rsidRPr="004633EB">
              <w:rPr>
                <w:rFonts w:ascii="Times New Roman" w:eastAsia="Times New Roman" w:hAnsi="Times New Roman" w:cs="Times New Roman"/>
                <w:b/>
                <w:bCs/>
                <w:iCs/>
                <w:color w:val="000000"/>
                <w:sz w:val="24"/>
                <w:szCs w:val="24"/>
                <w:u w:val="single"/>
              </w:rPr>
              <w:t>"Рубка дров"</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(подвижная игра для агрессивных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помочь детям переключиться на активную деятельность после долгой сидячей работы, прочувствовать свою накопившуюся агрессивную энергию и "истратить" ее во время игры.</w:t>
            </w:r>
          </w:p>
          <w:p w:rsidR="000F3203" w:rsidRPr="004633EB"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Ход игры: скажите следующее: "Кто из вас хоть раз рубил дрова или видел, как это делают взрослые? Покажите, как нужно держать топор. В каком положении должны, находиться руки и ноги? Встаньте так, чтобы вокруг осталось немного свободного места. Будем рубить дрова. Поставьте кусок бревна на пень, поднимите топор над головой и с силой опустите его. Можно даже вскрикнуть: "Ха!"" Для проведения этой игры можно разбиться на пары и, попадая в определенный ритм, ударять по одной чурке по очереди.</w:t>
            </w:r>
          </w:p>
          <w:p w:rsidR="000F3203" w:rsidRPr="004633EB" w:rsidRDefault="000F3203" w:rsidP="002D654E">
            <w:pPr>
              <w:spacing w:after="0" w:line="240" w:lineRule="auto"/>
              <w:jc w:val="center"/>
              <w:rPr>
                <w:rFonts w:ascii="Times New Roman" w:eastAsia="Times New Roman" w:hAnsi="Times New Roman" w:cs="Times New Roman"/>
                <w:color w:val="000000"/>
                <w:sz w:val="24"/>
                <w:szCs w:val="24"/>
                <w:u w:val="single"/>
              </w:rPr>
            </w:pPr>
            <w:r w:rsidRPr="004633EB">
              <w:rPr>
                <w:rFonts w:ascii="Times New Roman" w:eastAsia="Times New Roman" w:hAnsi="Times New Roman" w:cs="Times New Roman"/>
                <w:b/>
                <w:bCs/>
                <w:iCs/>
                <w:color w:val="000000"/>
                <w:sz w:val="24"/>
                <w:szCs w:val="24"/>
                <w:u w:val="single"/>
              </w:rPr>
              <w:t>"</w:t>
            </w:r>
            <w:proofErr w:type="spellStart"/>
            <w:r w:rsidRPr="004633EB">
              <w:rPr>
                <w:rFonts w:ascii="Times New Roman" w:eastAsia="Times New Roman" w:hAnsi="Times New Roman" w:cs="Times New Roman"/>
                <w:b/>
                <w:bCs/>
                <w:iCs/>
                <w:color w:val="000000"/>
                <w:sz w:val="24"/>
                <w:szCs w:val="24"/>
                <w:u w:val="single"/>
              </w:rPr>
              <w:t>Жужа</w:t>
            </w:r>
            <w:proofErr w:type="spellEnd"/>
            <w:r w:rsidRPr="004633EB">
              <w:rPr>
                <w:rFonts w:ascii="Times New Roman" w:eastAsia="Times New Roman" w:hAnsi="Times New Roman" w:cs="Times New Roman"/>
                <w:b/>
                <w:bCs/>
                <w:iCs/>
                <w:color w:val="000000"/>
                <w:sz w:val="24"/>
                <w:szCs w:val="24"/>
                <w:u w:val="single"/>
              </w:rPr>
              <w:t>"</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(подвижная игра для агрессивных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научить агрессивных детей быть менее обидчивыми, дать им уникальную возможность посмотреть на себя глазами окружающих, побыть на месте того, кого они сами обижают, не задумываясь об этом.</w:t>
            </w:r>
          </w:p>
          <w:p w:rsidR="000F3203"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Ход игры: "</w:t>
            </w:r>
            <w:proofErr w:type="spellStart"/>
            <w:r w:rsidRPr="00162C0A">
              <w:rPr>
                <w:rFonts w:ascii="Times New Roman" w:eastAsia="Times New Roman" w:hAnsi="Times New Roman" w:cs="Times New Roman"/>
                <w:i/>
                <w:iCs/>
                <w:color w:val="000000"/>
                <w:sz w:val="24"/>
                <w:szCs w:val="24"/>
              </w:rPr>
              <w:t>Жужа</w:t>
            </w:r>
            <w:proofErr w:type="spellEnd"/>
            <w:r w:rsidRPr="00162C0A">
              <w:rPr>
                <w:rFonts w:ascii="Times New Roman" w:eastAsia="Times New Roman" w:hAnsi="Times New Roman" w:cs="Times New Roman"/>
                <w:i/>
                <w:iCs/>
                <w:color w:val="000000"/>
                <w:sz w:val="24"/>
                <w:szCs w:val="24"/>
              </w:rPr>
              <w:t>" сидит на стуле с полотенцем в руках. Все остальные бегают вокруг нее, строят рожицы, дразнят, дотрагиваются до нее. "</w:t>
            </w:r>
            <w:proofErr w:type="spellStart"/>
            <w:r w:rsidRPr="00162C0A">
              <w:rPr>
                <w:rFonts w:ascii="Times New Roman" w:eastAsia="Times New Roman" w:hAnsi="Times New Roman" w:cs="Times New Roman"/>
                <w:i/>
                <w:iCs/>
                <w:color w:val="000000"/>
                <w:sz w:val="24"/>
                <w:szCs w:val="24"/>
              </w:rPr>
              <w:t>Жужа</w:t>
            </w:r>
            <w:proofErr w:type="spellEnd"/>
            <w:r w:rsidRPr="00162C0A">
              <w:rPr>
                <w:rFonts w:ascii="Times New Roman" w:eastAsia="Times New Roman" w:hAnsi="Times New Roman" w:cs="Times New Roman"/>
                <w:i/>
                <w:iCs/>
                <w:color w:val="000000"/>
                <w:sz w:val="24"/>
                <w:szCs w:val="24"/>
              </w:rPr>
              <w:t>" терпит, но когда ей все это надоедает, она вскакивает и начинает гоняться за обидчиками, стараясь поймать того, кто обидел ее больше всех, он и будет "</w:t>
            </w:r>
            <w:proofErr w:type="spellStart"/>
            <w:r w:rsidRPr="00162C0A">
              <w:rPr>
                <w:rFonts w:ascii="Times New Roman" w:eastAsia="Times New Roman" w:hAnsi="Times New Roman" w:cs="Times New Roman"/>
                <w:i/>
                <w:iCs/>
                <w:color w:val="000000"/>
                <w:sz w:val="24"/>
                <w:szCs w:val="24"/>
              </w:rPr>
              <w:t>Жужей</w:t>
            </w:r>
            <w:proofErr w:type="spellEnd"/>
            <w:r w:rsidRPr="00162C0A">
              <w:rPr>
                <w:rFonts w:ascii="Times New Roman" w:eastAsia="Times New Roman" w:hAnsi="Times New Roman" w:cs="Times New Roman"/>
                <w:i/>
                <w:iCs/>
                <w:color w:val="000000"/>
                <w:sz w:val="24"/>
                <w:szCs w:val="24"/>
              </w:rPr>
              <w:t>". Взрослый должен следить, чтобы "дразнилки" не были слишком обидными.</w:t>
            </w:r>
          </w:p>
          <w:p w:rsidR="000F3203" w:rsidRPr="00D06CFE" w:rsidRDefault="000F3203" w:rsidP="002D654E">
            <w:pPr>
              <w:spacing w:after="0" w:line="240" w:lineRule="auto"/>
              <w:jc w:val="center"/>
              <w:rPr>
                <w:rFonts w:ascii="Times New Roman" w:eastAsia="Times New Roman" w:hAnsi="Times New Roman" w:cs="Times New Roman"/>
                <w:color w:val="000000"/>
                <w:sz w:val="24"/>
                <w:szCs w:val="24"/>
              </w:rPr>
            </w:pPr>
            <w:r w:rsidRPr="004633EB">
              <w:rPr>
                <w:rFonts w:ascii="Times New Roman" w:eastAsia="Times New Roman" w:hAnsi="Times New Roman" w:cs="Times New Roman"/>
                <w:b/>
                <w:bCs/>
                <w:iCs/>
                <w:color w:val="000000"/>
                <w:sz w:val="24"/>
                <w:szCs w:val="24"/>
                <w:u w:val="single"/>
              </w:rPr>
              <w:t>"</w:t>
            </w:r>
            <w:proofErr w:type="spellStart"/>
            <w:r w:rsidRPr="004633EB">
              <w:rPr>
                <w:rFonts w:ascii="Times New Roman" w:eastAsia="Times New Roman" w:hAnsi="Times New Roman" w:cs="Times New Roman"/>
                <w:b/>
                <w:bCs/>
                <w:iCs/>
                <w:color w:val="000000"/>
                <w:sz w:val="24"/>
                <w:szCs w:val="24"/>
                <w:u w:val="single"/>
              </w:rPr>
              <w:t>Головомяч</w:t>
            </w:r>
            <w:proofErr w:type="spellEnd"/>
            <w:r w:rsidRPr="004633EB">
              <w:rPr>
                <w:rFonts w:ascii="Times New Roman" w:eastAsia="Times New Roman" w:hAnsi="Times New Roman" w:cs="Times New Roman"/>
                <w:b/>
                <w:bCs/>
                <w:iCs/>
                <w:color w:val="000000"/>
                <w:sz w:val="24"/>
                <w:szCs w:val="24"/>
                <w:u w:val="single"/>
              </w:rPr>
              <w:t>"</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(подвижная игра для агрессивных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развивать навыки сотрудничества в парах и тройках, научить детей доверять друг другу.</w:t>
            </w:r>
          </w:p>
          <w:p w:rsidR="000F3203" w:rsidRPr="004633EB"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Ход игры: скажите следующее: "Разбейтесь на пары и ложитесь на пол друг напротив друга. Лечь нужно на живот так, чтобы ваша голова оказалась рядом с головой партнера. Положите мяч точно между вашими головами. Теперь вам нужно его поднять и встать самим. Вы можете касаться мяча только головами. Постепенно поднимаясь, встаньте сначала на колени, а потом на ноги. Пройдитесь по комнате". Для детей 4—5 лет правила упрощаются: например, в исходном положении можно не лежать, а сидеть на корточках или стоять на коленях.</w:t>
            </w:r>
          </w:p>
          <w:p w:rsidR="000F3203" w:rsidRPr="004633EB" w:rsidRDefault="000F3203" w:rsidP="002D654E">
            <w:pPr>
              <w:spacing w:after="0" w:line="240" w:lineRule="auto"/>
              <w:jc w:val="center"/>
              <w:rPr>
                <w:rFonts w:ascii="Times New Roman" w:eastAsia="Times New Roman" w:hAnsi="Times New Roman" w:cs="Times New Roman"/>
                <w:color w:val="000000"/>
                <w:sz w:val="24"/>
                <w:szCs w:val="24"/>
                <w:u w:val="single"/>
              </w:rPr>
            </w:pPr>
            <w:r w:rsidRPr="004633EB">
              <w:rPr>
                <w:rFonts w:ascii="Times New Roman" w:eastAsia="Times New Roman" w:hAnsi="Times New Roman" w:cs="Times New Roman"/>
                <w:b/>
                <w:bCs/>
                <w:iCs/>
                <w:color w:val="000000"/>
                <w:sz w:val="24"/>
                <w:szCs w:val="24"/>
                <w:u w:val="single"/>
              </w:rPr>
              <w:t>"Аэробус"</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(подвижная игра для агрессивных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научить детей согласованно действовать в небольшой группе, показать, что взаимное доброжелательное отношение товарищей по "команде" дает уверенность и спокойствие.</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 xml:space="preserve">Ход игры: "Кто из вас хотя бы раз летал на самолете? Можете ли вы объяснить, что держит самолет в воздухе? Знаете ли вы, какие бывают типы самолетов? Хочет ли кто-нибудь из вас стать Маленьким Аэробусом? Остальные ребята будут </w:t>
            </w:r>
            <w:r w:rsidRPr="00162C0A">
              <w:rPr>
                <w:rFonts w:ascii="Times New Roman" w:eastAsia="Times New Roman" w:hAnsi="Times New Roman" w:cs="Times New Roman"/>
                <w:i/>
                <w:iCs/>
                <w:color w:val="000000"/>
                <w:sz w:val="24"/>
                <w:szCs w:val="24"/>
              </w:rPr>
              <w:lastRenderedPageBreak/>
              <w:t>помогать Аэробусу "летать"". Один из детей (по желанию) ложится животом вниз на ковер и разводит руки в стороны, как крылья самолета. С каждой стороны от него встает по три человека. Пусть они присядут и просунут руки под его ноги живот и грудь. На счет "три" они одновременно встают и поднимают Аэробус с поля... Так, теперь можно потихонечку поносить Аэробус по помещению. Когда он почувствует себя совершенно уверенно, пусть закроет глаза, расслабится, совершит "полет" по кругу и снова медленно "приземлится" на ковер".</w:t>
            </w:r>
          </w:p>
          <w:p w:rsidR="000F3203" w:rsidRPr="00C64FF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Примечание: когда Аэробус "летит", ведущий может комментировать его полет, обращая особое внимание на аккуратность и бережное отношение к нему. Вы можете попросить Аэробус самостоятельно выбрать тех, кто его понесет. Когда вы увидите, что у детей все получается хорошо, можно "запускать" два Аэробуса одновременно.</w:t>
            </w:r>
            <w:r>
              <w:rPr>
                <w:rFonts w:ascii="Times New Roman" w:eastAsia="Times New Roman" w:hAnsi="Times New Roman" w:cs="Times New Roman"/>
                <w:color w:val="000000"/>
                <w:sz w:val="24"/>
                <w:szCs w:val="24"/>
              </w:rPr>
              <w:t xml:space="preserve">                             </w:t>
            </w:r>
            <w:r w:rsidRPr="004633EB">
              <w:rPr>
                <w:rFonts w:ascii="Times New Roman" w:eastAsia="Times New Roman" w:hAnsi="Times New Roman" w:cs="Times New Roman"/>
                <w:b/>
                <w:bCs/>
                <w:iCs/>
                <w:color w:val="000000"/>
                <w:sz w:val="24"/>
                <w:szCs w:val="24"/>
                <w:u w:val="single"/>
              </w:rPr>
              <w:t>"Бумажные мячики"</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(подвижная игра для агрессивных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дать детям возможность вернуть бодрость и активность после того, как они чем-то долго занимались сидя, снизить беспокойство и напряжение, войти в новый жизненный ритм.</w:t>
            </w:r>
          </w:p>
          <w:p w:rsidR="000F3203" w:rsidRPr="00D06CFE"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Ход игры: перед началом игры каждый ребенок должен скомкать большой лист бумаги (газеты) так, чтобы получился плотный мячик. "Разделитесь, пожалуйста, на две команды, и пусть каждая из них выстроится в линию так, чтобы расстояние между командами составляло примерно 4 метра. По команде ведущего вы начинаете бросать мячи на сторону противника. Команда будет такой: "Приготовились! Внимание! Начали!" Игроки каждой команды стремятся как можно быстрее забросить мячи, оказавшиеся на ее стороне, на сторону противника. Услышав команду "Стоп!", вам надо будет прекратить бросаться мячами. Выигрывает та команда, на чьей стороне окажется меньше мячей на полу. Не перебегайте, пожалуйста, через разделительную линию". Бумажные мячики можно будет использовать еще неоднократно.</w:t>
            </w:r>
          </w:p>
          <w:p w:rsidR="000F3203" w:rsidRPr="00D06CFE" w:rsidRDefault="000F3203" w:rsidP="002D654E">
            <w:pPr>
              <w:spacing w:after="0" w:line="240" w:lineRule="auto"/>
              <w:jc w:val="center"/>
              <w:rPr>
                <w:rFonts w:ascii="Times New Roman" w:eastAsia="Times New Roman" w:hAnsi="Times New Roman" w:cs="Times New Roman"/>
                <w:color w:val="000000"/>
                <w:sz w:val="24"/>
                <w:szCs w:val="24"/>
                <w:u w:val="single"/>
              </w:rPr>
            </w:pPr>
            <w:r w:rsidRPr="00D06CFE">
              <w:rPr>
                <w:rFonts w:ascii="Times New Roman" w:eastAsia="Times New Roman" w:hAnsi="Times New Roman" w:cs="Times New Roman"/>
                <w:b/>
                <w:bCs/>
                <w:iCs/>
                <w:color w:val="000000"/>
                <w:sz w:val="24"/>
                <w:szCs w:val="24"/>
                <w:u w:val="single"/>
              </w:rPr>
              <w:t>"Дракон"</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(подвижная игра для агрессивных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помочь детям, испытывающим затруднения в общении, обрести уверенность и почувствовать себя частью коллектива.</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 xml:space="preserve">Ход игры: играющие становятся в линию, </w:t>
            </w:r>
            <w:proofErr w:type="gramStart"/>
            <w:r w:rsidRPr="00162C0A">
              <w:rPr>
                <w:rFonts w:ascii="Times New Roman" w:eastAsia="Times New Roman" w:hAnsi="Times New Roman" w:cs="Times New Roman"/>
                <w:i/>
                <w:iCs/>
                <w:color w:val="000000"/>
                <w:sz w:val="24"/>
                <w:szCs w:val="24"/>
              </w:rPr>
              <w:t>держась за плечи друг друга</w:t>
            </w:r>
            <w:proofErr w:type="gramEnd"/>
            <w:r w:rsidRPr="00162C0A">
              <w:rPr>
                <w:rFonts w:ascii="Times New Roman" w:eastAsia="Times New Roman" w:hAnsi="Times New Roman" w:cs="Times New Roman"/>
                <w:i/>
                <w:iCs/>
                <w:color w:val="000000"/>
                <w:sz w:val="24"/>
                <w:szCs w:val="24"/>
              </w:rPr>
              <w:t>. Первый участник — "голова", последний — "хвост". "Голова" должна дотянуться до "хвоста" и дотронуться до него. "Тело" дракона неразрывно. Как только "голова" схватила "хвост", она становится "хвостом". Игра продолжается до тех пор, пока каждый участник не побывает в двух ролях.</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"Говори!"</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 xml:space="preserve">(игра для </w:t>
            </w:r>
            <w:proofErr w:type="spellStart"/>
            <w:r w:rsidRPr="00162C0A">
              <w:rPr>
                <w:rFonts w:ascii="Times New Roman" w:eastAsia="Times New Roman" w:hAnsi="Times New Roman" w:cs="Times New Roman"/>
                <w:i/>
                <w:iCs/>
                <w:color w:val="000000"/>
                <w:sz w:val="24"/>
                <w:szCs w:val="24"/>
              </w:rPr>
              <w:t>гиперактивных</w:t>
            </w:r>
            <w:proofErr w:type="spellEnd"/>
            <w:r w:rsidRPr="00162C0A">
              <w:rPr>
                <w:rFonts w:ascii="Times New Roman" w:eastAsia="Times New Roman" w:hAnsi="Times New Roman" w:cs="Times New Roman"/>
                <w:i/>
                <w:iCs/>
                <w:color w:val="000000"/>
                <w:sz w:val="24"/>
                <w:szCs w:val="24"/>
              </w:rPr>
              <w:t xml:space="preserve">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Цель: развитие умения контролировать импульсивные действия.</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Ход игры: скажите детям следующее. "Ребята, я буду задавать вам простые и сложные вопросы. Но отвечать на них можно будет только тогда, когда я дам команду: "Говори!" Давайте потренируемся: "Какое сейчас время года?"</w:t>
            </w:r>
          </w:p>
          <w:p w:rsidR="000F3203" w:rsidRDefault="000F3203" w:rsidP="002D654E">
            <w:pPr>
              <w:spacing w:after="0" w:line="240" w:lineRule="auto"/>
              <w:jc w:val="center"/>
              <w:rPr>
                <w:rFonts w:ascii="Times New Roman" w:eastAsia="Times New Roman" w:hAnsi="Times New Roman" w:cs="Times New Roman"/>
                <w:color w:val="000000"/>
                <w:sz w:val="24"/>
                <w:szCs w:val="24"/>
                <w:u w:val="single"/>
              </w:rPr>
            </w:pPr>
            <w:r w:rsidRPr="00D06CFE">
              <w:rPr>
                <w:rFonts w:ascii="Times New Roman" w:eastAsia="Times New Roman" w:hAnsi="Times New Roman" w:cs="Times New Roman"/>
                <w:b/>
                <w:bCs/>
                <w:iCs/>
                <w:color w:val="000000"/>
                <w:sz w:val="24"/>
                <w:szCs w:val="24"/>
                <w:u w:val="single"/>
              </w:rPr>
              <w:t>"Глаза в глаза"</w:t>
            </w:r>
          </w:p>
          <w:p w:rsidR="000F3203" w:rsidRPr="00D06CFE" w:rsidRDefault="000F3203" w:rsidP="002D654E">
            <w:pPr>
              <w:spacing w:after="0" w:line="240" w:lineRule="auto"/>
              <w:jc w:val="center"/>
              <w:rPr>
                <w:rFonts w:ascii="Times New Roman" w:eastAsia="Times New Roman" w:hAnsi="Times New Roman" w:cs="Times New Roman"/>
                <w:color w:val="000000"/>
                <w:sz w:val="24"/>
                <w:szCs w:val="24"/>
                <w:u w:val="single"/>
              </w:rPr>
            </w:pPr>
            <w:r w:rsidRPr="00162C0A">
              <w:rPr>
                <w:rFonts w:ascii="Times New Roman" w:eastAsia="Times New Roman" w:hAnsi="Times New Roman" w:cs="Times New Roman"/>
                <w:i/>
                <w:iCs/>
                <w:color w:val="000000"/>
                <w:sz w:val="24"/>
                <w:szCs w:val="24"/>
              </w:rPr>
              <w:t>(игра за столом для агрессивных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
                <w:iCs/>
                <w:color w:val="000000"/>
                <w:sz w:val="24"/>
                <w:szCs w:val="24"/>
              </w:rPr>
              <w:t>Цель:</w:t>
            </w:r>
            <w:r w:rsidRPr="00162C0A">
              <w:rPr>
                <w:rFonts w:ascii="Times New Roman" w:eastAsia="Times New Roman" w:hAnsi="Times New Roman" w:cs="Times New Roman"/>
                <w:i/>
                <w:iCs/>
                <w:color w:val="000000"/>
                <w:sz w:val="24"/>
                <w:szCs w:val="24"/>
              </w:rPr>
              <w:t xml:space="preserve"> развивать в детях чувство </w:t>
            </w:r>
            <w:proofErr w:type="spellStart"/>
            <w:r w:rsidRPr="00162C0A">
              <w:rPr>
                <w:rFonts w:ascii="Times New Roman" w:eastAsia="Times New Roman" w:hAnsi="Times New Roman" w:cs="Times New Roman"/>
                <w:i/>
                <w:iCs/>
                <w:color w:val="000000"/>
                <w:sz w:val="24"/>
                <w:szCs w:val="24"/>
              </w:rPr>
              <w:t>эмпатии</w:t>
            </w:r>
            <w:proofErr w:type="spellEnd"/>
            <w:r w:rsidRPr="00162C0A">
              <w:rPr>
                <w:rFonts w:ascii="Times New Roman" w:eastAsia="Times New Roman" w:hAnsi="Times New Roman" w:cs="Times New Roman"/>
                <w:i/>
                <w:iCs/>
                <w:color w:val="000000"/>
                <w:sz w:val="24"/>
                <w:szCs w:val="24"/>
              </w:rPr>
              <w:t>, настроить на спокойный лад.</w:t>
            </w:r>
          </w:p>
          <w:p w:rsidR="000F3203" w:rsidRPr="00D06CFE"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Ход игры: "Ребята, возьмитесь за руки со своим соседом. Смотрите друг другу только в глаза и, чувствуя руки, попробуйте молча передавать разные состояния: "я грущу", "мне весело, давай играть", "я рассержен", "не хочу ни с кем разговаривать" и т.д. После игры обсудите с детьми, какие состояния передавались, какие из них было легко отгадывать, а какие трудно.</w:t>
            </w:r>
          </w:p>
          <w:p w:rsidR="000F3203" w:rsidRPr="00D06CFE" w:rsidRDefault="000F3203" w:rsidP="002D654E">
            <w:pPr>
              <w:spacing w:after="0" w:line="240" w:lineRule="auto"/>
              <w:jc w:val="center"/>
              <w:rPr>
                <w:rFonts w:ascii="Times New Roman" w:eastAsia="Times New Roman" w:hAnsi="Times New Roman" w:cs="Times New Roman"/>
                <w:color w:val="000000"/>
                <w:sz w:val="24"/>
                <w:szCs w:val="24"/>
                <w:u w:val="single"/>
              </w:rPr>
            </w:pPr>
            <w:r w:rsidRPr="00D06CFE">
              <w:rPr>
                <w:rFonts w:ascii="Times New Roman" w:eastAsia="Times New Roman" w:hAnsi="Times New Roman" w:cs="Times New Roman"/>
                <w:b/>
                <w:bCs/>
                <w:iCs/>
                <w:color w:val="000000"/>
                <w:sz w:val="24"/>
                <w:szCs w:val="24"/>
                <w:u w:val="single"/>
              </w:rPr>
              <w:lastRenderedPageBreak/>
              <w:t>"Маленькое привидение"</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(игра за столом для агрессивных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научить детей выплеснуть в приемлемой форме накопившийся гнев.</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Ход игры: "Ребята! Сейчас мы с вами будем играть роль маленьких добрых привидений. Нам захотелось немного похулиганить и слегка напугать друг друга. По моему хлопку вы будете делать руками вот такое движение: (педагог приподнимает согнутые в локтях руки, пальцы растопырены) и произносить страшным голосом звук "У". Если я буду тихо хлопать, вы будете тихо произносить "У", если я буду громко хлопать, вы будете пугать громко. Но помните, что мы добрые привидения и хотим только слегка пошутить". Затем педагог хлопает в ладоши: "Молодцы! Пошутили и достаточно. Давайте снова станем детьми!"</w:t>
            </w:r>
          </w:p>
          <w:p w:rsidR="000F3203" w:rsidRPr="00D06CFE" w:rsidRDefault="000F3203" w:rsidP="002D654E">
            <w:pPr>
              <w:spacing w:after="0" w:line="240" w:lineRule="auto"/>
              <w:jc w:val="center"/>
              <w:rPr>
                <w:rFonts w:ascii="Times New Roman" w:eastAsia="Times New Roman" w:hAnsi="Times New Roman" w:cs="Times New Roman"/>
                <w:color w:val="000000"/>
                <w:sz w:val="24"/>
                <w:szCs w:val="24"/>
                <w:u w:val="single"/>
              </w:rPr>
            </w:pPr>
            <w:r w:rsidRPr="00D06CFE">
              <w:rPr>
                <w:rFonts w:ascii="Times New Roman" w:eastAsia="Times New Roman" w:hAnsi="Times New Roman" w:cs="Times New Roman"/>
                <w:b/>
                <w:bCs/>
                <w:i/>
                <w:iCs/>
                <w:color w:val="000000"/>
                <w:sz w:val="24"/>
                <w:szCs w:val="24"/>
                <w:u w:val="single"/>
              </w:rPr>
              <w:t>"</w:t>
            </w:r>
            <w:r w:rsidRPr="00D06CFE">
              <w:rPr>
                <w:rFonts w:ascii="Times New Roman" w:eastAsia="Times New Roman" w:hAnsi="Times New Roman" w:cs="Times New Roman"/>
                <w:b/>
                <w:bCs/>
                <w:iCs/>
                <w:color w:val="000000"/>
                <w:sz w:val="24"/>
                <w:szCs w:val="24"/>
                <w:u w:val="single"/>
              </w:rPr>
              <w:t>Найди отличие"</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 xml:space="preserve">(игра для </w:t>
            </w:r>
            <w:proofErr w:type="spellStart"/>
            <w:r w:rsidRPr="00162C0A">
              <w:rPr>
                <w:rFonts w:ascii="Times New Roman" w:eastAsia="Times New Roman" w:hAnsi="Times New Roman" w:cs="Times New Roman"/>
                <w:i/>
                <w:iCs/>
                <w:color w:val="000000"/>
                <w:sz w:val="24"/>
                <w:szCs w:val="24"/>
              </w:rPr>
              <w:t>гиперактивных</w:t>
            </w:r>
            <w:proofErr w:type="spellEnd"/>
            <w:r w:rsidRPr="00162C0A">
              <w:rPr>
                <w:rFonts w:ascii="Times New Roman" w:eastAsia="Times New Roman" w:hAnsi="Times New Roman" w:cs="Times New Roman"/>
                <w:i/>
                <w:iCs/>
                <w:color w:val="000000"/>
                <w:sz w:val="24"/>
                <w:szCs w:val="24"/>
              </w:rPr>
              <w:t xml:space="preserve">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развитие умения концентрировать внимание на деталях.</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Ход игры: ребенок рисует любую несложную картинку (котик, домик и др.) и передает ее взрослому, а сам отворачивается. Взрослый дорисовывает несколько деталей и возвращает картинку. Ребенок должен заметить, что изменилось в рисунке. Затем взрослый и ребенок могут поменяться ролями.</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Игру можно проводить и с группой детей. В этом случае дети по очереди рисуют на доске какой-либо рисунок и отворачиваются (при этом возможность движения не ограничивается). Взрослый дорисовывает несколько деталей. Дети, взглянув на рисунок, должны сказать, какие изменения произошли.</w:t>
            </w:r>
          </w:p>
          <w:p w:rsidR="000F3203" w:rsidRPr="00D06CFE" w:rsidRDefault="000F3203" w:rsidP="002D654E">
            <w:pPr>
              <w:spacing w:after="0" w:line="240" w:lineRule="auto"/>
              <w:jc w:val="center"/>
              <w:rPr>
                <w:rFonts w:ascii="Times New Roman" w:eastAsia="Times New Roman" w:hAnsi="Times New Roman" w:cs="Times New Roman"/>
                <w:color w:val="000000"/>
                <w:sz w:val="24"/>
                <w:szCs w:val="24"/>
                <w:u w:val="single"/>
              </w:rPr>
            </w:pPr>
            <w:r w:rsidRPr="00D06CFE">
              <w:rPr>
                <w:rFonts w:ascii="Times New Roman" w:eastAsia="Times New Roman" w:hAnsi="Times New Roman" w:cs="Times New Roman"/>
                <w:b/>
                <w:bCs/>
                <w:i/>
                <w:iCs/>
                <w:color w:val="000000"/>
                <w:sz w:val="24"/>
                <w:szCs w:val="24"/>
                <w:u w:val="single"/>
              </w:rPr>
              <w:t>"</w:t>
            </w:r>
            <w:r w:rsidRPr="00D06CFE">
              <w:rPr>
                <w:rFonts w:ascii="Times New Roman" w:eastAsia="Times New Roman" w:hAnsi="Times New Roman" w:cs="Times New Roman"/>
                <w:b/>
                <w:bCs/>
                <w:iCs/>
                <w:color w:val="000000"/>
                <w:sz w:val="24"/>
                <w:szCs w:val="24"/>
                <w:u w:val="single"/>
              </w:rPr>
              <w:t>Разговор с руками"</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 xml:space="preserve">(игра для </w:t>
            </w:r>
            <w:proofErr w:type="spellStart"/>
            <w:r w:rsidRPr="00162C0A">
              <w:rPr>
                <w:rFonts w:ascii="Times New Roman" w:eastAsia="Times New Roman" w:hAnsi="Times New Roman" w:cs="Times New Roman"/>
                <w:i/>
                <w:iCs/>
                <w:color w:val="000000"/>
                <w:sz w:val="24"/>
                <w:szCs w:val="24"/>
              </w:rPr>
              <w:t>гиперактивных</w:t>
            </w:r>
            <w:proofErr w:type="spellEnd"/>
            <w:r w:rsidRPr="00162C0A">
              <w:rPr>
                <w:rFonts w:ascii="Times New Roman" w:eastAsia="Times New Roman" w:hAnsi="Times New Roman" w:cs="Times New Roman"/>
                <w:i/>
                <w:iCs/>
                <w:color w:val="000000"/>
                <w:sz w:val="24"/>
                <w:szCs w:val="24"/>
              </w:rPr>
              <w:t xml:space="preserve">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научить детей контролировать свои действия.</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 xml:space="preserve">Ход игры: если ребенок подрался, что-то сломал или причинил кому-нибудь боль, можно предложить ему такую игру: обвести на листе бумаги силуэт ладоней. Затем предложите ему оживить ладошки — нарисовать им глазки, ротик, раскрасить цветными карандашами пальчики. После этого можно затеять беседу с руками. Спросите: "Кто вы, как вас зовут?", "Что вы любите делать?", "Чего не любите?", "Какие вы?". Если ребенок не подключается к разговору, проговорите диалог сами. При этом важно подчеркнуть, что руки хорошие, они многое умеют делать (перечислите, что именно), но иногда не слушаются своего хозяина. Закончить игру нужно "заключением договора" между руками и их хозяином. Пусть руки пообещают, что в течение 2-3 дней (сегодняшнего вечера или, в случае работы с </w:t>
            </w:r>
            <w:proofErr w:type="spellStart"/>
            <w:r w:rsidRPr="00162C0A">
              <w:rPr>
                <w:rFonts w:ascii="Times New Roman" w:eastAsia="Times New Roman" w:hAnsi="Times New Roman" w:cs="Times New Roman"/>
                <w:i/>
                <w:iCs/>
                <w:color w:val="000000"/>
                <w:sz w:val="24"/>
                <w:szCs w:val="24"/>
              </w:rPr>
              <w:t>гиперактивными</w:t>
            </w:r>
            <w:proofErr w:type="spellEnd"/>
            <w:r w:rsidRPr="00162C0A">
              <w:rPr>
                <w:rFonts w:ascii="Times New Roman" w:eastAsia="Times New Roman" w:hAnsi="Times New Roman" w:cs="Times New Roman"/>
                <w:i/>
                <w:iCs/>
                <w:color w:val="000000"/>
                <w:sz w:val="24"/>
                <w:szCs w:val="24"/>
              </w:rPr>
              <w:t xml:space="preserve"> детьми, еще более короткого промежутка времени) они постараются делать только хорошие дела: мастерить, здороваться, играть и не будут никого обижать.</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Если ребенок согласится на такие условия, то через заранее оговоренный промежуток времени необходимо снова поиграть в эту игру и заключить договор на более длительный срок, похвалив послушные руки и их хозяина.</w:t>
            </w:r>
          </w:p>
          <w:p w:rsidR="000F3203" w:rsidRPr="00D06CFE" w:rsidRDefault="000F3203" w:rsidP="002D654E">
            <w:pPr>
              <w:spacing w:after="0" w:line="240" w:lineRule="auto"/>
              <w:jc w:val="center"/>
              <w:rPr>
                <w:rFonts w:ascii="Times New Roman" w:eastAsia="Times New Roman" w:hAnsi="Times New Roman" w:cs="Times New Roman"/>
                <w:color w:val="000000"/>
                <w:sz w:val="24"/>
                <w:szCs w:val="24"/>
                <w:u w:val="single"/>
              </w:rPr>
            </w:pPr>
            <w:r w:rsidRPr="00D06CFE">
              <w:rPr>
                <w:rFonts w:ascii="Times New Roman" w:eastAsia="Times New Roman" w:hAnsi="Times New Roman" w:cs="Times New Roman"/>
                <w:b/>
                <w:bCs/>
                <w:iCs/>
                <w:color w:val="000000"/>
                <w:sz w:val="24"/>
                <w:szCs w:val="24"/>
                <w:u w:val="single"/>
              </w:rPr>
              <w:t>"</w:t>
            </w:r>
            <w:proofErr w:type="spellStart"/>
            <w:r w:rsidRPr="00D06CFE">
              <w:rPr>
                <w:rFonts w:ascii="Times New Roman" w:eastAsia="Times New Roman" w:hAnsi="Times New Roman" w:cs="Times New Roman"/>
                <w:b/>
                <w:bCs/>
                <w:iCs/>
                <w:color w:val="000000"/>
                <w:sz w:val="24"/>
                <w:szCs w:val="24"/>
                <w:u w:val="single"/>
              </w:rPr>
              <w:t>Кричалки</w:t>
            </w:r>
            <w:proofErr w:type="spellEnd"/>
            <w:r w:rsidRPr="00D06CFE">
              <w:rPr>
                <w:rFonts w:ascii="Times New Roman" w:eastAsia="Times New Roman" w:hAnsi="Times New Roman" w:cs="Times New Roman"/>
                <w:b/>
                <w:bCs/>
                <w:iCs/>
                <w:color w:val="000000"/>
                <w:sz w:val="24"/>
                <w:szCs w:val="24"/>
                <w:u w:val="single"/>
              </w:rPr>
              <w:t>—</w:t>
            </w:r>
            <w:proofErr w:type="spellStart"/>
            <w:r w:rsidRPr="00D06CFE">
              <w:rPr>
                <w:rFonts w:ascii="Times New Roman" w:eastAsia="Times New Roman" w:hAnsi="Times New Roman" w:cs="Times New Roman"/>
                <w:b/>
                <w:bCs/>
                <w:iCs/>
                <w:color w:val="000000"/>
                <w:sz w:val="24"/>
                <w:szCs w:val="24"/>
                <w:u w:val="single"/>
              </w:rPr>
              <w:t>шепталки</w:t>
            </w:r>
            <w:proofErr w:type="spellEnd"/>
            <w:r w:rsidRPr="00D06CFE">
              <w:rPr>
                <w:rFonts w:ascii="Times New Roman" w:eastAsia="Times New Roman" w:hAnsi="Times New Roman" w:cs="Times New Roman"/>
                <w:b/>
                <w:bCs/>
                <w:iCs/>
                <w:color w:val="000000"/>
                <w:sz w:val="24"/>
                <w:szCs w:val="24"/>
                <w:u w:val="single"/>
              </w:rPr>
              <w:t>—</w:t>
            </w:r>
            <w:proofErr w:type="spellStart"/>
            <w:r w:rsidRPr="00D06CFE">
              <w:rPr>
                <w:rFonts w:ascii="Times New Roman" w:eastAsia="Times New Roman" w:hAnsi="Times New Roman" w:cs="Times New Roman"/>
                <w:b/>
                <w:bCs/>
                <w:iCs/>
                <w:color w:val="000000"/>
                <w:sz w:val="24"/>
                <w:szCs w:val="24"/>
                <w:u w:val="single"/>
              </w:rPr>
              <w:t>молчалки</w:t>
            </w:r>
            <w:proofErr w:type="spellEnd"/>
            <w:r w:rsidRPr="00D06CFE">
              <w:rPr>
                <w:rFonts w:ascii="Times New Roman" w:eastAsia="Times New Roman" w:hAnsi="Times New Roman" w:cs="Times New Roman"/>
                <w:b/>
                <w:bCs/>
                <w:iCs/>
                <w:color w:val="000000"/>
                <w:sz w:val="24"/>
                <w:szCs w:val="24"/>
                <w:u w:val="single"/>
              </w:rPr>
              <w:t>"</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 xml:space="preserve">(игра для </w:t>
            </w:r>
            <w:proofErr w:type="spellStart"/>
            <w:r w:rsidRPr="00162C0A">
              <w:rPr>
                <w:rFonts w:ascii="Times New Roman" w:eastAsia="Times New Roman" w:hAnsi="Times New Roman" w:cs="Times New Roman"/>
                <w:i/>
                <w:iCs/>
                <w:color w:val="000000"/>
                <w:sz w:val="24"/>
                <w:szCs w:val="24"/>
              </w:rPr>
              <w:t>гиперактивных</w:t>
            </w:r>
            <w:proofErr w:type="spellEnd"/>
            <w:r w:rsidRPr="00162C0A">
              <w:rPr>
                <w:rFonts w:ascii="Times New Roman" w:eastAsia="Times New Roman" w:hAnsi="Times New Roman" w:cs="Times New Roman"/>
                <w:i/>
                <w:iCs/>
                <w:color w:val="000000"/>
                <w:sz w:val="24"/>
                <w:szCs w:val="24"/>
              </w:rPr>
              <w:t xml:space="preserve">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развитие наблюдательности, умения действовать по правилу, волевой регуляции.</w:t>
            </w:r>
          </w:p>
          <w:p w:rsidR="000F3203" w:rsidRPr="00D06CFE"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Ход игры: из разноцветного картона надо сделать 3 силуэта ладони: красный, желтый, синий. Это — сигналы. Когда взрослый поднимает красную ладонь — "</w:t>
            </w:r>
            <w:proofErr w:type="spellStart"/>
            <w:r w:rsidRPr="00162C0A">
              <w:rPr>
                <w:rFonts w:ascii="Times New Roman" w:eastAsia="Times New Roman" w:hAnsi="Times New Roman" w:cs="Times New Roman"/>
                <w:i/>
                <w:iCs/>
                <w:color w:val="000000"/>
                <w:sz w:val="24"/>
                <w:szCs w:val="24"/>
              </w:rPr>
              <w:t>кричалку</w:t>
            </w:r>
            <w:proofErr w:type="spellEnd"/>
            <w:r w:rsidRPr="00162C0A">
              <w:rPr>
                <w:rFonts w:ascii="Times New Roman" w:eastAsia="Times New Roman" w:hAnsi="Times New Roman" w:cs="Times New Roman"/>
                <w:i/>
                <w:iCs/>
                <w:color w:val="000000"/>
                <w:sz w:val="24"/>
                <w:szCs w:val="24"/>
              </w:rPr>
              <w:t>" можно бегать, кричать, сильно шуметь; желтая ладонь — "</w:t>
            </w:r>
            <w:proofErr w:type="spellStart"/>
            <w:r w:rsidRPr="00162C0A">
              <w:rPr>
                <w:rFonts w:ascii="Times New Roman" w:eastAsia="Times New Roman" w:hAnsi="Times New Roman" w:cs="Times New Roman"/>
                <w:i/>
                <w:iCs/>
                <w:color w:val="000000"/>
                <w:sz w:val="24"/>
                <w:szCs w:val="24"/>
              </w:rPr>
              <w:t>шепталка</w:t>
            </w:r>
            <w:proofErr w:type="spellEnd"/>
            <w:r w:rsidRPr="00162C0A">
              <w:rPr>
                <w:rFonts w:ascii="Times New Roman" w:eastAsia="Times New Roman" w:hAnsi="Times New Roman" w:cs="Times New Roman"/>
                <w:i/>
                <w:iCs/>
                <w:color w:val="000000"/>
                <w:sz w:val="24"/>
                <w:szCs w:val="24"/>
              </w:rPr>
              <w:t>" — можно тихо передвигаться и шептаться, на сигнал "</w:t>
            </w:r>
            <w:proofErr w:type="spellStart"/>
            <w:r w:rsidRPr="00162C0A">
              <w:rPr>
                <w:rFonts w:ascii="Times New Roman" w:eastAsia="Times New Roman" w:hAnsi="Times New Roman" w:cs="Times New Roman"/>
                <w:i/>
                <w:iCs/>
                <w:color w:val="000000"/>
                <w:sz w:val="24"/>
                <w:szCs w:val="24"/>
              </w:rPr>
              <w:t>молчалка</w:t>
            </w:r>
            <w:proofErr w:type="spellEnd"/>
            <w:r w:rsidRPr="00162C0A">
              <w:rPr>
                <w:rFonts w:ascii="Times New Roman" w:eastAsia="Times New Roman" w:hAnsi="Times New Roman" w:cs="Times New Roman"/>
                <w:i/>
                <w:iCs/>
                <w:color w:val="000000"/>
                <w:sz w:val="24"/>
                <w:szCs w:val="24"/>
              </w:rPr>
              <w:t xml:space="preserve">" — синяя ладонь — дети должны замереть на месте или лечь на пол и не шевелиться. Заканчивать игру </w:t>
            </w:r>
            <w:r w:rsidRPr="00162C0A">
              <w:rPr>
                <w:rFonts w:ascii="Times New Roman" w:eastAsia="Times New Roman" w:hAnsi="Times New Roman" w:cs="Times New Roman"/>
                <w:i/>
                <w:iCs/>
                <w:color w:val="000000"/>
                <w:sz w:val="24"/>
                <w:szCs w:val="24"/>
              </w:rPr>
              <w:lastRenderedPageBreak/>
              <w:t>следует "молчанками".</w:t>
            </w:r>
          </w:p>
          <w:p w:rsidR="000F3203" w:rsidRPr="00D06CFE" w:rsidRDefault="000F3203" w:rsidP="002D654E">
            <w:pPr>
              <w:spacing w:after="0" w:line="240" w:lineRule="auto"/>
              <w:jc w:val="center"/>
              <w:rPr>
                <w:rFonts w:ascii="Times New Roman" w:eastAsia="Times New Roman" w:hAnsi="Times New Roman" w:cs="Times New Roman"/>
                <w:color w:val="000000"/>
                <w:sz w:val="24"/>
                <w:szCs w:val="24"/>
                <w:u w:val="single"/>
              </w:rPr>
            </w:pPr>
            <w:r w:rsidRPr="00D06CFE">
              <w:rPr>
                <w:rFonts w:ascii="Times New Roman" w:eastAsia="Times New Roman" w:hAnsi="Times New Roman" w:cs="Times New Roman"/>
                <w:b/>
                <w:bCs/>
                <w:iCs/>
                <w:color w:val="000000"/>
                <w:sz w:val="24"/>
                <w:szCs w:val="24"/>
                <w:u w:val="single"/>
              </w:rPr>
              <w:t>"Морские волны"</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 xml:space="preserve">(игра для </w:t>
            </w:r>
            <w:proofErr w:type="spellStart"/>
            <w:r w:rsidRPr="00162C0A">
              <w:rPr>
                <w:rFonts w:ascii="Times New Roman" w:eastAsia="Times New Roman" w:hAnsi="Times New Roman" w:cs="Times New Roman"/>
                <w:i/>
                <w:iCs/>
                <w:color w:val="000000"/>
                <w:sz w:val="24"/>
                <w:szCs w:val="24"/>
              </w:rPr>
              <w:t>гиперактивных</w:t>
            </w:r>
            <w:proofErr w:type="spellEnd"/>
            <w:r w:rsidRPr="00162C0A">
              <w:rPr>
                <w:rFonts w:ascii="Times New Roman" w:eastAsia="Times New Roman" w:hAnsi="Times New Roman" w:cs="Times New Roman"/>
                <w:i/>
                <w:iCs/>
                <w:color w:val="000000"/>
                <w:sz w:val="24"/>
                <w:szCs w:val="24"/>
              </w:rPr>
              <w:t xml:space="preserve">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научить детей переключать внимание с одного вида деятельности на другой, способствовать снижению мышечного напряжения.</w:t>
            </w:r>
          </w:p>
          <w:p w:rsidR="000F3203" w:rsidRPr="00D06CFE"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Ход игры: по сигналу педагога "Штиль" все дети в группе "замирают". По сигналу "Волны" дети по очереди встают за своими столами. Сначала встают дети, сидящие за первыми столами. Через 2-3 секунды поднимаются те, кто сидит за вторыми столами и т.д. Как только очередь доходит до обитателей последних столов, они встают и все вместе хлопают в ладоши, после чего дети, вставшие первыми (за первыми столами), садятся и т.д. По сигналу учителя "Шторм" характер действий и последовательность их выполнения повторяется, с той лишь разницей, что дети не ждут 2-3 секунды, а встают друг за другом сразу. Закончить игру надо командой "Штиль".</w:t>
            </w:r>
          </w:p>
          <w:p w:rsidR="000F3203" w:rsidRPr="00D06CFE" w:rsidRDefault="000F3203" w:rsidP="002D654E">
            <w:pPr>
              <w:spacing w:after="0" w:line="240" w:lineRule="auto"/>
              <w:jc w:val="center"/>
              <w:rPr>
                <w:rFonts w:ascii="Times New Roman" w:eastAsia="Times New Roman" w:hAnsi="Times New Roman" w:cs="Times New Roman"/>
                <w:color w:val="000000"/>
                <w:sz w:val="24"/>
                <w:szCs w:val="24"/>
                <w:u w:val="single"/>
              </w:rPr>
            </w:pPr>
            <w:r w:rsidRPr="00D06CFE">
              <w:rPr>
                <w:rFonts w:ascii="Times New Roman" w:eastAsia="Times New Roman" w:hAnsi="Times New Roman" w:cs="Times New Roman"/>
                <w:b/>
                <w:bCs/>
                <w:iCs/>
                <w:color w:val="000000"/>
                <w:sz w:val="24"/>
                <w:szCs w:val="24"/>
                <w:u w:val="single"/>
              </w:rPr>
              <w:t>"Ловим комаров"</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 xml:space="preserve">(игра для </w:t>
            </w:r>
            <w:proofErr w:type="spellStart"/>
            <w:r w:rsidRPr="00162C0A">
              <w:rPr>
                <w:rFonts w:ascii="Times New Roman" w:eastAsia="Times New Roman" w:hAnsi="Times New Roman" w:cs="Times New Roman"/>
                <w:i/>
                <w:iCs/>
                <w:color w:val="000000"/>
                <w:sz w:val="24"/>
                <w:szCs w:val="24"/>
              </w:rPr>
              <w:t>гиперактивных</w:t>
            </w:r>
            <w:proofErr w:type="spellEnd"/>
            <w:r w:rsidRPr="00162C0A">
              <w:rPr>
                <w:rFonts w:ascii="Times New Roman" w:eastAsia="Times New Roman" w:hAnsi="Times New Roman" w:cs="Times New Roman"/>
                <w:i/>
                <w:iCs/>
                <w:color w:val="000000"/>
                <w:sz w:val="24"/>
                <w:szCs w:val="24"/>
              </w:rPr>
              <w:t xml:space="preserve">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снять мышечное напряжение с кистей рук, дать возможность </w:t>
            </w:r>
            <w:proofErr w:type="spellStart"/>
            <w:r w:rsidRPr="00162C0A">
              <w:rPr>
                <w:rFonts w:ascii="Times New Roman" w:eastAsia="Times New Roman" w:hAnsi="Times New Roman" w:cs="Times New Roman"/>
                <w:i/>
                <w:iCs/>
                <w:color w:val="000000"/>
                <w:sz w:val="24"/>
                <w:szCs w:val="24"/>
              </w:rPr>
              <w:t>гиперактивным</w:t>
            </w:r>
            <w:proofErr w:type="spellEnd"/>
            <w:r w:rsidRPr="00162C0A">
              <w:rPr>
                <w:rFonts w:ascii="Times New Roman" w:eastAsia="Times New Roman" w:hAnsi="Times New Roman" w:cs="Times New Roman"/>
                <w:i/>
                <w:iCs/>
                <w:color w:val="000000"/>
                <w:sz w:val="24"/>
                <w:szCs w:val="24"/>
              </w:rPr>
              <w:t xml:space="preserve"> детям подвигаться в свободном ритме и темпе.</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Ход игры: скажите детям: "Давайте представим, что наступило лето, я открыла форточку и к нам в класс (группу) налетело много комаров. По команде "Начали!" вы будете ловить комаров. Вот так! Педагог в медленном или среднем темпе делает хаотичные движения в воздухе, сжимая и разжимая при этом кулаки. То поочередно, то одновременно. Каждый ребенок будет "ловить комаров" в своем темпе и в своем ритме, не задевая тех, кто сидит рядом. По команде "Стой!" вы садитесь вот так: педагог показывает, как надо сесть (на свое усмотрение). Готовы? "Начали!"... "Стоп!" Хорошо потрудились. Устали. Опустите расслабленные ноги вниз, встряхните несколько раз ладонями. Пусть руки отдыхают. А теперь — снова за работу!"</w:t>
            </w:r>
          </w:p>
          <w:p w:rsidR="000F3203" w:rsidRPr="00D06CFE" w:rsidRDefault="000F3203" w:rsidP="002D654E">
            <w:pPr>
              <w:spacing w:after="0" w:line="240" w:lineRule="auto"/>
              <w:jc w:val="center"/>
              <w:rPr>
                <w:rFonts w:ascii="Times New Roman" w:eastAsia="Times New Roman" w:hAnsi="Times New Roman" w:cs="Times New Roman"/>
                <w:b/>
                <w:color w:val="000000"/>
                <w:sz w:val="24"/>
                <w:szCs w:val="24"/>
                <w:u w:val="single"/>
              </w:rPr>
            </w:pPr>
            <w:r w:rsidRPr="00D06CFE">
              <w:rPr>
                <w:rFonts w:ascii="Times New Roman" w:eastAsia="Times New Roman" w:hAnsi="Times New Roman" w:cs="Times New Roman"/>
                <w:b/>
                <w:bCs/>
                <w:iCs/>
                <w:color w:val="000000"/>
                <w:sz w:val="24"/>
                <w:szCs w:val="24"/>
                <w:u w:val="single"/>
              </w:rPr>
              <w:t>"Ласковые лапки"</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 xml:space="preserve">(игра для </w:t>
            </w:r>
            <w:proofErr w:type="spellStart"/>
            <w:r w:rsidRPr="00162C0A">
              <w:rPr>
                <w:rFonts w:ascii="Times New Roman" w:eastAsia="Times New Roman" w:hAnsi="Times New Roman" w:cs="Times New Roman"/>
                <w:i/>
                <w:iCs/>
                <w:color w:val="000000"/>
                <w:sz w:val="24"/>
                <w:szCs w:val="24"/>
              </w:rPr>
              <w:t>гиперактивных</w:t>
            </w:r>
            <w:proofErr w:type="spellEnd"/>
            <w:r w:rsidRPr="00162C0A">
              <w:rPr>
                <w:rFonts w:ascii="Times New Roman" w:eastAsia="Times New Roman" w:hAnsi="Times New Roman" w:cs="Times New Roman"/>
                <w:i/>
                <w:iCs/>
                <w:color w:val="000000"/>
                <w:sz w:val="24"/>
                <w:szCs w:val="24"/>
              </w:rPr>
              <w:t xml:space="preserve">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снятие напряжения, мышечных зажимов, снижение агрессивности, развитие чувственного восприятия, гармонизация отношений между ребенком и взрослым.</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Ход игры: взрослый подбирает 6—7 мелких предметов различной фактуры: кусочек меха, кисточку, стеклянный флакон, бусы, вату и т.д. Все это выкладывается на стол. Ребенку предлагается оголить руку по локоть; воспитатель объясняет, что по руке будет ходить "зверек" и касаться ласковыми лапками. Надо с закрытыми глазами угадать, какой "зверек" прикасался к руке — отгадать предмет. Прикосновения должны быть поглаживающими, приятными.</w:t>
            </w:r>
          </w:p>
          <w:p w:rsidR="000F3203" w:rsidRPr="00D06CFE"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Вариант игры: "зверек" будет прикасаться к щеке, колену, ладони. Можно поменяться с ребенком местами.</w:t>
            </w:r>
          </w:p>
          <w:p w:rsidR="000F3203" w:rsidRPr="00D06CFE" w:rsidRDefault="000F3203" w:rsidP="002D654E">
            <w:pPr>
              <w:spacing w:after="0" w:line="240" w:lineRule="auto"/>
              <w:jc w:val="center"/>
              <w:rPr>
                <w:rFonts w:ascii="Times New Roman" w:eastAsia="Times New Roman" w:hAnsi="Times New Roman" w:cs="Times New Roman"/>
                <w:color w:val="000000"/>
                <w:sz w:val="24"/>
                <w:szCs w:val="24"/>
                <w:u w:val="single"/>
              </w:rPr>
            </w:pPr>
            <w:r w:rsidRPr="00D06CFE">
              <w:rPr>
                <w:rFonts w:ascii="Times New Roman" w:eastAsia="Times New Roman" w:hAnsi="Times New Roman" w:cs="Times New Roman"/>
                <w:b/>
                <w:bCs/>
                <w:iCs/>
                <w:color w:val="000000"/>
                <w:sz w:val="24"/>
                <w:szCs w:val="24"/>
                <w:u w:val="single"/>
              </w:rPr>
              <w:t>"Гвалт"</w:t>
            </w:r>
          </w:p>
          <w:p w:rsidR="000F3203" w:rsidRPr="00162C0A" w:rsidRDefault="000F3203" w:rsidP="002D654E">
            <w:pPr>
              <w:spacing w:after="0" w:line="240" w:lineRule="auto"/>
              <w:jc w:val="center"/>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 xml:space="preserve">(игра для </w:t>
            </w:r>
            <w:proofErr w:type="spellStart"/>
            <w:r w:rsidRPr="00162C0A">
              <w:rPr>
                <w:rFonts w:ascii="Times New Roman" w:eastAsia="Times New Roman" w:hAnsi="Times New Roman" w:cs="Times New Roman"/>
                <w:i/>
                <w:iCs/>
                <w:color w:val="000000"/>
                <w:sz w:val="24"/>
                <w:szCs w:val="24"/>
              </w:rPr>
              <w:t>гиперактивных</w:t>
            </w:r>
            <w:proofErr w:type="spellEnd"/>
            <w:r w:rsidRPr="00162C0A">
              <w:rPr>
                <w:rFonts w:ascii="Times New Roman" w:eastAsia="Times New Roman" w:hAnsi="Times New Roman" w:cs="Times New Roman"/>
                <w:i/>
                <w:iCs/>
                <w:color w:val="000000"/>
                <w:sz w:val="24"/>
                <w:szCs w:val="24"/>
              </w:rPr>
              <w:t xml:space="preserve"> детей)</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b/>
                <w:iCs/>
                <w:color w:val="000000"/>
                <w:sz w:val="24"/>
                <w:szCs w:val="24"/>
              </w:rPr>
              <w:t>Цель:</w:t>
            </w:r>
            <w:r w:rsidRPr="00162C0A">
              <w:rPr>
                <w:rFonts w:ascii="Times New Roman" w:eastAsia="Times New Roman" w:hAnsi="Times New Roman" w:cs="Times New Roman"/>
                <w:i/>
                <w:iCs/>
                <w:color w:val="000000"/>
                <w:sz w:val="24"/>
                <w:szCs w:val="24"/>
              </w:rPr>
              <w:t xml:space="preserve"> развитие концентрации внимания.</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Ход игры: один из участников (по желанию) становится водящим и выходит за дверь. Группа выбирает какую-либо фразу или строчку из известной всем песни, которую распределяют так: каждому участнику по одному слову. Затем входит водящий, и игроки все одновременно, хором, начинают громко повторять каждый свое слово. Водящий должен догадаться, что это за песня, собрав ее по словечку.</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r w:rsidRPr="00162C0A">
              <w:rPr>
                <w:rFonts w:ascii="Times New Roman" w:eastAsia="Times New Roman" w:hAnsi="Times New Roman" w:cs="Times New Roman"/>
                <w:i/>
                <w:iCs/>
                <w:color w:val="000000"/>
                <w:sz w:val="24"/>
                <w:szCs w:val="24"/>
              </w:rPr>
              <w:t>Желательно, чтобы до того как войдет водящий, каждый ребенок повторил вслух доставшееся ему слово.</w:t>
            </w:r>
          </w:p>
          <w:p w:rsidR="000F3203" w:rsidRPr="00162C0A" w:rsidRDefault="000F3203" w:rsidP="002D654E">
            <w:pPr>
              <w:spacing w:after="0" w:line="240" w:lineRule="auto"/>
              <w:rPr>
                <w:rFonts w:ascii="Times New Roman" w:eastAsia="Times New Roman" w:hAnsi="Times New Roman" w:cs="Times New Roman"/>
                <w:color w:val="000000"/>
                <w:sz w:val="24"/>
                <w:szCs w:val="24"/>
              </w:rPr>
            </w:pPr>
          </w:p>
          <w:p w:rsidR="000F3203" w:rsidRPr="00162C0A" w:rsidRDefault="000F3203" w:rsidP="002D654E">
            <w:pPr>
              <w:spacing w:after="0" w:line="240" w:lineRule="auto"/>
              <w:rPr>
                <w:rFonts w:ascii="Times New Roman" w:eastAsia="Times New Roman" w:hAnsi="Times New Roman" w:cs="Times New Roman"/>
                <w:color w:val="000000"/>
                <w:sz w:val="24"/>
                <w:szCs w:val="24"/>
              </w:rPr>
            </w:pPr>
          </w:p>
        </w:tc>
      </w:tr>
      <w:tr w:rsidR="000F3203" w:rsidRPr="00162C0A" w:rsidTr="002D654E">
        <w:trPr>
          <w:tblCellSpacing w:w="15" w:type="dxa"/>
        </w:trPr>
        <w:tc>
          <w:tcPr>
            <w:tcW w:w="4967" w:type="pct"/>
          </w:tcPr>
          <w:p w:rsidR="000F3203" w:rsidRPr="00162C0A" w:rsidRDefault="000F3203" w:rsidP="002D654E">
            <w:pPr>
              <w:spacing w:after="0" w:line="240" w:lineRule="auto"/>
              <w:jc w:val="center"/>
              <w:rPr>
                <w:rFonts w:ascii="Times New Roman" w:eastAsia="Times New Roman" w:hAnsi="Times New Roman" w:cs="Times New Roman"/>
                <w:noProof/>
                <w:color w:val="0D63AA"/>
                <w:sz w:val="24"/>
                <w:szCs w:val="24"/>
              </w:rPr>
            </w:pPr>
          </w:p>
        </w:tc>
      </w:tr>
    </w:tbl>
    <w:p w:rsidR="000F3203" w:rsidRDefault="000F3203" w:rsidP="000F3203"/>
    <w:p w:rsidR="00D82A5D" w:rsidRDefault="000F3203"/>
    <w:sectPr w:rsidR="00D82A5D" w:rsidSect="004633EB">
      <w:pgSz w:w="11906" w:h="16838"/>
      <w:pgMar w:top="1440" w:right="1440" w:bottom="1440" w:left="1800" w:header="708" w:footer="708" w:gutter="0"/>
      <w:pgBorders w:offsetFrom="page">
        <w:top w:val="sharksTeeth" w:sz="14" w:space="24" w:color="auto"/>
        <w:left w:val="sharksTeeth" w:sz="14" w:space="24" w:color="auto"/>
        <w:bottom w:val="sharksTeeth" w:sz="14" w:space="24" w:color="auto"/>
        <w:right w:val="sharksTeeth" w:sz="1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Gungsuh">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17B"/>
    <w:rsid w:val="000F3203"/>
    <w:rsid w:val="0082017B"/>
    <w:rsid w:val="00880594"/>
    <w:rsid w:val="00C310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3203"/>
    <w:rPr>
      <w:rFonts w:eastAsiaTheme="minorEastAsia"/>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3203"/>
    <w:rPr>
      <w:rFonts w:eastAsiaTheme="minorEastAsia"/>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6630</Words>
  <Characters>37791</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2020-07-23T03:15:00Z</dcterms:created>
  <dcterms:modified xsi:type="dcterms:W3CDTF">2020-07-23T03:15:00Z</dcterms:modified>
</cp:coreProperties>
</file>