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13005"/>
      </w:tblGrid>
      <w:tr w14:paraId="58E26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781C21FE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Образовательная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программа</w:t>
            </w:r>
          </w:p>
        </w:tc>
        <w:tc>
          <w:tcPr>
            <w:tcW w:w="13005" w:type="dxa"/>
          </w:tcPr>
          <w:p w14:paraId="51481D3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ПЕРСПЕКТИВА</w:t>
            </w:r>
          </w:p>
        </w:tc>
      </w:tr>
      <w:tr w14:paraId="26BD6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2F0BB8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учитель</w:t>
            </w:r>
          </w:p>
        </w:tc>
        <w:tc>
          <w:tcPr>
            <w:tcW w:w="13005" w:type="dxa"/>
          </w:tcPr>
          <w:p w14:paraId="74825865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Мингулова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Елена Николаевна</w:t>
            </w:r>
          </w:p>
        </w:tc>
      </w:tr>
      <w:tr w14:paraId="4F22A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6DBA0EC6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Класс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005" w:type="dxa"/>
          </w:tcPr>
          <w:p w14:paraId="7D144B4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</w:tr>
      <w:tr w14:paraId="5FF1A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570E77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ОУ</w:t>
            </w:r>
          </w:p>
        </w:tc>
        <w:tc>
          <w:tcPr>
            <w:tcW w:w="13005" w:type="dxa"/>
          </w:tcPr>
          <w:p w14:paraId="43B0F041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МБОУ «Лицей № 186 - «Перспектива» приволжского района г. Казани</w:t>
            </w:r>
          </w:p>
        </w:tc>
      </w:tr>
      <w:tr w14:paraId="1462F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  <w:shd w:val="clear"/>
            <w:vAlign w:val="top"/>
          </w:tcPr>
          <w:p w14:paraId="3CE88CDD">
            <w:pPr>
              <w:spacing w:after="0" w:line="240" w:lineRule="auto"/>
              <w:rPr>
                <w:rFonts w:ascii="Times New Roman" w:hAnsi="Times New Roman" w:cs="Times New Roman" w:eastAsiaTheme="minorHAnsi"/>
                <w:sz w:val="28"/>
                <w:szCs w:val="28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Тема: </w:t>
            </w:r>
          </w:p>
        </w:tc>
        <w:tc>
          <w:tcPr>
            <w:tcW w:w="13005" w:type="dxa"/>
            <w:shd w:val="clear"/>
            <w:vAlign w:val="top"/>
          </w:tcPr>
          <w:p w14:paraId="3ACB0EB2">
            <w:pPr>
              <w:spacing w:after="0" w:line="240" w:lineRule="auto"/>
              <w:rPr>
                <w:rFonts w:ascii="Times New Roman" w:hAnsi="Times New Roman" w:cs="Times New Roman" w:eastAsiaTheme="minorHAnsi"/>
                <w:sz w:val="28"/>
                <w:szCs w:val="28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«Вставай, страна огромная!..»</w:t>
            </w:r>
          </w:p>
        </w:tc>
      </w:tr>
      <w:tr w14:paraId="59251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070443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</w:tc>
        <w:tc>
          <w:tcPr>
            <w:tcW w:w="13005" w:type="dxa"/>
          </w:tcPr>
          <w:p w14:paraId="5ACBE6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понимание особой роли России в мировой истории, воспитание чувства гордости за национальные свершения, победы; уважительное отношение к истории России, своей семьи</w:t>
            </w:r>
          </w:p>
        </w:tc>
      </w:tr>
      <w:tr w14:paraId="7C026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49811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</w:tc>
        <w:tc>
          <w:tcPr>
            <w:tcW w:w="13005" w:type="dxa"/>
          </w:tcPr>
          <w:p w14:paraId="16B1DD1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Дидактическая:</w:t>
            </w:r>
          </w:p>
          <w:p w14:paraId="45B85B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актуализировать первичные знания о Великой Отечественной войне 1941-1945гг;</w:t>
            </w:r>
          </w:p>
          <w:p w14:paraId="599353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расширить знания о военных действиях в начале Великой отечественной войны;</w:t>
            </w:r>
          </w:p>
          <w:p w14:paraId="1B7955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систематизировать знания о героическом прошлом своей страны и своего народа.</w:t>
            </w:r>
          </w:p>
          <w:p w14:paraId="7DA3101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Развивающая:</w:t>
            </w:r>
          </w:p>
          <w:p w14:paraId="52B8B2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осознание своей гражданской идентичности: «Я» как гражданин России, чувства сопричастности и гордости за свою Родину, народ и историю;</w:t>
            </w:r>
          </w:p>
          <w:p w14:paraId="3E43EE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эмпатии как осознанного понимания чувств других людей и сопереживания им.</w:t>
            </w:r>
          </w:p>
          <w:p w14:paraId="7A1E89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Воспитательная:</w:t>
            </w:r>
          </w:p>
          <w:p w14:paraId="4D9B8E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человека-гражданина и патриота, готового защищать мир и своё Отечество;</w:t>
            </w:r>
          </w:p>
          <w:p w14:paraId="2A3B54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уважение к себе в результате достижений целей, поставленных на уроке.</w:t>
            </w:r>
          </w:p>
        </w:tc>
      </w:tr>
    </w:tbl>
    <w:p w14:paraId="7CD2A1B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2493"/>
        <w:gridCol w:w="7743"/>
        <w:gridCol w:w="3561"/>
      </w:tblGrid>
      <w:tr w14:paraId="513B5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440695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3" w:type="dxa"/>
          </w:tcPr>
          <w:p w14:paraId="2E982D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3" w:type="dxa"/>
          </w:tcPr>
          <w:p w14:paraId="5534DA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14:paraId="60D55D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85EA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139C78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93" w:type="dxa"/>
          </w:tcPr>
          <w:p w14:paraId="302AA1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3" w:type="dxa"/>
          </w:tcPr>
          <w:p w14:paraId="64C3F4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Доброе утро, дорогие ребята и дорогие гости. </w:t>
            </w:r>
          </w:p>
          <w:p w14:paraId="6EA46D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61" w:type="dxa"/>
          </w:tcPr>
          <w:p w14:paraId="5B59EC8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6A45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563DB3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93" w:type="dxa"/>
          </w:tcPr>
          <w:p w14:paraId="6BECE1F2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Города-герои</w:t>
            </w:r>
          </w:p>
          <w:p w14:paraId="517182C9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27 000 000</w:t>
            </w:r>
          </w:p>
          <w:p w14:paraId="485848F5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1418</w:t>
            </w:r>
          </w:p>
          <w:p w14:paraId="1E60604B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Брест</w:t>
            </w:r>
          </w:p>
          <w:p w14:paraId="1255CE9B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Сталинград</w:t>
            </w:r>
          </w:p>
          <w:p w14:paraId="5145F731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Курск </w:t>
            </w:r>
          </w:p>
          <w:p w14:paraId="796C0514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«Багратион»</w:t>
            </w:r>
          </w:p>
          <w:p w14:paraId="01FF3F25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Ленинград</w:t>
            </w:r>
          </w:p>
          <w:p w14:paraId="2AE40DE6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Москва</w:t>
            </w:r>
          </w:p>
          <w:p w14:paraId="15F6AB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C288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3" w:type="dxa"/>
          </w:tcPr>
          <w:p w14:paraId="63333C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Начинаем наш урок. На доске вы видите даты и понятия. Рассмотрите их внимательно и скажите, КАКИХ ДАТ НЕ ХВАТАЕТ? </w:t>
            </w:r>
          </w:p>
          <w:p w14:paraId="6AA6DD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Почему решили, что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именно эти даты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7DEFA6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даты или важные события, указанные на доск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е, вам уже известны?</w:t>
            </w:r>
          </w:p>
        </w:tc>
        <w:tc>
          <w:tcPr>
            <w:tcW w:w="3561" w:type="dxa"/>
          </w:tcPr>
          <w:p w14:paraId="70DC46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1941-1945</w:t>
            </w:r>
          </w:p>
        </w:tc>
      </w:tr>
      <w:tr w14:paraId="4B638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6EFD7C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93" w:type="dxa"/>
          </w:tcPr>
          <w:p w14:paraId="7737FAA5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b/>
                <w:sz w:val="28"/>
                <w:szCs w:val="28"/>
              </w:rPr>
              <w:t>Включает аудиозапись. Ю. Левитан – Объявление о начале войны.</w:t>
            </w:r>
          </w:p>
          <w:p w14:paraId="03A4FA8D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</w:p>
        </w:tc>
        <w:tc>
          <w:tcPr>
            <w:tcW w:w="7743" w:type="dxa"/>
          </w:tcPr>
          <w:p w14:paraId="23B08BC0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 xml:space="preserve">Ребята, вы прослушали аудиозапись радио, как вы думаете, о </w:t>
            </w:r>
            <w:r>
              <w:rPr>
                <w:rFonts w:ascii="Times New Roman" w:hAnsi="Times New Roman" w:eastAsia="Calibri" w:cs="Times New Roman"/>
                <w:b/>
                <w:sz w:val="28"/>
                <w:szCs w:val="28"/>
              </w:rPr>
              <w:t>чем мы будем говорить сегодня на уроке?</w:t>
            </w:r>
          </w:p>
          <w:p w14:paraId="5D67B663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</w:p>
          <w:p w14:paraId="76D0DAEF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 xml:space="preserve">А вы знаете, </w:t>
            </w:r>
            <w:r>
              <w:rPr>
                <w:rFonts w:ascii="Times New Roman" w:hAnsi="Times New Roman" w:eastAsia="Calibri" w:cs="Times New Roman"/>
                <w:b/>
                <w:sz w:val="28"/>
                <w:szCs w:val="28"/>
              </w:rPr>
              <w:t>когда началась эта война</w:t>
            </w: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 xml:space="preserve">? А </w:t>
            </w:r>
            <w:r>
              <w:rPr>
                <w:rFonts w:ascii="Times New Roman" w:hAnsi="Times New Roman" w:eastAsia="Calibri" w:cs="Times New Roman"/>
                <w:b/>
                <w:sz w:val="28"/>
                <w:szCs w:val="28"/>
              </w:rPr>
              <w:t>между какими двумя странами произошла эта война?</w:t>
            </w:r>
          </w:p>
          <w:p w14:paraId="3AAC5EC7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14:paraId="575FDB92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14:paraId="4489C649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14:paraId="347BEE94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14:paraId="66F278A0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Скажите, ребята, сейчас </w:t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надо ли нам помнить о той войне? Почему?</w:t>
            </w:r>
          </w:p>
          <w:p w14:paraId="72C03D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14:paraId="3335261B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>О Великой Отечественной войне</w:t>
            </w:r>
          </w:p>
          <w:p w14:paraId="1B957BA3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</w:p>
          <w:p w14:paraId="004E5335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>22 июня 1941 года</w:t>
            </w:r>
          </w:p>
          <w:p w14:paraId="233230C2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>Между СССР и фашисткой Германией</w:t>
            </w:r>
          </w:p>
          <w:p w14:paraId="3A70759D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</w:p>
          <w:p w14:paraId="2FA38F0F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>Да</w:t>
            </w:r>
          </w:p>
          <w:p w14:paraId="60D4F14A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>На той войне сражались наши прадеды и прабабушки, советский народ защищал свою страну, многие невинные люди погибли. Нужно помнить, чтобы то страшное время не повторилось снова</w:t>
            </w:r>
          </w:p>
          <w:p w14:paraId="373073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76C2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11E458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93" w:type="dxa"/>
          </w:tcPr>
          <w:p w14:paraId="789AB1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3" w:type="dxa"/>
          </w:tcPr>
          <w:p w14:paraId="287402AB">
            <w:pPr>
              <w:pStyle w:val="8"/>
              <w:spacing w:after="0" w:line="240" w:lineRule="auto"/>
              <w:contextualSpacing/>
              <w:rPr>
                <w:rFonts w:eastAsia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rFonts w:eastAsia="Times New Roman"/>
                <w:sz w:val="28"/>
                <w:szCs w:val="28"/>
                <w:shd w:val="clear" w:color="auto" w:fill="FFFFFF"/>
                <w:lang w:eastAsia="ru-RU"/>
              </w:rPr>
              <w:t xml:space="preserve">Как вы думаете, </w:t>
            </w:r>
            <w:r>
              <w:rPr>
                <w:rFonts w:eastAsia="Times New Roman"/>
                <w:b/>
                <w:sz w:val="28"/>
                <w:szCs w:val="28"/>
                <w:shd w:val="clear" w:color="auto" w:fill="FFFFFF"/>
                <w:lang w:eastAsia="ru-RU"/>
              </w:rPr>
              <w:t>какова тогда цель нашего урока</w:t>
            </w:r>
            <w:r>
              <w:rPr>
                <w:rFonts w:eastAsia="Times New Roman"/>
                <w:sz w:val="28"/>
                <w:szCs w:val="28"/>
                <w:shd w:val="clear" w:color="auto" w:fill="FFFFFF"/>
                <w:lang w:eastAsia="ru-RU"/>
              </w:rPr>
              <w:t>?</w:t>
            </w:r>
          </w:p>
          <w:p w14:paraId="2AEB53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7ED8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14:paraId="44E2096D">
            <w:pPr>
              <w:spacing w:after="0" w:line="240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>Узнать о Великой Отечественной войне, чтобы помнить</w:t>
            </w:r>
          </w:p>
          <w:p w14:paraId="54080CF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957A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5DCFCE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93" w:type="dxa"/>
          </w:tcPr>
          <w:p w14:paraId="00E3B79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3" w:type="dxa"/>
          </w:tcPr>
          <w:p w14:paraId="2C81B530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Попробуйте сформулировать тему урока</w:t>
            </w:r>
          </w:p>
          <w:p w14:paraId="377AB0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14:paraId="71577D88">
            <w:pPr>
              <w:spacing w:after="200" w:line="276" w:lineRule="auto"/>
              <w:contextualSpacing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>Великая Отечественная война, «Вставай, страна огромная!» и т.д.</w:t>
            </w:r>
          </w:p>
          <w:p w14:paraId="47BDD7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638D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0D633B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93" w:type="dxa"/>
          </w:tcPr>
          <w:p w14:paraId="3DCCD3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3" w:type="dxa"/>
          </w:tcPr>
          <w:p w14:paraId="5EA3C3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30-е годы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века в Германии к власти пришли фашисты. </w:t>
            </w:r>
          </w:p>
          <w:p w14:paraId="025B4C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D12E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Фашизм – это учение, сторонники которого признают полноценной только свою нацию, считая, что другие должны быть либо рабами, либо уничтожены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Движение фашистов возглавлял Адольф Гитлер. В 1939 году он начал войну против Западной Европы. А 22 июня 1941 года перешли границу СССР, фашисты хотели поработить наш народ, захватить природные богатства нашей страны, разграбить и уничтожить культурные ценности.</w:t>
            </w:r>
          </w:p>
          <w:p w14:paraId="64B6E09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Немцы рассчитывали расправиться с нашей страной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 6 недель.</w:t>
            </w:r>
          </w:p>
          <w:p w14:paraId="74CE6C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Началась самая страшная в истории нашей страны Великая Отечественная война под руководством Иосифа Виссарионовича Сталина. Она длилась почти 4 года (1418 дней) и принесла гибель более 20 миллионов советских воинов и мирных жителей. </w:t>
            </w:r>
          </w:p>
        </w:tc>
        <w:tc>
          <w:tcPr>
            <w:tcW w:w="3561" w:type="dxa"/>
          </w:tcPr>
          <w:p w14:paraId="635E5F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3F51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7916CD3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93" w:type="dxa"/>
          </w:tcPr>
          <w:p w14:paraId="155092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3" w:type="dxa"/>
          </w:tcPr>
          <w:p w14:paraId="6AD0F2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Немецкая авиация бомбила советские города. Первыми приняли удар пограничники Брестской крепости в Белоруссии. Они защищали наши земли целый месяц. Но силы были неравные, и фашисты прорвались вглубь страны. </w:t>
            </w:r>
          </w:p>
          <w:p w14:paraId="7218D4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Фашисты нацелили главные удары по трем направлениям:</w:t>
            </w:r>
          </w:p>
          <w:p w14:paraId="289F6B0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севере – Ленинград</w:t>
            </w:r>
          </w:p>
          <w:p w14:paraId="725048B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Центр, главный удар – Москва</w:t>
            </w:r>
          </w:p>
          <w:p w14:paraId="3D7EEFC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юг – к Черному морю</w:t>
            </w:r>
          </w:p>
          <w:p w14:paraId="2603E4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392D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Предположите, смогли ли немцы покорить нашу страну за 6 недель? Почему сорвались их планы?</w:t>
            </w:r>
          </w:p>
          <w:p w14:paraId="05162F0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защиту Родины встал весь народ. </w:t>
            </w:r>
          </w:p>
        </w:tc>
        <w:tc>
          <w:tcPr>
            <w:tcW w:w="3561" w:type="dxa"/>
          </w:tcPr>
          <w:p w14:paraId="5F64B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F7B4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1B9C8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93" w:type="dxa"/>
          </w:tcPr>
          <w:p w14:paraId="591563E4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Включает аудио фрагмент песни «Вставай, страна огромная!»</w:t>
            </w:r>
          </w:p>
          <w:p w14:paraId="67399E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3" w:type="dxa"/>
          </w:tcPr>
          <w:p w14:paraId="0A70D7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 народа, поднявшегося на защиту нашей страны, отразился в песне Александра Алекс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ндрова на слова Василия Лебедева-Кумача, текст к которой был опубликован в газетах «Известия» и «Красная звезда» 24 июня 1941, а через 5 дней песня была исполнена не успевшим выехать на фронт </w:t>
            </w:r>
            <w:r>
              <w:fldChar w:fldCharType="begin"/>
            </w:r>
            <w:r>
              <w:instrText xml:space="preserve"> HYPERLINK "https://ru.wikipedia.org/wiki/%D0%90%D0%BD%D1%81%D0%B0%D0%BC%D0%B1%D0%BB%D1%8C_%D0%BF%D0%B5%D1%81%D0%BD%D0%B8_%D0%B8_%D0%BF%D0%BB%D1%8F%D1%81%D0%BA%D0%B8_%D0%A0%D0%BE%D1%81%D1%81%D0%B8%D0%B9%D1%81%D0%BA%D0%BE%D0%B9_%D0%B0%D1%80%D0%BC%D0%B8%D0%B8" \o "Ансамбль песни и пляски Российской армии"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 w:cs="Times New Roman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Краснознамённым ансамблем красноармейской песни и пляски СССР</w:t>
            </w:r>
            <w:r>
              <w:rPr>
                <w:rStyle w:val="4"/>
                <w:rFonts w:ascii="Times New Roman" w:hAnsi="Times New Roman" w:cs="Times New Roman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  <w:p w14:paraId="10771C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Послушаем отрывок песни.</w:t>
            </w:r>
          </w:p>
          <w:p w14:paraId="010764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Чему посвящена?</w:t>
            </w:r>
          </w:p>
        </w:tc>
        <w:tc>
          <w:tcPr>
            <w:tcW w:w="3561" w:type="dxa"/>
          </w:tcPr>
          <w:p w14:paraId="7FEBF8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528A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6A5EC2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93" w:type="dxa"/>
          </w:tcPr>
          <w:p w14:paraId="258F52F9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7743" w:type="dxa"/>
          </w:tcPr>
          <w:p w14:paraId="1254FE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Военная машина гитлеровцев лавиной катила на восток. Тяжелые бои шли за Киев – столицу Украинской ССР. Несмотря на отчаянное сопротивление гитлеровцам, город был сдан. Героически сражались Одесса и Севастополь – и пали. Упорно сражались наши войска за Смоленск – и отступили от города.</w:t>
            </w:r>
          </w:p>
        </w:tc>
        <w:tc>
          <w:tcPr>
            <w:tcW w:w="3561" w:type="dxa"/>
          </w:tcPr>
          <w:p w14:paraId="3E6D40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4FD1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25A03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93" w:type="dxa"/>
          </w:tcPr>
          <w:p w14:paraId="4E036115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7743" w:type="dxa"/>
          </w:tcPr>
          <w:p w14:paraId="7CD85CC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Также было еще очень много важных и главных для нас битв, такие как:</w:t>
            </w:r>
          </w:p>
          <w:p w14:paraId="18CF66B2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Блокада Ленинграда (8 сентября 1941 – 27 января 1944)</w:t>
            </w:r>
          </w:p>
          <w:p w14:paraId="27B7A3BE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Битва под Москвой (1941-1942)</w:t>
            </w:r>
          </w:p>
          <w:p w14:paraId="49809255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Сталинградская битва</w:t>
            </w:r>
          </w:p>
          <w:p w14:paraId="1C2A087E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Курская битва</w:t>
            </w:r>
          </w:p>
          <w:p w14:paraId="3A6FD2A1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Операция «Багратион»</w:t>
            </w:r>
          </w:p>
          <w:p w14:paraId="6615D76A">
            <w:pPr>
              <w:pStyle w:val="1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Окончание войны</w:t>
            </w:r>
          </w:p>
        </w:tc>
        <w:tc>
          <w:tcPr>
            <w:tcW w:w="3561" w:type="dxa"/>
          </w:tcPr>
          <w:p w14:paraId="230C691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2B73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55C196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93" w:type="dxa"/>
          </w:tcPr>
          <w:p w14:paraId="6590D477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7743" w:type="dxa"/>
          </w:tcPr>
          <w:p w14:paraId="678401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 время ВОВ работало много военных корреспондентов, издавались газеты, буклеты, листовки с новостями с фронта и из тыла. </w:t>
            </w:r>
          </w:p>
          <w:p w14:paraId="74229F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вам группами поработать с такими новостными листами. </w:t>
            </w:r>
          </w:p>
          <w:p w14:paraId="6E73C5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Вспомните правила работы в группах:</w:t>
            </w:r>
          </w:p>
          <w:p w14:paraId="51652C05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59050" cy="1439545"/>
                  <wp:effectExtent l="0" t="0" r="0" b="8255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6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6CC12A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AEE4EB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Ваша задача: Изучить информацию об историческом событии по плану:</w:t>
            </w:r>
          </w:p>
          <w:p w14:paraId="6B75991F">
            <w:pPr>
              <w:pStyle w:val="10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события</w:t>
            </w:r>
          </w:p>
          <w:p w14:paraId="415BB7C2">
            <w:pPr>
              <w:pStyle w:val="10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Когда и где происходило (по карте)</w:t>
            </w:r>
          </w:p>
          <w:p w14:paraId="1A42D1B0">
            <w:pPr>
              <w:pStyle w:val="10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происходило</w:t>
            </w:r>
          </w:p>
          <w:p w14:paraId="2FE54ACD">
            <w:pPr>
              <w:pStyle w:val="10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 закончилось</w:t>
            </w:r>
          </w:p>
          <w:p w14:paraId="64E44A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изучение дается 3-4 минуты, затем нужно выйти и коротко рассказать о событии. Вам решать: один человек будет рассказывать или вся группа.</w:t>
            </w:r>
          </w:p>
          <w:p w14:paraId="08807E3B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14:paraId="2C12E2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28E0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6096C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93" w:type="dxa"/>
          </w:tcPr>
          <w:p w14:paraId="671AD706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  <w:t>Звучит музыка военных лет, дети готовятся</w:t>
            </w:r>
          </w:p>
        </w:tc>
        <w:tc>
          <w:tcPr>
            <w:tcW w:w="7743" w:type="dxa"/>
          </w:tcPr>
          <w:p w14:paraId="4557BC15">
            <w:pPr>
              <w:pStyle w:val="1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БЛОКАДА ЛЕНИНГРАДА</w:t>
            </w:r>
          </w:p>
          <w:p w14:paraId="6C4334FF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400935" cy="1799590"/>
                  <wp:effectExtent l="0" t="0" r="0" b="0"/>
                  <wp:docPr id="8" name="Рисунок 8" descr="https://prezentacii.org/upload/cloud/18/09/74919/images/screen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 descr="https://prezentacii.org/upload/cloud/18/09/74919/images/screen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2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14:paraId="35EC97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сентября 1941 началась блокада Ленинграда</w:t>
            </w:r>
          </w:p>
        </w:tc>
      </w:tr>
      <w:tr w14:paraId="1E87D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332C2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93" w:type="dxa"/>
          </w:tcPr>
          <w:p w14:paraId="6F75FB7D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7743" w:type="dxa"/>
          </w:tcPr>
          <w:p w14:paraId="6668799A">
            <w:pPr>
              <w:pStyle w:val="1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БИТВА ЗА МОСКВУ</w:t>
            </w:r>
          </w:p>
          <w:p w14:paraId="34F4D8C2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drawing>
                <wp:inline distT="0" distB="0" distL="0" distR="0">
                  <wp:extent cx="3221355" cy="1089660"/>
                  <wp:effectExtent l="0" t="0" r="0" b="0"/>
                  <wp:docPr id="2" name="Image 1" descr="https://sun9-17.userapi.com/s/v1/ig2/u_PBQ3nLGn4uUc-D4aG13IGRAIigVeQm7BrQhxdcg2kfSw14Tlx8lxuwr-XTEiv6l51BqPOdUJQq0z4dy1uLRBV0.jpg?size=615x208&amp;quality=95&amp;type=albu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1" descr="https://sun9-17.userapi.com/s/v1/ig2/u_PBQ3nLGn4uUc-D4aG13IGRAIigVeQm7BrQhxdcg2kfSw14Tlx8lxuwr-XTEiv6l51BqPOdUJQq0z4dy1uLRBV0.jpg?size=615x208&amp;quality=95&amp;type=album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839" cy="1089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2D8B6E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 самолетов-истребителей охраняли небо Москвы. Среди них истребитель Виктора Талалихина. Таран – способ воздушного боя – нанесение удара по вражескому самолету винтом или крылом. Бои шли не только в воздухе, но и на земле. Жив в памяти народной подвиг героев-панфиловцев. Генерал-майор Иван Васильевич Панфилов погиб в бою за Москву.</w:t>
            </w:r>
          </w:p>
          <w:p w14:paraId="62578E9A">
            <w:pPr>
              <w:widowControl w:val="0"/>
              <w:autoSpaceDE w:val="0"/>
              <w:autoSpaceDN w:val="0"/>
              <w:spacing w:after="0" w:line="240" w:lineRule="auto"/>
              <w:ind w:left="111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-Что вы запомнили? Какие события происходили? Жуков Георгий Константинович (1896-1974) – советский</w:t>
            </w:r>
            <w:r>
              <w:rPr>
                <w:rFonts w:ascii="Times New Roman" w:hAnsi="Times New Roman" w:eastAsia="Times New Roman" w:cs="Times New Roman"/>
                <w:spacing w:val="-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полководец,</w:t>
            </w:r>
            <w:r>
              <w:rPr>
                <w:rFonts w:ascii="Times New Roman" w:hAnsi="Times New Roman" w:eastAsia="Times New Roman" w:cs="Times New Roman"/>
                <w:spacing w:val="-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Маршал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Советского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Союза, четырежды Герой Советского Союза, на счету которого множество советских и иностранных</w:t>
            </w:r>
          </w:p>
          <w:p w14:paraId="7DD8B8E0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медалей и орденов. Звание Маршала Советского Союза было</w:t>
            </w:r>
            <w:r>
              <w:rPr>
                <w:rFonts w:ascii="Times New Roman" w:hAnsi="Times New Roman" w:eastAsia="Times New Roman" w:cs="Times New Roman"/>
                <w:spacing w:val="-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присвоено</w:t>
            </w:r>
            <w:r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Георгию</w:t>
            </w:r>
            <w:r>
              <w:rPr>
                <w:rFonts w:ascii="Times New Roman" w:hAnsi="Times New Roman" w:eastAsia="Times New Roman" w:cs="Times New Roman"/>
                <w:spacing w:val="-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Константиновичу</w:t>
            </w:r>
            <w:r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в 1943 году. Он стал первым советским офицером, удостоенным</w:t>
            </w:r>
            <w:r>
              <w:rPr>
                <w:rFonts w:ascii="Times New Roman" w:hAnsi="Times New Roman" w:eastAsia="Times New Roman" w:cs="Times New Roman"/>
                <w:spacing w:val="-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этого</w:t>
            </w:r>
            <w:r>
              <w:rPr>
                <w:rFonts w:ascii="Times New Roman" w:hAnsi="Times New Roman" w:eastAsia="Times New Roman" w:cs="Times New Roman"/>
                <w:spacing w:val="-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высокого</w:t>
            </w:r>
            <w:r>
              <w:rPr>
                <w:rFonts w:ascii="Times New Roman" w:hAnsi="Times New Roman" w:eastAsia="Times New Roman" w:cs="Times New Roman"/>
                <w:spacing w:val="-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звания</w:t>
            </w:r>
            <w:r>
              <w:rPr>
                <w:rFonts w:ascii="Times New Roman" w:hAnsi="Times New Roman" w:eastAsia="Times New Roman" w:cs="Times New Roman"/>
                <w:spacing w:val="-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с</w:t>
            </w:r>
            <w:r>
              <w:rPr>
                <w:rFonts w:ascii="Times New Roman" w:hAnsi="Times New Roman" w:eastAsia="Times New Roman" w:cs="Times New Roman"/>
                <w:spacing w:val="-1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начала</w:t>
            </w:r>
            <w:r>
              <w:rPr>
                <w:rFonts w:ascii="Times New Roman" w:hAnsi="Times New Roman" w:eastAsia="Times New Roman" w:cs="Times New Roman"/>
                <w:spacing w:val="-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войны.</w:t>
            </w:r>
          </w:p>
          <w:p w14:paraId="29DD74D2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-2 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группа.</w:t>
            </w:r>
          </w:p>
        </w:tc>
        <w:tc>
          <w:tcPr>
            <w:tcW w:w="3561" w:type="dxa"/>
          </w:tcPr>
          <w:p w14:paraId="39DE20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 Г. К. Жукова.</w:t>
            </w:r>
          </w:p>
        </w:tc>
      </w:tr>
      <w:tr w14:paraId="02F28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06CD65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93" w:type="dxa"/>
          </w:tcPr>
          <w:p w14:paraId="625A403C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7743" w:type="dxa"/>
          </w:tcPr>
          <w:p w14:paraId="33D80447">
            <w:pPr>
              <w:pStyle w:val="1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СТАЛИНГРАДСКАЯ БИТВА</w:t>
            </w:r>
          </w:p>
          <w:p w14:paraId="35328840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drawing>
                <wp:inline distT="0" distB="0" distL="0" distR="0">
                  <wp:extent cx="3091180" cy="1151890"/>
                  <wp:effectExtent l="0" t="0" r="0" b="0"/>
                  <wp:docPr id="3" name="Image 2" descr="https://sun9-88.userapi.com/s/v1/ig2/g1ss7Ix6zQy_hvtn7GMn23vvGge1CNNUWbV-pcrCiqlPfX8mKEc5YVQ419l_HmKXz52AcH9WaNp77c7ItC8DgSGs.jpg?size=601x224&amp;quality=95&amp;type=albu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2" descr="https://sun9-88.userapi.com/s/v1/ig2/g1ss7Ix6zQy_hvtn7GMn23vvGge1CNNUWbV-pcrCiqlPfX8mKEc5YVQ419l_HmKXz52AcH9WaNp77c7ItC8DgSGs.jpg?size=601x224&amp;quality=95&amp;type=album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1235" cy="1152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14:paraId="2FF618EF">
            <w:pPr>
              <w:pStyle w:val="11"/>
              <w:spacing w:line="251" w:lineRule="exact"/>
              <w:ind w:left="112"/>
            </w:pPr>
            <w:r>
              <w:t>Сталинградская</w:t>
            </w:r>
            <w:r>
              <w:rPr>
                <w:spacing w:val="-9"/>
              </w:rPr>
              <w:t xml:space="preserve"> </w:t>
            </w:r>
            <w:r>
              <w:t>битва,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2</w:t>
            </w:r>
          </w:p>
          <w:p w14:paraId="5E04843E">
            <w:pPr>
              <w:pStyle w:val="11"/>
              <w:ind w:left="112"/>
            </w:pPr>
            <w:r>
              <w:t>февраля</w:t>
            </w:r>
            <w:r>
              <w:rPr>
                <w:spacing w:val="-14"/>
              </w:rPr>
              <w:t xml:space="preserve"> </w:t>
            </w:r>
            <w:r>
              <w:t>1943</w:t>
            </w:r>
            <w:r>
              <w:rPr>
                <w:spacing w:val="-14"/>
              </w:rPr>
              <w:t xml:space="preserve"> </w:t>
            </w:r>
            <w:r>
              <w:t xml:space="preserve">враги </w:t>
            </w:r>
            <w:r>
              <w:rPr>
                <w:spacing w:val="-2"/>
              </w:rPr>
              <w:t>капитулировали.</w:t>
            </w:r>
          </w:p>
          <w:p w14:paraId="7B6139C3">
            <w:pPr>
              <w:pStyle w:val="11"/>
              <w:spacing w:before="1"/>
              <w:ind w:left="112"/>
            </w:pPr>
            <w:r>
              <w:t>В</w:t>
            </w:r>
            <w:r>
              <w:rPr>
                <w:spacing w:val="-7"/>
              </w:rPr>
              <w:t xml:space="preserve"> </w:t>
            </w:r>
            <w:r>
              <w:t>январе</w:t>
            </w:r>
            <w:r>
              <w:rPr>
                <w:spacing w:val="-11"/>
              </w:rPr>
              <w:t xml:space="preserve"> </w:t>
            </w:r>
            <w:r>
              <w:t>1943</w:t>
            </w:r>
            <w:r>
              <w:rPr>
                <w:spacing w:val="-9"/>
              </w:rPr>
              <w:t xml:space="preserve"> </w:t>
            </w:r>
            <w:r>
              <w:t>прорвана</w:t>
            </w:r>
            <w:r>
              <w:rPr>
                <w:spacing w:val="-6"/>
              </w:rPr>
              <w:t xml:space="preserve"> </w:t>
            </w:r>
            <w:r>
              <w:t>16- месячная блокада</w:t>
            </w:r>
          </w:p>
          <w:p w14:paraId="45117CC5">
            <w:pPr>
              <w:pStyle w:val="11"/>
              <w:spacing w:line="251" w:lineRule="exact"/>
              <w:ind w:left="112"/>
            </w:pPr>
            <w:r>
              <w:rPr>
                <w:spacing w:val="-2"/>
              </w:rPr>
              <w:t>Ленинграда.</w:t>
            </w:r>
          </w:p>
          <w:p w14:paraId="2A6113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5D9A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60CB058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93" w:type="dxa"/>
          </w:tcPr>
          <w:p w14:paraId="059F5717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7743" w:type="dxa"/>
          </w:tcPr>
          <w:p w14:paraId="5D9B8534">
            <w:pPr>
              <w:pStyle w:val="1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КУРСКАЯ БИТВА</w:t>
            </w:r>
          </w:p>
          <w:p w14:paraId="22B92C06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drawing>
                <wp:inline distT="0" distB="0" distL="0" distR="0">
                  <wp:extent cx="3214370" cy="965835"/>
                  <wp:effectExtent l="0" t="0" r="0" b="0"/>
                  <wp:docPr id="4" name="Image 3" descr="https://sun9-81.userapi.com/s/v1/ig2/ccWsaIQHY6HQCw3eKQXb9BTukrum7eXxqden_JwNhou8hunxd-r7Bn2jEbxJOemAKn0bdAquNfO_JQChGLVX-oNe.jpg?size=592x178&amp;quality=95&amp;type=albu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3" descr="https://sun9-81.userapi.com/s/v1/ig2/ccWsaIQHY6HQCw3eKQXb9BTukrum7eXxqden_JwNhou8hunxd-r7Bn2jEbxJOemAKn0bdAquNfO_JQChGLVX-oNe.jpg?size=592x178&amp;quality=95&amp;type=album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538" cy="966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14:paraId="5DF6FD35">
            <w:pPr>
              <w:widowControl w:val="0"/>
              <w:autoSpaceDE w:val="0"/>
              <w:autoSpaceDN w:val="0"/>
              <w:spacing w:before="1" w:after="0" w:line="240" w:lineRule="auto"/>
              <w:ind w:left="112" w:right="578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-Курская битва. Освобождены Орел и Белгород.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Освободили Харьков, затем Киев.</w:t>
            </w:r>
          </w:p>
          <w:p w14:paraId="630EF238">
            <w:pPr>
              <w:pStyle w:val="11"/>
              <w:spacing w:line="251" w:lineRule="exact"/>
              <w:ind w:left="112"/>
            </w:pPr>
          </w:p>
        </w:tc>
      </w:tr>
      <w:tr w14:paraId="30161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446A42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93" w:type="dxa"/>
          </w:tcPr>
          <w:p w14:paraId="7517B12D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7743" w:type="dxa"/>
          </w:tcPr>
          <w:p w14:paraId="7E968B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ОСВОБОЖДЕНИЕ ГОРОДОВ (я говорю)</w:t>
            </w:r>
          </w:p>
          <w:p w14:paraId="1D49F73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drawing>
                <wp:inline distT="0" distB="0" distL="0" distR="0">
                  <wp:extent cx="3219450" cy="1264920"/>
                  <wp:effectExtent l="0" t="0" r="0" b="0"/>
                  <wp:docPr id="5" name="Image 4" descr="https://sun9-28.userapi.com/s/v1/ig2/b7iU7nlURywl8Zjqfq6JcKqIK8z0IR-X5T29PnbyEf7ZGJAWikU35nMM2oHnaLx2OZWeoKaWIsFXE06R55RJ1EU9.jpg?size=626x246&amp;quality=95&amp;type=albu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4" descr="https://sun9-28.userapi.com/s/v1/ig2/b7iU7nlURywl8Zjqfq6JcKqIK8z0IR-X5T29PnbyEf7ZGJAWikU35nMM2oHnaLx2OZWeoKaWIsFXE06R55RJ1EU9.jpg?size=626x246&amp;quality=95&amp;type=album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784" cy="1265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14:paraId="48EB537A">
            <w:pPr>
              <w:spacing w:after="0" w:line="240" w:lineRule="auto"/>
              <w:ind w:left="112" w:right="12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-В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1944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году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освободили Нижний Новгород, окончательное снятие блокады Ленинграда, освобождение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Севастополя и Петрозаводска, Минска.</w:t>
            </w:r>
          </w:p>
          <w:p w14:paraId="5937E92E">
            <w:pPr>
              <w:widowControl w:val="0"/>
              <w:autoSpaceDE w:val="0"/>
              <w:autoSpaceDN w:val="0"/>
              <w:spacing w:before="1" w:after="0" w:line="240" w:lineRule="auto"/>
              <w:ind w:left="112" w:right="578"/>
              <w:rPr>
                <w:rFonts w:ascii="Times New Roman" w:hAnsi="Times New Roman" w:eastAsia="Times New Roman" w:cs="Times New Roman"/>
              </w:rPr>
            </w:pPr>
          </w:p>
        </w:tc>
      </w:tr>
      <w:tr w14:paraId="499C5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7B3DD4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493" w:type="dxa"/>
          </w:tcPr>
          <w:p w14:paraId="1CE3CA66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7743" w:type="dxa"/>
          </w:tcPr>
          <w:p w14:paraId="49B9263D">
            <w:pPr>
              <w:pStyle w:val="1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ОПЕРАЦИЯ «БАГРАТИОН»</w:t>
            </w:r>
          </w:p>
          <w:p w14:paraId="269FA0BE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drawing>
                <wp:inline distT="0" distB="0" distL="0" distR="0">
                  <wp:extent cx="3194685" cy="981075"/>
                  <wp:effectExtent l="0" t="0" r="0" b="0"/>
                  <wp:docPr id="6" name="Image 5" descr="https://sun9-23.userapi.com/s/v1/ig2/INoFihRqPqHTXakiffBm8Hdmk_esnhpuyViK37YXRyi0xgxUT9kfEtTyuAwIP_eAMuKMjPtI1QFvtjyG3A_l39T6.jpg?size=599x184&amp;quality=95&amp;type=albu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5" descr="https://sun9-23.userapi.com/s/v1/ig2/INoFihRqPqHTXakiffBm8Hdmk_esnhpuyViK37YXRyi0xgxUT9kfEtTyuAwIP_eAMuKMjPtI1QFvtjyG3A_l39T6.jpg?size=599x184&amp;quality=95&amp;type=album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121" cy="98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14:paraId="79572C08">
            <w:pPr>
              <w:widowControl w:val="0"/>
              <w:autoSpaceDE w:val="0"/>
              <w:autoSpaceDN w:val="0"/>
              <w:spacing w:after="0" w:line="240" w:lineRule="auto"/>
              <w:ind w:left="11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-Летом</w:t>
            </w:r>
            <w:r>
              <w:rPr>
                <w:rFonts w:ascii="Times New Roman" w:hAnsi="Times New Roman" w:eastAsia="Times New Roman" w:cs="Times New Roman"/>
                <w:spacing w:val="-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1944</w:t>
            </w:r>
            <w:r>
              <w:rPr>
                <w:rFonts w:ascii="Times New Roman" w:hAnsi="Times New Roman" w:eastAsia="Times New Roman" w:cs="Times New Roman"/>
                <w:spacing w:val="-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операция</w:t>
            </w:r>
          </w:p>
          <w:p w14:paraId="12744DA4">
            <w:pPr>
              <w:widowControl w:val="0"/>
              <w:autoSpaceDE w:val="0"/>
              <w:autoSpaceDN w:val="0"/>
              <w:spacing w:before="2" w:after="0" w:line="240" w:lineRule="auto"/>
              <w:ind w:left="112" w:right="787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«Багратион» в ходе которой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освободили 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Белоруссия</w:t>
            </w:r>
          </w:p>
          <w:p w14:paraId="59F50DF9">
            <w:pPr>
              <w:widowControl w:val="0"/>
              <w:autoSpaceDE w:val="0"/>
              <w:autoSpaceDN w:val="0"/>
              <w:spacing w:before="1" w:after="0" w:line="240" w:lineRule="auto"/>
              <w:ind w:left="112" w:right="578"/>
              <w:rPr>
                <w:rFonts w:ascii="Times New Roman" w:hAnsi="Times New Roman" w:eastAsia="Times New Roman" w:cs="Times New Roman"/>
              </w:rPr>
            </w:pPr>
          </w:p>
        </w:tc>
      </w:tr>
      <w:tr w14:paraId="2EDC6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21A7AA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93" w:type="dxa"/>
          </w:tcPr>
          <w:p w14:paraId="37D199E2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7743" w:type="dxa"/>
          </w:tcPr>
          <w:p w14:paraId="250D6A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1BC123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drawing>
                <wp:inline distT="0" distB="0" distL="0" distR="0">
                  <wp:extent cx="3187065" cy="1097280"/>
                  <wp:effectExtent l="0" t="0" r="0" b="0"/>
                  <wp:docPr id="7" name="Image 6" descr="https://sun9-88.userapi.com/s/v1/ig2/QaAnXP9jlQbooh4vmw9nBu-wjYd_nRVbq0WXonG_9SJASI41Cz8oi-PvK2_3SGi4j4upP400Pp0MUIFq7vvENKRI.jpg?size=485x167&amp;quality=95&amp;type=albu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6" descr="https://sun9-88.userapi.com/s/v1/ig2/QaAnXP9jlQbooh4vmw9nBu-wjYd_nRVbq0WXonG_9SJASI41Cz8oi-PvK2_3SGi4j4upP400Pp0MUIFq7vvENKRI.jpg?size=485x167&amp;quality=95&amp;type=album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585" cy="109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C310BA">
            <w:pPr>
              <w:pStyle w:val="1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Какую великую дату мы будем отмечать в мае 2025 года?</w:t>
            </w:r>
          </w:p>
        </w:tc>
        <w:tc>
          <w:tcPr>
            <w:tcW w:w="3561" w:type="dxa"/>
          </w:tcPr>
          <w:p w14:paraId="6EE8A91B">
            <w:pPr>
              <w:widowControl w:val="0"/>
              <w:autoSpaceDE w:val="0"/>
              <w:autoSpaceDN w:val="0"/>
              <w:spacing w:after="0" w:line="237" w:lineRule="auto"/>
              <w:ind w:left="11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-Советские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войска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перешли западную границу.</w:t>
            </w:r>
          </w:p>
          <w:p w14:paraId="045196FB">
            <w:pPr>
              <w:widowControl w:val="0"/>
              <w:autoSpaceDE w:val="0"/>
              <w:autoSpaceDN w:val="0"/>
              <w:spacing w:before="2" w:after="0" w:line="240" w:lineRule="auto"/>
              <w:ind w:left="11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2"/>
              </w:rPr>
              <w:t>Освободили</w:t>
            </w:r>
          </w:p>
          <w:p w14:paraId="623FC336">
            <w:pPr>
              <w:widowControl w:val="0"/>
              <w:autoSpaceDE w:val="0"/>
              <w:autoSpaceDN w:val="0"/>
              <w:spacing w:before="1" w:after="0" w:line="240" w:lineRule="auto"/>
              <w:ind w:left="11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Чехословакию, Польшу, Румынию, Болгарию, Югославию,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Германию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от фашистских войск. 8 мая 1945 был подписан акт о капитуляции агрессора.</w:t>
            </w:r>
          </w:p>
          <w:p w14:paraId="6C641095">
            <w:pPr>
              <w:widowControl w:val="0"/>
              <w:autoSpaceDE w:val="0"/>
              <w:autoSpaceDN w:val="0"/>
              <w:spacing w:after="0" w:line="240" w:lineRule="auto"/>
              <w:ind w:left="11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80 лет со дня победы в ВОВ</w:t>
            </w:r>
          </w:p>
        </w:tc>
      </w:tr>
      <w:tr w14:paraId="553C4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268544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493" w:type="dxa"/>
          </w:tcPr>
          <w:p w14:paraId="5B6BC384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  <w:t>Обобщение и систематизация</w:t>
            </w:r>
          </w:p>
        </w:tc>
        <w:tc>
          <w:tcPr>
            <w:tcW w:w="7743" w:type="dxa"/>
          </w:tcPr>
          <w:p w14:paraId="04AA11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Давайте вернемся к началу урока, к табличкам. Что означают эти понятия и даты?</w:t>
            </w:r>
          </w:p>
          <w:p w14:paraId="0586A4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Возьмите в руки небольшой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заполните его.</w:t>
            </w:r>
          </w:p>
          <w:p w14:paraId="3BC50D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14:paraId="70C67AA0">
            <w:pPr>
              <w:widowControl w:val="0"/>
              <w:autoSpaceDE w:val="0"/>
              <w:autoSpaceDN w:val="0"/>
              <w:spacing w:after="0" w:line="237" w:lineRule="auto"/>
              <w:ind w:left="112"/>
              <w:rPr>
                <w:rFonts w:ascii="Times New Roman" w:hAnsi="Times New Roman" w:eastAsia="Times New Roman" w:cs="Times New Roman"/>
              </w:rPr>
            </w:pPr>
          </w:p>
        </w:tc>
      </w:tr>
      <w:tr w14:paraId="2A8E3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3" w:type="dxa"/>
          </w:tcPr>
          <w:p w14:paraId="138367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93" w:type="dxa"/>
          </w:tcPr>
          <w:p w14:paraId="50DC2C17">
            <w:p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7743" w:type="dxa"/>
          </w:tcPr>
          <w:p w14:paraId="755D27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Наверное, будет правильно, если мы добавим еще одну дату: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лет СО ДНЯ ПОБЕДЫ.</w:t>
            </w:r>
          </w:p>
          <w:p w14:paraId="5C5788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конце урока предлагаю каждому создать салют из звездочек:</w:t>
            </w:r>
          </w:p>
          <w:p w14:paraId="335EA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КРАСНАЯ – весь материал на уроке понял</w:t>
            </w:r>
          </w:p>
          <w:p w14:paraId="23531B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СИНЯЯ – все понял, но нужно повторить, прочитать в учебнике</w:t>
            </w:r>
          </w:p>
          <w:p w14:paraId="38F2BA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ЗЕЛЕНАЯ – ничего не запомнил, нужно читать учебник</w:t>
            </w:r>
          </w:p>
          <w:p w14:paraId="61BE84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2C58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14:paraId="3D42D173">
            <w:pPr>
              <w:widowControl w:val="0"/>
              <w:autoSpaceDE w:val="0"/>
              <w:autoSpaceDN w:val="0"/>
              <w:spacing w:after="0" w:line="237" w:lineRule="auto"/>
              <w:ind w:left="112"/>
              <w:rPr>
                <w:rFonts w:ascii="Times New Roman" w:hAnsi="Times New Roman" w:eastAsia="Times New Roman" w:cs="Times New Roman"/>
              </w:rPr>
            </w:pPr>
          </w:p>
        </w:tc>
      </w:tr>
    </w:tbl>
    <w:p w14:paraId="34345BF7"/>
    <w:sectPr>
      <w:footerReference r:id="rId5" w:type="default"/>
      <w:pgSz w:w="16838" w:h="11906" w:orient="landscape"/>
      <w:pgMar w:top="709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05721531"/>
      <w:docPartObj>
        <w:docPartGallery w:val="autotext"/>
      </w:docPartObj>
    </w:sdtPr>
    <w:sdtContent>
      <w:p w14:paraId="45F6FE29">
        <w:pPr>
          <w:pStyle w:val="7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 w14:paraId="155C9241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D67779"/>
    <w:multiLevelType w:val="multilevel"/>
    <w:tmpl w:val="09D67779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F35FB"/>
    <w:multiLevelType w:val="multilevel"/>
    <w:tmpl w:val="244F35F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B2DDE"/>
    <w:multiLevelType w:val="multilevel"/>
    <w:tmpl w:val="7B5B2DDE"/>
    <w:lvl w:ilvl="0" w:tentative="0">
      <w:start w:val="20"/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43"/>
    <w:rsid w:val="00080043"/>
    <w:rsid w:val="00091FEF"/>
    <w:rsid w:val="00174102"/>
    <w:rsid w:val="00296DBB"/>
    <w:rsid w:val="00382321"/>
    <w:rsid w:val="003B637A"/>
    <w:rsid w:val="004370A5"/>
    <w:rsid w:val="00516686"/>
    <w:rsid w:val="00551A7A"/>
    <w:rsid w:val="00567CCE"/>
    <w:rsid w:val="006141D9"/>
    <w:rsid w:val="00643546"/>
    <w:rsid w:val="006A1653"/>
    <w:rsid w:val="00822D2D"/>
    <w:rsid w:val="008516C7"/>
    <w:rsid w:val="008E2A43"/>
    <w:rsid w:val="00A36586"/>
    <w:rsid w:val="00AA370F"/>
    <w:rsid w:val="00BE08B4"/>
    <w:rsid w:val="00C30939"/>
    <w:rsid w:val="00D23AD9"/>
    <w:rsid w:val="00DB6E21"/>
    <w:rsid w:val="00E628CA"/>
    <w:rsid w:val="00ED7389"/>
    <w:rsid w:val="00F92CBD"/>
    <w:rsid w:val="00FD24CF"/>
    <w:rsid w:val="5D53666B"/>
    <w:rsid w:val="6685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3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paragraph" w:customStyle="1" w:styleId="11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12">
    <w:name w:val="Верхний колонтитул Знак"/>
    <w:basedOn w:val="2"/>
    <w:link w:val="6"/>
    <w:qFormat/>
    <w:uiPriority w:val="99"/>
  </w:style>
  <w:style w:type="character" w:customStyle="1" w:styleId="13">
    <w:name w:val="Нижний колонтитул Знак"/>
    <w:basedOn w:val="2"/>
    <w:link w:val="7"/>
    <w:qFormat/>
    <w:uiPriority w:val="99"/>
  </w:style>
  <w:style w:type="character" w:customStyle="1" w:styleId="14">
    <w:name w:val="Текст выноски Знак"/>
    <w:basedOn w:val="2"/>
    <w:link w:val="5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1029</Words>
  <Characters>5978</Characters>
  <Lines>51</Lines>
  <Paragraphs>14</Paragraphs>
  <TotalTime>2</TotalTime>
  <ScaleCrop>false</ScaleCrop>
  <LinksUpToDate>false</LinksUpToDate>
  <CharactersWithSpaces>6892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2025-04-09T05:56:00Z</dcterms:created>
  <dc:creator>186</dc:creator>
  <cp:lastModifiedBy>Елена Мингулова</cp:lastModifiedBy>
  <cp:lastPrinted>2025-04-14T14:28:00Z</cp:lastPrinted>
  <dcterms:modified xsi:type="dcterms:W3CDTF">2026-10-04T19:20:51Z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eyJoZGlkIjoiM2RlOWExMWE5NjZhYmU0ZTBlNzc1YjI5Y2I5YzllZGUiLCJ1c2VySWQiOiIzNzI4NTc2OTIzNzU3In0=</vt:lpwstr>
  </property>
  <property fmtid="{D5CDD505-2E9C-101B-9397-08002B2CF9AE}" pid="3" name="KSOProductBuildVer">
    <vt:lpwstr>1049-12.1.0.28485</vt:lpwstr>
  </property>
  <property fmtid="{D5CDD505-2E9C-101B-9397-08002B2CF9AE}" pid="4" name="ICV">
    <vt:lpwstr>488A19F9172A4FD0AB8D8554EE719D63_12</vt:lpwstr>
  </property>
</Properties>
</file>