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82" w:rsidRPr="005D47AC" w:rsidRDefault="007F4A93" w:rsidP="00AE0F38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О.Н. Воробей</w:t>
      </w:r>
      <w:r w:rsidR="00AE0F38" w:rsidRPr="005D47AC">
        <w:rPr>
          <w:rFonts w:ascii="Times New Roman" w:hAnsi="Times New Roman" w:cs="Times New Roman"/>
          <w:b/>
          <w:i/>
          <w:sz w:val="28"/>
          <w:szCs w:val="28"/>
        </w:rPr>
        <w:t xml:space="preserve"> , </w:t>
      </w:r>
    </w:p>
    <w:p w:rsidR="00AE0F38" w:rsidRPr="005D47AC" w:rsidRDefault="00AE0F38" w:rsidP="00AE0F38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D47AC">
        <w:rPr>
          <w:rFonts w:ascii="Times New Roman" w:hAnsi="Times New Roman" w:cs="Times New Roman"/>
          <w:b/>
          <w:i/>
          <w:sz w:val="28"/>
          <w:szCs w:val="28"/>
        </w:rPr>
        <w:t>МБОУ г. Мурманска СОШ № 45, Россия</w:t>
      </w:r>
    </w:p>
    <w:p w:rsidR="00AE0F38" w:rsidRPr="005D47AC" w:rsidRDefault="00AE0F38" w:rsidP="00AE0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AC">
        <w:rPr>
          <w:rFonts w:ascii="Times New Roman" w:hAnsi="Times New Roman" w:cs="Times New Roman"/>
          <w:b/>
          <w:sz w:val="28"/>
          <w:szCs w:val="28"/>
        </w:rPr>
        <w:t>ЦЕННОСТИ ПОКОЛЕНИЙ: ВЗГЛЯД РОДИТЕЛЕЙ И УЧАЩИХСЯ</w:t>
      </w:r>
    </w:p>
    <w:p w:rsidR="00AE0F38" w:rsidRPr="005D47AC" w:rsidRDefault="00AE0F38" w:rsidP="00AE0F38">
      <w:pPr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47AC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5D4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47AC">
        <w:rPr>
          <w:rFonts w:ascii="Times New Roman" w:eastAsia="Times New Roman" w:hAnsi="Times New Roman" w:cs="Times New Roman"/>
          <w:i/>
          <w:sz w:val="28"/>
          <w:szCs w:val="28"/>
        </w:rPr>
        <w:t xml:space="preserve">Важнейшую роль не только в жизни каждого отдельного человека, но и всего общества в целом играют ценности и ценностные ориентации, которые выполняют в первую очередь интегративную функцию. В статье проанализированы представления </w:t>
      </w:r>
      <w:r w:rsidR="00737DF9" w:rsidRPr="005D47AC">
        <w:rPr>
          <w:rFonts w:ascii="Times New Roman" w:eastAsia="Times New Roman" w:hAnsi="Times New Roman" w:cs="Times New Roman"/>
          <w:i/>
          <w:sz w:val="28"/>
          <w:szCs w:val="28"/>
        </w:rPr>
        <w:t xml:space="preserve">учащихся 4,7,8 классов и их </w:t>
      </w:r>
      <w:r w:rsidRPr="005D47AC">
        <w:rPr>
          <w:rFonts w:ascii="Times New Roman" w:eastAsia="Times New Roman" w:hAnsi="Times New Roman" w:cs="Times New Roman"/>
          <w:i/>
          <w:sz w:val="28"/>
          <w:szCs w:val="28"/>
        </w:rPr>
        <w:t xml:space="preserve">родителей о ценностях </w:t>
      </w:r>
      <w:r w:rsidR="00737DF9" w:rsidRPr="005D47AC">
        <w:rPr>
          <w:rFonts w:ascii="Times New Roman" w:eastAsia="Times New Roman" w:hAnsi="Times New Roman" w:cs="Times New Roman"/>
          <w:i/>
          <w:sz w:val="28"/>
          <w:szCs w:val="28"/>
        </w:rPr>
        <w:t xml:space="preserve"> и кумирах </w:t>
      </w:r>
      <w:r w:rsidRPr="005D47AC">
        <w:rPr>
          <w:rFonts w:ascii="Times New Roman" w:eastAsia="Times New Roman" w:hAnsi="Times New Roman" w:cs="Times New Roman"/>
          <w:i/>
          <w:sz w:val="28"/>
          <w:szCs w:val="28"/>
        </w:rPr>
        <w:t xml:space="preserve">поколений. </w:t>
      </w:r>
    </w:p>
    <w:p w:rsidR="00737DF9" w:rsidRPr="005D47AC" w:rsidRDefault="00411E48" w:rsidP="00AE0F38">
      <w:pPr>
        <w:spacing w:after="0" w:line="360" w:lineRule="auto"/>
        <w:ind w:left="-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47A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Pr="005D47AC">
        <w:rPr>
          <w:rFonts w:ascii="Times New Roman" w:eastAsia="Times New Roman" w:hAnsi="Times New Roman" w:cs="Times New Roman"/>
          <w:i/>
          <w:sz w:val="28"/>
          <w:szCs w:val="28"/>
        </w:rPr>
        <w:t>ценности, поколения, кумир, система ценностей, представления, родители, учащиеся, анализ, анкетирование.</w:t>
      </w:r>
    </w:p>
    <w:p w:rsidR="00D502FC" w:rsidRPr="005D47AC" w:rsidRDefault="00D502FC" w:rsidP="005D47AC">
      <w:pPr>
        <w:pStyle w:val="1"/>
        <w:spacing w:line="360" w:lineRule="auto"/>
        <w:ind w:right="0"/>
      </w:pPr>
    </w:p>
    <w:p w:rsidR="000E07EB" w:rsidRPr="00462BAC" w:rsidRDefault="00D534D7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color w:val="252525"/>
          <w:sz w:val="28"/>
          <w:szCs w:val="28"/>
        </w:rPr>
        <w:t xml:space="preserve"> </w:t>
      </w:r>
      <w:r w:rsidR="000E07EB" w:rsidRPr="00462BAC">
        <w:rPr>
          <w:rFonts w:ascii="Times New Roman" w:hAnsi="Times New Roman"/>
          <w:color w:val="252525"/>
          <w:sz w:val="28"/>
          <w:szCs w:val="28"/>
        </w:rPr>
        <w:t>«Человек, его права и свободы являются высшей ценностью» (</w:t>
      </w:r>
      <w:r w:rsidR="000E07EB" w:rsidRPr="00462BAC">
        <w:rPr>
          <w:rFonts w:ascii="Times New Roman" w:hAnsi="Times New Roman"/>
          <w:sz w:val="28"/>
          <w:szCs w:val="28"/>
        </w:rPr>
        <w:t>Конституция РФ, ст</w:t>
      </w:r>
      <w:r w:rsidR="000E07EB" w:rsidRPr="00462BAC">
        <w:rPr>
          <w:rFonts w:ascii="Times New Roman" w:hAnsi="Times New Roman"/>
          <w:color w:val="252525"/>
          <w:sz w:val="28"/>
          <w:szCs w:val="28"/>
        </w:rPr>
        <w:t>. 2)</w:t>
      </w:r>
      <w:r w:rsidR="007F4A93">
        <w:rPr>
          <w:rFonts w:ascii="Times New Roman" w:hAnsi="Times New Roman"/>
          <w:color w:val="252525"/>
          <w:sz w:val="28"/>
          <w:szCs w:val="28"/>
        </w:rPr>
        <w:t>.</w:t>
      </w:r>
      <w:r w:rsidR="000E07EB" w:rsidRPr="00462BAC">
        <w:rPr>
          <w:rFonts w:ascii="Times New Roman" w:hAnsi="Times New Roman"/>
          <w:color w:val="252525"/>
          <w:sz w:val="28"/>
          <w:szCs w:val="28"/>
        </w:rPr>
        <w:t xml:space="preserve"> </w:t>
      </w:r>
      <w:r w:rsidR="000E07EB" w:rsidRPr="00462BAC">
        <w:rPr>
          <w:rFonts w:ascii="Times New Roman" w:hAnsi="Times New Roman"/>
          <w:sz w:val="28"/>
          <w:szCs w:val="28"/>
        </w:rPr>
        <w:t xml:space="preserve">Важнейшую роль не только в жизни каждого отдельного человека, но и всего общества в целом играют ценности и ценностные ориентации, которые выполняют в первую очередь интегративную функцию. Именно на основе ценностей (при этом ориентируясь на их одобрение в социуме) каждая личность делает свой собственный выбор в жизни. Старшее поколение часто говорит, что у современных подростков уже не те ценности. Действительно ли за десятилетие так поменялись ценности поколений? Нас заинтересовал данный вопрос. </w:t>
      </w:r>
    </w:p>
    <w:p w:rsidR="000E07EB" w:rsidRPr="00462BAC" w:rsidRDefault="000E07EB" w:rsidP="002E0E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Слово ценность употребляется в нескольких смыслах:</w:t>
      </w:r>
    </w:p>
    <w:p w:rsidR="000E07EB" w:rsidRPr="00462BAC" w:rsidRDefault="000E07EB" w:rsidP="002E0E8F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Ценность — как характеристика предмета, обозначающая признание его значимости. Разделяют «Материальные ценности» и «Духовные ценности». Известно понятие «Вечные ценности».</w:t>
      </w:r>
    </w:p>
    <w:p w:rsidR="000E07EB" w:rsidRPr="00462BAC" w:rsidRDefault="000E07EB" w:rsidP="002E0E8F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Ценность - в философии - указание на личностную, социально-культурную значимость определённых объектов и явлений.</w:t>
      </w:r>
    </w:p>
    <w:p w:rsidR="000E07EB" w:rsidRPr="00462BAC" w:rsidRDefault="000E07EB" w:rsidP="002E0E8F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lastRenderedPageBreak/>
        <w:t>Ценность - в экономике - используется как синоним понятия «потребительная стоимость»</w:t>
      </w:r>
      <w:hyperlink r:id="rId5" w:tooltip="Википедия:Ссылки на источники" w:history="1"/>
      <w:r w:rsidRPr="00462BAC">
        <w:rPr>
          <w:rFonts w:ascii="Times New Roman" w:hAnsi="Times New Roman"/>
          <w:sz w:val="28"/>
          <w:szCs w:val="28"/>
        </w:rPr>
        <w:t>, то есть значимость, полезность предмета для потребителя.</w:t>
      </w:r>
    </w:p>
    <w:p w:rsidR="000E07EB" w:rsidRPr="00462BAC" w:rsidRDefault="000E07EB" w:rsidP="002E0E8F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Психологическое понятие «Система ценностей» подразумевает под ценностями то, что индивидуум ценит в окружающем его социуме. Тесно связано с понятием мотивация.</w:t>
      </w:r>
      <w:r w:rsidRPr="00462BAC">
        <w:rPr>
          <w:rFonts w:ascii="Times New Roman" w:hAnsi="Times New Roman"/>
          <w:sz w:val="28"/>
          <w:szCs w:val="28"/>
          <w:shd w:val="clear" w:color="auto" w:fill="FFFFFF"/>
        </w:rPr>
        <w:t xml:space="preserve"> [</w:t>
      </w:r>
      <w:r w:rsidR="002E0E8F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462BAC">
        <w:rPr>
          <w:rFonts w:ascii="Times New Roman" w:hAnsi="Times New Roman"/>
          <w:sz w:val="28"/>
          <w:szCs w:val="28"/>
          <w:shd w:val="clear" w:color="auto" w:fill="FFFFFF"/>
        </w:rPr>
        <w:t>]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 xml:space="preserve">С целью изучения мнения обучающихся о </w:t>
      </w:r>
      <w:r w:rsidRPr="00462BAC">
        <w:rPr>
          <w:rFonts w:ascii="Times New Roman" w:hAnsi="Times New Roman"/>
          <w:bCs/>
          <w:sz w:val="28"/>
          <w:szCs w:val="28"/>
        </w:rPr>
        <w:t xml:space="preserve">ценностях </w:t>
      </w:r>
      <w:r w:rsidRPr="00462BAC">
        <w:rPr>
          <w:rFonts w:ascii="Times New Roman" w:hAnsi="Times New Roman"/>
          <w:sz w:val="28"/>
          <w:szCs w:val="28"/>
        </w:rPr>
        <w:t>мы провели опрос 60 обучающихся 4, 7, 8 классов МБОУ г. Мурманска СОШ № 45, так именно подростковый возраст является периодом формирования ценностей.  Выборка была случайной, каждый второй в классе. По 20 человек в возрасте 8-9 лет, 12 человек в возрасте 13-14 лет, 28 человек в возрасте 15-16 лет. 42% (25чел) девочек и 58 % (35чел) мальчиков. По 33% из 4, 7, 8 классов. В анкетирование участвовало 25 родителей. От 25 до 35 лет 32%(8 человек), от 35-45 лет 15 человек (60%), от 45 лет и старше 2 человека (8%).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Обучающиеся отвечали на вопросы анкеты «</w:t>
      </w:r>
      <w:r w:rsidRPr="00462BAC">
        <w:rPr>
          <w:rFonts w:ascii="Times New Roman" w:hAnsi="Times New Roman"/>
          <w:bCs/>
          <w:sz w:val="28"/>
          <w:szCs w:val="28"/>
        </w:rPr>
        <w:t>Представления учащихся и родителей о ценностях</w:t>
      </w:r>
      <w:r w:rsidRPr="00462BAC">
        <w:rPr>
          <w:rFonts w:ascii="Times New Roman" w:hAnsi="Times New Roman"/>
          <w:sz w:val="28"/>
          <w:szCs w:val="28"/>
        </w:rPr>
        <w:t xml:space="preserve">» на классном часу, а родители на родительском собрании, где были созданы комфортные условия. Данные анкет обработали, используя таблицы </w:t>
      </w:r>
      <w:r w:rsidRPr="00462BAC">
        <w:rPr>
          <w:rFonts w:ascii="Times New Roman" w:hAnsi="Times New Roman"/>
          <w:sz w:val="28"/>
          <w:szCs w:val="28"/>
          <w:lang w:val="en-US"/>
        </w:rPr>
        <w:t>Microsoft</w:t>
      </w:r>
      <w:r w:rsidRPr="00462BAC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  <w:lang w:val="en-US"/>
        </w:rPr>
        <w:t>Excel</w:t>
      </w:r>
      <w:r w:rsidRPr="00462BAC">
        <w:rPr>
          <w:rFonts w:ascii="Times New Roman" w:hAnsi="Times New Roman"/>
          <w:sz w:val="28"/>
          <w:szCs w:val="28"/>
        </w:rPr>
        <w:t xml:space="preserve">. 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На вопрос «Какие ценности важны для Вашего поколения?» 64% (16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родители четвероклассников, по 20% родителей семиклассников и восьмиклассников (по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5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ставят на первое место духовные ценности. 48% родителей учеников 4 класса и по 8% родителей учеников 7 и 8 классов ставят семью на 2 место. 16% (4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родителей четвероклассников и 4% (1чел) родителей семиклассников на 3 место поставили дружбу. Общение выбрали только родители от 25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до 35 лет (родители 7 и 8-классников) по 8% (2чел). Деньги важны для 2чел (8%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 xml:space="preserve">родители 4-классников) и 1 чел (4% родителей 8- классников). Знания так же важны </w:t>
      </w:r>
      <w:r w:rsidRPr="00462BAC">
        <w:rPr>
          <w:rFonts w:ascii="Times New Roman" w:hAnsi="Times New Roman"/>
          <w:sz w:val="28"/>
          <w:szCs w:val="28"/>
        </w:rPr>
        <w:lastRenderedPageBreak/>
        <w:t>для 2чел (8%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родители 4-классников) и 1 чел (4% родителей 8- классников).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Проанализируем ответы учащихся на данный вопрос. На первое место расположили 19 человек (95%) учеников 4 класса, 3 человека 7 класса (15%) и 5 человек (25%) 8 класса поставили семью. На второе место 50% (10чел) четвероклассников и 35% (7 чел) восьмиклассников располагают здоровье. Духовные ценности выбрали 30% восьмиклассников (6чел), по 25% (5 чел) четверо и семиклассников. Материальные ценности предпочитают 25% (5 восьмиклассников) и 10% (2 семиклассника). Знания выбирают 45% (9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из 4 класса, 15% (3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Дружба важна для 35% (7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чел) четвероклассников по 5% (по</w:t>
      </w:r>
      <w:r w:rsidR="002E0E8F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 xml:space="preserve">1чел) из 7, 8 классов. Общение, гаджеты, Интернет выбрали по 15% (3 чел) восьмиклассников. 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Таким образом, представление  о том, какие ценности важны для поколения родителей и учащихся невсегда совпадают. Так родители, независимо от возраста, на первое место поставили духовные ценности, затем семью и дружбу, общение, деньги и знания. Учащиеся на первое место поставили, на 2 место - здоровье. Духовные ценности расположили на 3 место. На 4 место подростки (7,</w:t>
      </w:r>
      <w:r w:rsidR="00462BAC" w:rsidRPr="00D534D7">
        <w:rPr>
          <w:rFonts w:ascii="Times New Roman" w:hAnsi="Times New Roman"/>
          <w:sz w:val="28"/>
          <w:szCs w:val="28"/>
        </w:rPr>
        <w:t xml:space="preserve"> </w:t>
      </w:r>
      <w:r w:rsidRPr="00462BAC">
        <w:rPr>
          <w:rFonts w:ascii="Times New Roman" w:hAnsi="Times New Roman"/>
          <w:sz w:val="28"/>
          <w:szCs w:val="28"/>
        </w:rPr>
        <w:t>8 класс) ставят материальные ценности. Далее расположили знания, дружбу, общение, гаджеты, Интернет.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 xml:space="preserve">Мнение, что влияет на формирование ценностей мнение родителей и учащихся совпадают. На первое место как дети (95% четвероклассников, по 80% семиклассников, восьмиклассников), так и родители (44% родителей 4 класса, 20% родителей 7 класса, 16% родителей 8 класса) ставят воспитание родителей. На втором месте у разных поколений находятся книги. Их выбрали 20% родителей 4 класса, 8% родителей 7 класса, 8% родителей 8 класса и 45% четвероклассников, по 10% семиклассников, восьмиклассников. СМИ выбирают только 30% </w:t>
      </w:r>
      <w:r w:rsidRPr="00462BAC">
        <w:rPr>
          <w:rFonts w:ascii="Times New Roman" w:hAnsi="Times New Roman"/>
          <w:sz w:val="28"/>
          <w:szCs w:val="28"/>
        </w:rPr>
        <w:lastRenderedPageBreak/>
        <w:t>восьмиклассников. От 5 до 20% детей и от 4 до 20% родителей учащихся выбрали Интернет, деньги, окружающих людей.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 xml:space="preserve">Мнение о том, какие ценности утрачены поколениями мнение родителей и учащихся частично не совпадают. Родители считают, что новым поколением утрачены духовные ценности 32% (8 чел) родителей 4 класса, 20% (5чел) родителей 7 класса, 4% (1 чел) родителей 8 класса; воспитание- 20% (5 чел) родителей 4 класса, 8% (2чел) родителей 7 класса. Образование, детство, общение выбрали от 1-2 родителей. 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32% (8чел) 4-классников, 20% (5чел)7-классников, 1 чел (4%) 8-классник считают, что утрачены духовные ценности. 4-классники: 35% - детство, 30%-досуг, 25%-друзья. Восьмиклассники: по 15% друзья и книги. 7-классники: 15%- доброта, 5% -досуг.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>На вопрос «Какие ценности характерны для всех поколений?» мнение учащихся и родителей частично совпали. Семью на первое место поставили ученики (45% четвероклассников (9чел), 20% семиклассников (4чел), 55% (11чел) восьмиклассников) и родители (36% (9чел) родителей 4 класса, 16% (4чел) родителей 7 класса, 4% (1чел) родителей 8 класса). На второе место, как родители, так и дети расположили духовные ценности. Это 20% четвероклассников (4 чел), 15% семиклассников (3 чел), 40% (8 чел) восьмиклассников) и 20% (5 чел) родителей 4 класса, 12% (3 чел) родителей 7 класса, 4% (1чел) родителей 8 класса. Материальные ценности важны для 4-8% родителей и 45% семиклассников, 35% восьмиклассников, 25% четвероклассников. По 25% четвероклассников и восьмиклассников выбрали друзей, среди родителей это от 8до16%. 16% родителей выбрали общение по 4% -здоровье и образование.</w:t>
      </w:r>
    </w:p>
    <w:p w:rsidR="000E07EB" w:rsidRPr="00462BAC" w:rsidRDefault="000E07EB" w:rsidP="002E0E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BAC">
        <w:rPr>
          <w:rFonts w:ascii="Times New Roman" w:hAnsi="Times New Roman"/>
          <w:sz w:val="28"/>
          <w:szCs w:val="28"/>
        </w:rPr>
        <w:t xml:space="preserve">Мы просили проранжировать по мере важности для респондентов ценности. На первое место, как родители, так и учащиеся расположили семью. На втором месте родители расположили друзей и работу, а ученики работу и деньги. Менее важны как для родителей, так и для учеников </w:t>
      </w:r>
      <w:r w:rsidRPr="00462BAC">
        <w:rPr>
          <w:rFonts w:ascii="Times New Roman" w:hAnsi="Times New Roman"/>
          <w:sz w:val="28"/>
          <w:szCs w:val="28"/>
        </w:rPr>
        <w:lastRenderedPageBreak/>
        <w:t>гаджеты и Интернет. Карьера, профессия и общения расположились в по середине рейтинга. Таким образом, мнение респондентов разных поколений частично совпадает.</w:t>
      </w:r>
    </w:p>
    <w:p w:rsidR="000E07EB" w:rsidRPr="00462BAC" w:rsidRDefault="000E07EB" w:rsidP="002E0E8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62BAC">
        <w:rPr>
          <w:rFonts w:ascii="Times New Roman" w:hAnsi="Times New Roman"/>
          <w:b/>
          <w:bCs/>
          <w:sz w:val="28"/>
          <w:szCs w:val="28"/>
        </w:rPr>
        <w:t>Результаты экспериментального исследования «Герои моего поколения»</w:t>
      </w:r>
    </w:p>
    <w:p w:rsidR="000E07EB" w:rsidRPr="00462BAC" w:rsidRDefault="000E07EB" w:rsidP="002E0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BAC">
        <w:rPr>
          <w:sz w:val="28"/>
          <w:szCs w:val="28"/>
        </w:rPr>
        <w:t>Родителям и учащимся было предложено написать 1)</w:t>
      </w:r>
      <w:r w:rsidR="001701F6">
        <w:rPr>
          <w:sz w:val="28"/>
          <w:szCs w:val="28"/>
        </w:rPr>
        <w:t xml:space="preserve"> </w:t>
      </w:r>
      <w:r w:rsidRPr="00462BAC">
        <w:rPr>
          <w:sz w:val="28"/>
          <w:szCs w:val="28"/>
        </w:rPr>
        <w:t>их идеал (кумира), 2)</w:t>
      </w:r>
      <w:r w:rsidR="001701F6">
        <w:rPr>
          <w:sz w:val="28"/>
          <w:szCs w:val="28"/>
        </w:rPr>
        <w:t xml:space="preserve"> </w:t>
      </w:r>
      <w:r w:rsidRPr="00462BAC">
        <w:rPr>
          <w:sz w:val="28"/>
          <w:szCs w:val="28"/>
        </w:rPr>
        <w:t xml:space="preserve">героев патриотов своего поколения. Проанализируем полученные данные. </w:t>
      </w:r>
    </w:p>
    <w:p w:rsidR="000E07EB" w:rsidRPr="00462BAC" w:rsidRDefault="000E07EB" w:rsidP="002E0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BAC">
        <w:rPr>
          <w:sz w:val="28"/>
          <w:szCs w:val="28"/>
        </w:rPr>
        <w:t>Среди героев патриотов учащиеся назвали: А. Бредова, Юрия Гагарина, Алеша (четвероклассники). 75% опрошенных затруднились ответить.</w:t>
      </w:r>
    </w:p>
    <w:p w:rsidR="000E07EB" w:rsidRPr="00462BAC" w:rsidRDefault="000E07EB" w:rsidP="002E0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BAC">
        <w:rPr>
          <w:sz w:val="28"/>
          <w:szCs w:val="28"/>
        </w:rPr>
        <w:t>На данный вопрос родители назвали: А. Матросов, А. Маресьев, Зоя Космодемьянская, пионеры-герои, Георгий Жуков, Владимир Ильич Ленин, Стаханов.</w:t>
      </w:r>
    </w:p>
    <w:p w:rsidR="000E07EB" w:rsidRPr="00462BAC" w:rsidRDefault="000E07EB" w:rsidP="002E0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BAC">
        <w:rPr>
          <w:sz w:val="28"/>
          <w:szCs w:val="28"/>
        </w:rPr>
        <w:t xml:space="preserve">Среди кумиров своего поколения родители назвали: пионеров-героев, воины-интернационалисты афганской войны, комсомольцы из молодой гвардии, В.И. Чапаев, Буденый, Котовский. Учащиеся называют среди кумиров: В. Путина, своего отца, героев отечественных и зарубежных фильмов (спайдермен, терминатор, Гоша Куценко, Сергей Безруков), певцов Леди Гагу, Ли Джон Сок (Корея), Анжелина Джоли).  </w:t>
      </w:r>
    </w:p>
    <w:p w:rsidR="000E07EB" w:rsidRDefault="000E07EB" w:rsidP="002E0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BAC">
        <w:rPr>
          <w:sz w:val="28"/>
          <w:szCs w:val="28"/>
        </w:rPr>
        <w:t>Таким образом, если у родителей в основном кумирами становились герои Великой Отечественной и гражданской войны, революционеры. У современных подростков кумиры – это их родители, герои фильмов, эстрады.</w:t>
      </w:r>
    </w:p>
    <w:p w:rsidR="00397E8F" w:rsidRPr="00397E8F" w:rsidRDefault="00397E8F" w:rsidP="0039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8F">
        <w:rPr>
          <w:rFonts w:ascii="Times New Roman" w:hAnsi="Times New Roman" w:cs="Times New Roman"/>
          <w:sz w:val="28"/>
          <w:szCs w:val="28"/>
        </w:rPr>
        <w:t>Мы пришли к следующим выводам.</w:t>
      </w:r>
    </w:p>
    <w:p w:rsidR="002E0E8F" w:rsidRPr="00397E8F" w:rsidRDefault="00397E8F" w:rsidP="00397E8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7E8F">
        <w:rPr>
          <w:sz w:val="28"/>
          <w:szCs w:val="28"/>
        </w:rPr>
        <w:t>Представление  о том, какие ценности важны для поколения родителей и учащихся невсегда совпадают.</w:t>
      </w:r>
    </w:p>
    <w:p w:rsidR="00397E8F" w:rsidRPr="00397E8F" w:rsidRDefault="00397E8F" w:rsidP="0039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8F">
        <w:rPr>
          <w:rFonts w:ascii="Times New Roman" w:hAnsi="Times New Roman" w:cs="Times New Roman"/>
          <w:sz w:val="28"/>
          <w:szCs w:val="28"/>
        </w:rPr>
        <w:lastRenderedPageBreak/>
        <w:t xml:space="preserve">Родители считают, что новым поколением утрачены духовные ценности и воспитание. Учащиеся считают, что утрачены  духовные ценности, детство, досуг, друзья. </w:t>
      </w:r>
    </w:p>
    <w:p w:rsidR="00397E8F" w:rsidRPr="00397E8F" w:rsidRDefault="00397E8F" w:rsidP="0039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8F">
        <w:rPr>
          <w:rFonts w:ascii="Times New Roman" w:hAnsi="Times New Roman" w:cs="Times New Roman"/>
          <w:sz w:val="28"/>
          <w:szCs w:val="28"/>
        </w:rPr>
        <w:t xml:space="preserve">Для всех поколений характерны духовные ценности и семья. </w:t>
      </w:r>
    </w:p>
    <w:p w:rsidR="00397E8F" w:rsidRPr="00397E8F" w:rsidRDefault="00397E8F" w:rsidP="0039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8F">
        <w:rPr>
          <w:rFonts w:ascii="Times New Roman" w:hAnsi="Times New Roman" w:cs="Times New Roman"/>
          <w:color w:val="000000"/>
          <w:sz w:val="28"/>
          <w:szCs w:val="28"/>
        </w:rPr>
        <w:t>Телевидение демонстрирует (через образ телеведущих, персонажей фильмов) модели поведения, отражающие определенные нравственные ценности. Они могут входить в конфликт с ценностями, усвоенными человеком ранее. Для подростков кино- и телефильмы являются не только средством развлечения, но и источником, транслятором социальных норм, образцов и моделей поведения. По результатам эксперимента</w:t>
      </w:r>
      <w:r w:rsidRPr="00397E8F">
        <w:rPr>
          <w:rFonts w:ascii="Times New Roman" w:hAnsi="Times New Roman" w:cs="Times New Roman"/>
          <w:sz w:val="28"/>
          <w:szCs w:val="28"/>
        </w:rPr>
        <w:t xml:space="preserve"> у родителей в основном кумирами становились герои Великой Отечественной и гражданской войны, революционеры. У современных подростков кумиры – это их родители, герои фильмов, эстрады.</w:t>
      </w:r>
    </w:p>
    <w:p w:rsidR="00397E8F" w:rsidRPr="00397E8F" w:rsidRDefault="00397E8F" w:rsidP="0039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8F">
        <w:rPr>
          <w:rFonts w:ascii="Times New Roman" w:hAnsi="Times New Roman" w:cs="Times New Roman"/>
          <w:sz w:val="28"/>
          <w:szCs w:val="28"/>
        </w:rPr>
        <w:t>Таким образом, работа по формированию ценностей поколений должна быть возложена обществом не только на образование, в частности школу и детских сад, но и на семью, общество и активно вестись через средства массовой информации.</w:t>
      </w:r>
    </w:p>
    <w:p w:rsidR="00D502FC" w:rsidRPr="00397E8F" w:rsidRDefault="000547BD" w:rsidP="00397E8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97E8F">
        <w:rPr>
          <w:rFonts w:ascii="Times New Roman" w:eastAsia="Times New Roman" w:hAnsi="Times New Roman" w:cs="Times New Roman"/>
          <w:b/>
          <w:i/>
          <w:sz w:val="28"/>
          <w:szCs w:val="28"/>
        </w:rPr>
        <w:t>Список литературы</w:t>
      </w:r>
    </w:p>
    <w:p w:rsidR="000547BD" w:rsidRPr="006F56EC" w:rsidRDefault="000547BD" w:rsidP="00397E8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7E8F">
        <w:rPr>
          <w:rFonts w:ascii="Times New Roman" w:hAnsi="Times New Roman" w:cs="Times New Roman"/>
          <w:sz w:val="28"/>
          <w:szCs w:val="28"/>
          <w:shd w:val="clear" w:color="auto" w:fill="FFFFFF"/>
        </w:rPr>
        <w:t>Роль ценностей в жизни человека: теоретические подходы к проблеме</w:t>
      </w:r>
      <w:r w:rsidRPr="00397E8F">
        <w:rPr>
          <w:rFonts w:ascii="Times New Roman" w:hAnsi="Times New Roman" w:cs="Times New Roman"/>
          <w:sz w:val="28"/>
          <w:szCs w:val="28"/>
        </w:rPr>
        <w:t>. [Электронные ресурс</w:t>
      </w:r>
      <w:r w:rsidR="003A3CDC">
        <w:rPr>
          <w:rFonts w:ascii="Times New Roman" w:hAnsi="Times New Roman" w:cs="Times New Roman"/>
          <w:sz w:val="28"/>
          <w:szCs w:val="28"/>
        </w:rPr>
        <w:t>ы</w:t>
      </w:r>
      <w:r w:rsidRPr="00397E8F">
        <w:rPr>
          <w:rFonts w:ascii="Times New Roman" w:hAnsi="Times New Roman" w:cs="Times New Roman"/>
          <w:sz w:val="28"/>
          <w:szCs w:val="28"/>
        </w:rPr>
        <w:t>].</w:t>
      </w:r>
      <w:r w:rsidR="001123B3">
        <w:rPr>
          <w:rFonts w:ascii="Times New Roman" w:hAnsi="Times New Roman" w:cs="Times New Roman"/>
          <w:sz w:val="28"/>
          <w:szCs w:val="28"/>
        </w:rPr>
        <w:t xml:space="preserve"> </w:t>
      </w:r>
      <w:r w:rsidRPr="00397E8F">
        <w:rPr>
          <w:rFonts w:ascii="Times New Roman" w:hAnsi="Times New Roman" w:cs="Times New Roman"/>
          <w:sz w:val="28"/>
          <w:szCs w:val="28"/>
        </w:rPr>
        <w:t>-</w:t>
      </w:r>
      <w:r w:rsidR="001123B3">
        <w:rPr>
          <w:rFonts w:ascii="Times New Roman" w:hAnsi="Times New Roman" w:cs="Times New Roman"/>
          <w:sz w:val="28"/>
          <w:szCs w:val="28"/>
        </w:rPr>
        <w:t xml:space="preserve"> </w:t>
      </w:r>
      <w:r w:rsidRPr="00397E8F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6" w:history="1">
        <w:r w:rsidRPr="006F56EC">
          <w:rPr>
            <w:rStyle w:val="a7"/>
            <w:rFonts w:ascii="Times New Roman" w:hAnsi="Times New Roman"/>
            <w:sz w:val="28"/>
            <w:szCs w:val="28"/>
          </w:rPr>
          <w:t>http://psyh.info/psihologiya-lichnosti/mirovozzrenie/tsennosti-v-zhizni-cheloveka.html</w:t>
        </w:r>
      </w:hyperlink>
      <w:r w:rsidR="004D0056">
        <w:rPr>
          <w:rFonts w:ascii="Times New Roman" w:hAnsi="Times New Roman"/>
          <w:sz w:val="28"/>
          <w:szCs w:val="28"/>
        </w:rPr>
        <w:t xml:space="preserve"> </w:t>
      </w:r>
    </w:p>
    <w:p w:rsidR="000547BD" w:rsidRPr="006F56EC" w:rsidRDefault="000547BD" w:rsidP="000E07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547BD" w:rsidRPr="006F56EC" w:rsidSect="00462BA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7615"/>
    <w:multiLevelType w:val="multilevel"/>
    <w:tmpl w:val="509A9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376A49"/>
    <w:multiLevelType w:val="multilevel"/>
    <w:tmpl w:val="7B9A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E0F38"/>
    <w:rsid w:val="000547BD"/>
    <w:rsid w:val="000E07EB"/>
    <w:rsid w:val="001123B3"/>
    <w:rsid w:val="0016467E"/>
    <w:rsid w:val="001701F6"/>
    <w:rsid w:val="001B5382"/>
    <w:rsid w:val="002E0E8F"/>
    <w:rsid w:val="00397E8F"/>
    <w:rsid w:val="003A3CDC"/>
    <w:rsid w:val="003C2310"/>
    <w:rsid w:val="00411E48"/>
    <w:rsid w:val="00462BAC"/>
    <w:rsid w:val="004D0056"/>
    <w:rsid w:val="005052D5"/>
    <w:rsid w:val="005D47AC"/>
    <w:rsid w:val="00635DEA"/>
    <w:rsid w:val="006B691C"/>
    <w:rsid w:val="006F56EC"/>
    <w:rsid w:val="00737DF9"/>
    <w:rsid w:val="007A488F"/>
    <w:rsid w:val="007F4A93"/>
    <w:rsid w:val="009F449C"/>
    <w:rsid w:val="00AE0F38"/>
    <w:rsid w:val="00C17D32"/>
    <w:rsid w:val="00D502FC"/>
    <w:rsid w:val="00D5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10"/>
  </w:style>
  <w:style w:type="paragraph" w:styleId="2">
    <w:name w:val="heading 2"/>
    <w:basedOn w:val="a"/>
    <w:next w:val="a"/>
    <w:link w:val="20"/>
    <w:uiPriority w:val="99"/>
    <w:qFormat/>
    <w:rsid w:val="00D502FC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D502FC"/>
    <w:pPr>
      <w:tabs>
        <w:tab w:val="left" w:pos="-709"/>
      </w:tabs>
      <w:spacing w:after="0" w:line="240" w:lineRule="auto"/>
      <w:ind w:right="-1" w:firstLine="709"/>
      <w:jc w:val="right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D502FC"/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D502F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D502FC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D502FC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0E0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E07EB"/>
    <w:pPr>
      <w:ind w:left="720"/>
      <w:contextualSpacing/>
    </w:pPr>
  </w:style>
  <w:style w:type="character" w:styleId="a7">
    <w:name w:val="Hyperlink"/>
    <w:semiHidden/>
    <w:rsid w:val="000547BD"/>
    <w:rPr>
      <w:rFonts w:cs="Times New Roman"/>
      <w:color w:val="0000FF"/>
      <w:u w:val="single"/>
    </w:rPr>
  </w:style>
  <w:style w:type="table" w:styleId="a8">
    <w:name w:val="Table Grid"/>
    <w:basedOn w:val="a1"/>
    <w:rsid w:val="00397E8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h.info/psihologiya-lichnosti/mirovozzrenie/tsennosti-v-zhizni-cheloveka.html" TargetMode="External"/><Relationship Id="rId5" Type="http://schemas.openxmlformats.org/officeDocument/2006/relationships/hyperlink" Target="https://ru.wikipedia.org/wiki/%D0%92%D0%B8%D0%BA%D0%B8%D0%BF%D0%B5%D0%B4%D0%B8%D1%8F:%D0%A1%D1%81%D1%8B%D0%BB%D0%BA%D0%B8_%D0%BD%D0%B0_%D0%B8%D1%81%D1%82%D0%BE%D1%87%D0%BD%D0%B8%D0%BA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</cp:lastModifiedBy>
  <cp:revision>20</cp:revision>
  <dcterms:created xsi:type="dcterms:W3CDTF">2017-02-19T09:55:00Z</dcterms:created>
  <dcterms:modified xsi:type="dcterms:W3CDTF">2019-02-12T06:42:00Z</dcterms:modified>
</cp:coreProperties>
</file>